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374" w:rsidRDefault="00E34374" w:rsidP="00E34374">
      <w:pPr>
        <w:pStyle w:val="a5"/>
        <w:jc w:val="center"/>
        <w:rPr>
          <w:rFonts w:ascii="Times New Roman" w:hAnsi="Times New Roman" w:cs="Times New Roman"/>
          <w:b/>
        </w:rPr>
      </w:pPr>
      <w:r w:rsidRPr="00DB3ABC">
        <w:rPr>
          <w:rFonts w:ascii="Times New Roman" w:hAnsi="Times New Roman" w:cs="Times New Roman"/>
          <w:b/>
        </w:rPr>
        <w:t>Техническое задание</w:t>
      </w:r>
      <w:r>
        <w:rPr>
          <w:rFonts w:ascii="Times New Roman" w:hAnsi="Times New Roman" w:cs="Times New Roman"/>
          <w:b/>
        </w:rPr>
        <w:t xml:space="preserve"> на поставку оборудования</w:t>
      </w:r>
    </w:p>
    <w:p w:rsidR="00E34374" w:rsidRDefault="00E34374" w:rsidP="00E34374">
      <w:pPr>
        <w:pStyle w:val="a5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835"/>
        <w:gridCol w:w="3668"/>
        <w:gridCol w:w="2393"/>
      </w:tblGrid>
      <w:tr w:rsidR="00E34374" w:rsidTr="00537983">
        <w:tc>
          <w:tcPr>
            <w:tcW w:w="675" w:type="dxa"/>
          </w:tcPr>
          <w:p w:rsidR="00E34374" w:rsidRPr="00C716ED" w:rsidRDefault="00E34374" w:rsidP="00537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val="en-US"/>
              </w:rPr>
            </w:pPr>
            <w:r w:rsidRPr="00C716ED">
              <w:rPr>
                <w:rFonts w:eastAsia="Calibri"/>
                <w:b/>
              </w:rPr>
              <w:t>№</w:t>
            </w:r>
          </w:p>
        </w:tc>
        <w:tc>
          <w:tcPr>
            <w:tcW w:w="2835" w:type="dxa"/>
          </w:tcPr>
          <w:p w:rsidR="00E34374" w:rsidRPr="00C716ED" w:rsidRDefault="00E34374" w:rsidP="00537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C716ED">
              <w:rPr>
                <w:rFonts w:eastAsia="Calibri"/>
                <w:b/>
              </w:rPr>
              <w:t>Наименование товара</w:t>
            </w:r>
          </w:p>
        </w:tc>
        <w:tc>
          <w:tcPr>
            <w:tcW w:w="3668" w:type="dxa"/>
          </w:tcPr>
          <w:p w:rsidR="00E34374" w:rsidRPr="00C716ED" w:rsidRDefault="00E34374" w:rsidP="00537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C716ED">
              <w:rPr>
                <w:rFonts w:eastAsia="Calibri"/>
                <w:b/>
              </w:rPr>
              <w:t>Характеристики товара</w:t>
            </w:r>
          </w:p>
        </w:tc>
        <w:tc>
          <w:tcPr>
            <w:tcW w:w="2393" w:type="dxa"/>
          </w:tcPr>
          <w:p w:rsidR="00E34374" w:rsidRPr="00C716ED" w:rsidRDefault="00E34374" w:rsidP="00537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C716ED">
              <w:rPr>
                <w:rFonts w:eastAsia="Calibri"/>
                <w:b/>
              </w:rPr>
              <w:t>Количест</w:t>
            </w:r>
            <w:r w:rsidRPr="00C716ED">
              <w:rPr>
                <w:rFonts w:eastAsia="Calibri"/>
                <w:b/>
              </w:rPr>
              <w:softHyphen/>
              <w:t>во</w:t>
            </w:r>
          </w:p>
        </w:tc>
      </w:tr>
      <w:tr w:rsidR="00E34374" w:rsidTr="00537983">
        <w:tc>
          <w:tcPr>
            <w:tcW w:w="675" w:type="dxa"/>
          </w:tcPr>
          <w:p w:rsidR="00E34374" w:rsidRPr="00C716ED" w:rsidRDefault="00E34374" w:rsidP="00537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835" w:type="dxa"/>
          </w:tcPr>
          <w:p w:rsidR="00E34374" w:rsidRPr="00C716ED" w:rsidRDefault="00E34374" w:rsidP="00537983">
            <w:pPr>
              <w:rPr>
                <w:rFonts w:eastAsia="Calibri"/>
              </w:rPr>
            </w:pPr>
            <w:r w:rsidRPr="00C716ED">
              <w:rPr>
                <w:rFonts w:eastAsia="Calibri"/>
              </w:rPr>
              <w:t>Машина для уничтожения документов с выдачей отходов в виде «массы»</w:t>
            </w:r>
          </w:p>
          <w:p w:rsidR="00E34374" w:rsidRPr="00C716ED" w:rsidRDefault="00E34374" w:rsidP="00537983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668" w:type="dxa"/>
          </w:tcPr>
          <w:p w:rsidR="00E34374" w:rsidRPr="00C716ED" w:rsidRDefault="00E34374" w:rsidP="00537983">
            <w:pPr>
              <w:rPr>
                <w:b/>
              </w:rPr>
            </w:pPr>
            <w:r w:rsidRPr="00C716ED">
              <w:rPr>
                <w:b/>
              </w:rPr>
              <w:t xml:space="preserve">Уничтожитель документов </w:t>
            </w:r>
            <w:r w:rsidRPr="00C716ED">
              <w:rPr>
                <w:b/>
                <w:lang w:val="en-US"/>
              </w:rPr>
              <w:t>PROFIOFFICE</w:t>
            </w:r>
            <w:r w:rsidRPr="00C716ED">
              <w:rPr>
                <w:b/>
              </w:rPr>
              <w:t xml:space="preserve"> </w:t>
            </w:r>
            <w:r w:rsidRPr="00C716ED">
              <w:rPr>
                <w:b/>
                <w:lang w:val="en-US"/>
              </w:rPr>
              <w:t>Piranha</w:t>
            </w:r>
            <w:r w:rsidRPr="00C716ED">
              <w:rPr>
                <w:b/>
              </w:rPr>
              <w:t xml:space="preserve"> 7</w:t>
            </w:r>
            <w:r w:rsidRPr="00C716ED">
              <w:rPr>
                <w:b/>
                <w:lang w:val="en-US"/>
              </w:rPr>
              <w:t>CC</w:t>
            </w:r>
            <w:r w:rsidRPr="00C716ED">
              <w:rPr>
                <w:b/>
              </w:rPr>
              <w:t xml:space="preserve"> </w:t>
            </w:r>
            <w:r w:rsidRPr="00C716ED">
              <w:rPr>
                <w:b/>
                <w:lang w:val="en-US"/>
              </w:rPr>
              <w:t>M</w:t>
            </w:r>
            <w:r w:rsidRPr="00C716ED">
              <w:rPr>
                <w:b/>
              </w:rPr>
              <w:t xml:space="preserve"> *</w:t>
            </w:r>
          </w:p>
          <w:p w:rsidR="00E34374" w:rsidRPr="00C716ED" w:rsidRDefault="00E34374" w:rsidP="00537983">
            <w:pPr>
              <w:rPr>
                <w:b/>
              </w:rPr>
            </w:pPr>
            <w:r w:rsidRPr="00C716ED">
              <w:rPr>
                <w:b/>
              </w:rPr>
              <w:t>Общие характеристики:</w:t>
            </w:r>
          </w:p>
          <w:p w:rsidR="00E34374" w:rsidRPr="00C716ED" w:rsidRDefault="00E34374" w:rsidP="00537983">
            <w:r w:rsidRPr="00C716ED">
              <w:t>- офисный уничтожитель документов</w:t>
            </w:r>
            <w:r w:rsidR="00D87D21">
              <w:t>;</w:t>
            </w:r>
          </w:p>
          <w:p w:rsidR="00E34374" w:rsidRPr="00C716ED" w:rsidRDefault="00E34374" w:rsidP="00537983">
            <w:r w:rsidRPr="00C716ED">
              <w:t xml:space="preserve">- ширина захвата </w:t>
            </w:r>
            <w:r w:rsidR="00131887">
              <w:t xml:space="preserve">не менее </w:t>
            </w:r>
            <w:r w:rsidRPr="00C716ED">
              <w:t>220 мм</w:t>
            </w:r>
            <w:r w:rsidR="00D87D21">
              <w:t>;</w:t>
            </w:r>
          </w:p>
          <w:p w:rsidR="00E34374" w:rsidRPr="00C716ED" w:rsidRDefault="00E34374" w:rsidP="00537983">
            <w:r w:rsidRPr="00C716ED">
              <w:t>- перекрестный тип резки</w:t>
            </w:r>
            <w:r w:rsidR="00D87D21">
              <w:t>;</w:t>
            </w:r>
          </w:p>
          <w:p w:rsidR="00537983" w:rsidRDefault="00E34374" w:rsidP="00537983">
            <w:r w:rsidRPr="00C716ED">
              <w:t xml:space="preserve">- </w:t>
            </w:r>
            <w:r w:rsidR="00131887">
              <w:t xml:space="preserve">не ниже </w:t>
            </w:r>
            <w:r w:rsidRPr="00C716ED">
              <w:t>5-</w:t>
            </w:r>
            <w:r w:rsidR="00131887">
              <w:t>го</w:t>
            </w:r>
            <w:r w:rsidRPr="00C716ED">
              <w:t xml:space="preserve"> уровн</w:t>
            </w:r>
            <w:r w:rsidR="00131887">
              <w:t>я</w:t>
            </w:r>
            <w:r w:rsidR="00D87D21">
              <w:t xml:space="preserve"> секретности;</w:t>
            </w:r>
          </w:p>
          <w:p w:rsidR="00E34374" w:rsidRPr="00C716ED" w:rsidRDefault="00537983" w:rsidP="00537983">
            <w:r>
              <w:t>- число одновременно уничтожаемых листов -</w:t>
            </w:r>
            <w:r w:rsidR="00E34374" w:rsidRPr="00C716ED">
              <w:t xml:space="preserve"> </w:t>
            </w:r>
            <w:r w:rsidR="00131887">
              <w:t xml:space="preserve">не менее </w:t>
            </w:r>
            <w:r w:rsidR="00E34374" w:rsidRPr="00C716ED">
              <w:t>5 листов</w:t>
            </w:r>
            <w:r w:rsidR="00D87D21">
              <w:t>;</w:t>
            </w:r>
          </w:p>
          <w:p w:rsidR="00E34374" w:rsidRPr="00C716ED" w:rsidRDefault="00E34374" w:rsidP="00537983">
            <w:r w:rsidRPr="00C716ED">
              <w:t xml:space="preserve">- скорость уничтожения </w:t>
            </w:r>
            <w:r w:rsidR="00131887">
              <w:t xml:space="preserve">не менее </w:t>
            </w:r>
            <w:r w:rsidRPr="00C716ED">
              <w:t>3,5 м/мин</w:t>
            </w:r>
            <w:r w:rsidR="00D87D21">
              <w:t>;</w:t>
            </w:r>
          </w:p>
          <w:p w:rsidR="00E34374" w:rsidRPr="00C716ED" w:rsidRDefault="00537983" w:rsidP="00537983">
            <w:pPr>
              <w:widowControl w:val="0"/>
              <w:autoSpaceDE w:val="0"/>
              <w:autoSpaceDN w:val="0"/>
              <w:adjustRightInd w:val="0"/>
            </w:pPr>
            <w:r>
              <w:t xml:space="preserve">- гарантия не менее 3 лет, </w:t>
            </w:r>
            <w:bookmarkStart w:id="0" w:name="_GoBack"/>
            <w:r>
              <w:t>на разрушение ножей не менее 5 лет</w:t>
            </w:r>
            <w:bookmarkEnd w:id="0"/>
          </w:p>
        </w:tc>
        <w:tc>
          <w:tcPr>
            <w:tcW w:w="2393" w:type="dxa"/>
          </w:tcPr>
          <w:p w:rsidR="00E34374" w:rsidRPr="00C716ED" w:rsidRDefault="00E34374" w:rsidP="00537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C716ED">
              <w:rPr>
                <w:rFonts w:eastAsia="Calibri"/>
              </w:rPr>
              <w:t>1</w:t>
            </w:r>
          </w:p>
        </w:tc>
      </w:tr>
    </w:tbl>
    <w:p w:rsidR="00E34374" w:rsidRDefault="00E34374" w:rsidP="00E34374">
      <w:pPr>
        <w:pStyle w:val="a4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*- или эквивалент</w:t>
      </w:r>
    </w:p>
    <w:p w:rsidR="00E34374" w:rsidRPr="00DB3ABC" w:rsidRDefault="00E34374" w:rsidP="00E34374">
      <w:pPr>
        <w:pStyle w:val="a5"/>
        <w:rPr>
          <w:rFonts w:ascii="Times New Roman" w:hAnsi="Times New Roman" w:cs="Times New Roman"/>
          <w:b/>
        </w:rPr>
      </w:pPr>
    </w:p>
    <w:p w:rsidR="00240A91" w:rsidRDefault="00240A91"/>
    <w:sectPr w:rsidR="00240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39C"/>
    <w:rsid w:val="000008E7"/>
    <w:rsid w:val="00131887"/>
    <w:rsid w:val="00175E56"/>
    <w:rsid w:val="00182EF6"/>
    <w:rsid w:val="001B6D51"/>
    <w:rsid w:val="001F5BF5"/>
    <w:rsid w:val="00240A91"/>
    <w:rsid w:val="002512E4"/>
    <w:rsid w:val="00464351"/>
    <w:rsid w:val="004A0599"/>
    <w:rsid w:val="00537983"/>
    <w:rsid w:val="006139A4"/>
    <w:rsid w:val="006402B8"/>
    <w:rsid w:val="007C136A"/>
    <w:rsid w:val="008319C6"/>
    <w:rsid w:val="00885133"/>
    <w:rsid w:val="008E7C45"/>
    <w:rsid w:val="009259A9"/>
    <w:rsid w:val="00A909B7"/>
    <w:rsid w:val="00BA1FAB"/>
    <w:rsid w:val="00C23132"/>
    <w:rsid w:val="00C24F0E"/>
    <w:rsid w:val="00CF13FA"/>
    <w:rsid w:val="00D427A7"/>
    <w:rsid w:val="00D87D21"/>
    <w:rsid w:val="00DD3A7D"/>
    <w:rsid w:val="00E276E8"/>
    <w:rsid w:val="00E34374"/>
    <w:rsid w:val="00E947A9"/>
    <w:rsid w:val="00EB339C"/>
    <w:rsid w:val="00F3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43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3437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 Spacing"/>
    <w:uiPriority w:val="1"/>
    <w:qFormat/>
    <w:rsid w:val="00E3437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43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3437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 Spacing"/>
    <w:uiPriority w:val="1"/>
    <w:qFormat/>
    <w:rsid w:val="00E343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Владимировна Ниткина</dc:creator>
  <cp:keywords/>
  <dc:description/>
  <cp:lastModifiedBy>Никита Владимирович Сапожников</cp:lastModifiedBy>
  <cp:revision>4</cp:revision>
  <dcterms:created xsi:type="dcterms:W3CDTF">2012-11-09T11:07:00Z</dcterms:created>
  <dcterms:modified xsi:type="dcterms:W3CDTF">2012-11-12T09:52:00Z</dcterms:modified>
</cp:coreProperties>
</file>