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A2" w:rsidRPr="008A22A2" w:rsidRDefault="00CC6DD4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A22A2" w:rsidRPr="008A22A2" w:rsidRDefault="008A22A2" w:rsidP="00CB55C0">
      <w:pPr>
        <w:pStyle w:val="ConsPlusTitlePage"/>
        <w:rPr>
          <w:rFonts w:ascii="Times New Roman" w:eastAsiaTheme="minorEastAsia" w:hAnsi="Times New Roman"/>
          <w:sz w:val="24"/>
          <w:szCs w:val="24"/>
        </w:rPr>
      </w:pPr>
      <w:r w:rsidRPr="008A22A2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E61BD8C" wp14:editId="26B168DF">
            <wp:simplePos x="0" y="0"/>
            <wp:positionH relativeFrom="column">
              <wp:posOffset>2970530</wp:posOffset>
            </wp:positionH>
            <wp:positionV relativeFrom="paragraph">
              <wp:posOffset>207645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A2" w:rsidRPr="008A22A2" w:rsidRDefault="008A22A2" w:rsidP="008A22A2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8A22A2" w:rsidRPr="00B321DA" w:rsidRDefault="008A22A2" w:rsidP="008A22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8A22A2" w:rsidRPr="00B321DA" w:rsidRDefault="00626A19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2A2" w:rsidRPr="00B321DA">
        <w:rPr>
          <w:rFonts w:ascii="Times New Roman" w:hAnsi="Times New Roman" w:cs="Times New Roman"/>
          <w:sz w:val="24"/>
          <w:szCs w:val="24"/>
        </w:rPr>
        <w:t xml:space="preserve">БЛАГОУСТРОЙСТВО ТЕРРИТОРИЙ </w:t>
      </w:r>
      <w:r w:rsidR="00942220">
        <w:rPr>
          <w:rFonts w:ascii="Times New Roman" w:hAnsi="Times New Roman" w:cs="Times New Roman"/>
          <w:sz w:val="24"/>
          <w:szCs w:val="24"/>
        </w:rPr>
        <w:t>ГОРОДА ИВАНОВ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B321DA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Pr="00390D00">
        <w:rPr>
          <w:rFonts w:ascii="Times New Roman" w:hAnsi="Times New Roman" w:cs="Times New Roman"/>
          <w:sz w:val="24"/>
          <w:szCs w:val="24"/>
        </w:rPr>
        <w:t>Федерации,  руководствуясь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321DA">
          <w:rPr>
            <w:rFonts w:ascii="Times New Roman" w:hAnsi="Times New Roman" w:cs="Times New Roman"/>
            <w:sz w:val="24"/>
            <w:szCs w:val="24"/>
          </w:rPr>
          <w:t>статьей 44;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49 </w:t>
      </w:r>
      <w:hyperlink r:id="rId11" w:history="1">
        <w:r w:rsidRPr="00B321D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Иванова, </w:t>
      </w:r>
      <w:hyperlink r:id="rId12" w:history="1">
        <w:r w:rsidRPr="00B321D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№ 1668 </w:t>
      </w:r>
      <w:r w:rsidR="00CA10A8">
        <w:rPr>
          <w:rFonts w:ascii="Times New Roman" w:hAnsi="Times New Roman" w:cs="Times New Roman"/>
          <w:sz w:val="24"/>
          <w:szCs w:val="24"/>
        </w:rPr>
        <w:t>«</w:t>
      </w:r>
      <w:r w:rsidRPr="00B321DA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</w:t>
      </w:r>
      <w:r w:rsidR="00CA10A8">
        <w:rPr>
          <w:rFonts w:ascii="Times New Roman" w:hAnsi="Times New Roman" w:cs="Times New Roman"/>
          <w:sz w:val="24"/>
          <w:szCs w:val="24"/>
        </w:rPr>
        <w:t>»</w:t>
      </w:r>
      <w:r w:rsidRPr="00B321DA">
        <w:rPr>
          <w:rFonts w:ascii="Times New Roman" w:hAnsi="Times New Roman" w:cs="Times New Roman"/>
          <w:sz w:val="24"/>
          <w:szCs w:val="24"/>
        </w:rPr>
        <w:t>, Администрация города Иванова постановляет: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8" w:history="1">
        <w:r w:rsidRPr="00B321DA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  <w:r w:rsidR="00942220">
        <w:rPr>
          <w:rFonts w:ascii="Times New Roman" w:hAnsi="Times New Roman" w:cs="Times New Roman"/>
          <w:sz w:val="24"/>
          <w:szCs w:val="24"/>
        </w:rPr>
        <w:t>«</w:t>
      </w:r>
      <w:r w:rsidRPr="00B321DA">
        <w:rPr>
          <w:rFonts w:ascii="Times New Roman" w:hAnsi="Times New Roman" w:cs="Times New Roman"/>
          <w:sz w:val="24"/>
          <w:szCs w:val="24"/>
        </w:rPr>
        <w:t xml:space="preserve">Благоустройство территорий </w:t>
      </w:r>
      <w:r w:rsidR="00942220">
        <w:rPr>
          <w:rFonts w:ascii="Times New Roman" w:hAnsi="Times New Roman" w:cs="Times New Roman"/>
          <w:sz w:val="24"/>
          <w:szCs w:val="24"/>
        </w:rPr>
        <w:t>город</w:t>
      </w:r>
      <w:r w:rsidR="00CA10A8">
        <w:rPr>
          <w:rFonts w:ascii="Times New Roman" w:hAnsi="Times New Roman" w:cs="Times New Roman"/>
          <w:sz w:val="24"/>
          <w:szCs w:val="24"/>
        </w:rPr>
        <w:t>а</w:t>
      </w:r>
      <w:r w:rsidR="0094222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CA10A8">
        <w:rPr>
          <w:rFonts w:ascii="Times New Roman" w:hAnsi="Times New Roman" w:cs="Times New Roman"/>
          <w:sz w:val="24"/>
          <w:szCs w:val="24"/>
        </w:rPr>
        <w:t>а</w:t>
      </w:r>
      <w:r w:rsidR="00942220">
        <w:rPr>
          <w:rFonts w:ascii="Times New Roman" w:hAnsi="Times New Roman" w:cs="Times New Roman"/>
          <w:sz w:val="24"/>
          <w:szCs w:val="24"/>
        </w:rPr>
        <w:t>»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Финансирование муниципальной </w:t>
      </w:r>
      <w:hyperlink w:anchor="P48" w:history="1">
        <w:r w:rsidRPr="00B321DA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  <w:r w:rsidR="00942220">
        <w:rPr>
          <w:rFonts w:ascii="Times New Roman" w:hAnsi="Times New Roman" w:cs="Times New Roman"/>
          <w:sz w:val="24"/>
          <w:szCs w:val="24"/>
        </w:rPr>
        <w:t>«</w:t>
      </w:r>
      <w:r w:rsidR="00942220" w:rsidRPr="00B321DA">
        <w:rPr>
          <w:rFonts w:ascii="Times New Roman" w:hAnsi="Times New Roman" w:cs="Times New Roman"/>
          <w:sz w:val="24"/>
          <w:szCs w:val="24"/>
        </w:rPr>
        <w:t xml:space="preserve">Благоустройство территорий </w:t>
      </w:r>
      <w:r w:rsidR="00CA10A8">
        <w:rPr>
          <w:rFonts w:ascii="Times New Roman" w:hAnsi="Times New Roman" w:cs="Times New Roman"/>
          <w:sz w:val="24"/>
          <w:szCs w:val="24"/>
        </w:rPr>
        <w:t>города Иванова</w:t>
      </w:r>
      <w:r w:rsidR="00942220">
        <w:rPr>
          <w:rFonts w:ascii="Times New Roman" w:hAnsi="Times New Roman" w:cs="Times New Roman"/>
          <w:sz w:val="24"/>
          <w:szCs w:val="24"/>
        </w:rPr>
        <w:t>»</w:t>
      </w:r>
      <w:r w:rsidRPr="00B321DA">
        <w:rPr>
          <w:rFonts w:ascii="Times New Roman" w:hAnsi="Times New Roman" w:cs="Times New Roman"/>
          <w:sz w:val="24"/>
          <w:szCs w:val="24"/>
        </w:rPr>
        <w:t xml:space="preserve"> осуществлять за счет бюджетных средств в пределах утвержденных сумм на очередной финансовый год и плановый период.</w:t>
      </w:r>
    </w:p>
    <w:p w:rsidR="008A22A2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</w:t>
      </w:r>
      <w:r w:rsidR="00942220">
        <w:rPr>
          <w:rFonts w:ascii="Times New Roman" w:hAnsi="Times New Roman" w:cs="Times New Roman"/>
          <w:sz w:val="24"/>
          <w:szCs w:val="24"/>
        </w:rPr>
        <w:t>23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F67C6B" w:rsidRPr="00F67C6B" w:rsidRDefault="00F67C6B" w:rsidP="00F67C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C6B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сборнике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7C6B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7C6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</w:t>
      </w:r>
      <w:r>
        <w:rPr>
          <w:rFonts w:ascii="Times New Roman" w:hAnsi="Times New Roman" w:cs="Times New Roman"/>
          <w:sz w:val="24"/>
          <w:szCs w:val="24"/>
        </w:rPr>
        <w:t>истрации города Иванова в сети «</w:t>
      </w:r>
      <w:r w:rsidRPr="00F67C6B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7C6B">
        <w:rPr>
          <w:rFonts w:ascii="Times New Roman" w:hAnsi="Times New Roman" w:cs="Times New Roman"/>
          <w:sz w:val="24"/>
          <w:szCs w:val="24"/>
        </w:rPr>
        <w:t>.</w:t>
      </w:r>
    </w:p>
    <w:p w:rsidR="00F67C6B" w:rsidRDefault="00F67C6B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9BD" w:rsidRDefault="00E229BD" w:rsidP="008A2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29BD" w:rsidRDefault="00E229BD" w:rsidP="008A2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Глава города Иванова</w:t>
      </w:r>
    </w:p>
    <w:p w:rsidR="008A22A2" w:rsidRPr="008A22A2" w:rsidRDefault="008A22A2" w:rsidP="00101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В.Н. Шарыпов</w:t>
      </w: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7C6B" w:rsidRDefault="00F67C6B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74C3C" w:rsidRDefault="00174C3C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74C3C" w:rsidRDefault="00174C3C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74C3C" w:rsidRDefault="00174C3C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2556" w:rsidRDefault="00642556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F704A" w:rsidRDefault="00FF704A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A1A84" w:rsidRPr="00B321DA" w:rsidRDefault="009A1A84" w:rsidP="00390D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="00C766C6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Администрации</w:t>
      </w:r>
      <w:r w:rsidR="00C766C6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от </w:t>
      </w:r>
      <w:r w:rsidR="00AA2DB5" w:rsidRPr="00B321D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AA2DB5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AA2DB5" w:rsidRPr="00B321DA">
        <w:rPr>
          <w:rFonts w:ascii="Times New Roman" w:hAnsi="Times New Roman" w:cs="Times New Roman"/>
          <w:sz w:val="24"/>
          <w:szCs w:val="24"/>
        </w:rPr>
        <w:t>________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14F" w:rsidRDefault="0074514F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</w:p>
    <w:p w:rsidR="0074514F" w:rsidRDefault="0074514F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14F" w:rsidRDefault="0074514F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14F" w:rsidRDefault="0074514F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14F" w:rsidRDefault="0074514F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A1A84" w:rsidRDefault="00101F7E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380559" w:rsidRPr="00B321DA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642556">
        <w:rPr>
          <w:rFonts w:ascii="Times New Roman" w:hAnsi="Times New Roman" w:cs="Times New Roman"/>
          <w:sz w:val="24"/>
          <w:szCs w:val="24"/>
        </w:rPr>
        <w:t>ГОРОДА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101F7E" w:rsidRPr="00FF704A" w:rsidRDefault="00101F7E" w:rsidP="00390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F7E" w:rsidRDefault="00101F7E" w:rsidP="00101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101F7E" w:rsidRPr="005B2EAA" w:rsidRDefault="00101F7E" w:rsidP="00101F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101F7E" w:rsidRPr="00FF704A" w:rsidRDefault="00101F7E" w:rsidP="00101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514F" w:rsidRDefault="00101F7E" w:rsidP="0074514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AA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2EAA">
        <w:rPr>
          <w:rFonts w:ascii="Times New Roman" w:hAnsi="Times New Roman" w:cs="Times New Roman"/>
          <w:sz w:val="24"/>
          <w:szCs w:val="24"/>
        </w:rPr>
        <w:t xml:space="preserve"> </w:t>
      </w:r>
      <w:r w:rsidRPr="009402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4021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4021D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4514F" w:rsidRDefault="0074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1. Паспорт 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3"/>
        <w:gridCol w:w="7673"/>
      </w:tblGrid>
      <w:tr w:rsidR="009A1A84" w:rsidRPr="004376FA" w:rsidTr="00390D00"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0" w:type="auto"/>
          </w:tcPr>
          <w:p w:rsidR="009A1A84" w:rsidRPr="004376FA" w:rsidRDefault="009A1A84" w:rsidP="00BB41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 xml:space="preserve">Благоустройство </w:t>
            </w:r>
            <w:r w:rsidR="004A52D3" w:rsidRPr="004376FA">
              <w:rPr>
                <w:rFonts w:ascii="Times New Roman" w:hAnsi="Times New Roman" w:cs="Times New Roman"/>
                <w:sz w:val="20"/>
              </w:rPr>
              <w:t xml:space="preserve">территорий </w:t>
            </w:r>
            <w:r w:rsidR="00642556" w:rsidRPr="004376FA">
              <w:rPr>
                <w:rFonts w:ascii="Times New Roman" w:hAnsi="Times New Roman" w:cs="Times New Roman"/>
                <w:sz w:val="20"/>
              </w:rPr>
              <w:t>город</w:t>
            </w:r>
            <w:r w:rsidR="00BB41E1">
              <w:rPr>
                <w:rFonts w:ascii="Times New Roman" w:hAnsi="Times New Roman" w:cs="Times New Roman"/>
                <w:sz w:val="20"/>
              </w:rPr>
              <w:t>а</w:t>
            </w:r>
            <w:r w:rsidR="00642556"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6FA">
              <w:rPr>
                <w:rFonts w:ascii="Times New Roman" w:hAnsi="Times New Roman" w:cs="Times New Roman"/>
                <w:sz w:val="20"/>
              </w:rPr>
              <w:t>Иванов</w:t>
            </w:r>
            <w:r w:rsidR="00BB41E1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9A1A84" w:rsidRPr="004376FA" w:rsidTr="00FF704A">
        <w:trPr>
          <w:trHeight w:val="2095"/>
        </w:trPr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 xml:space="preserve">1. </w:t>
            </w:r>
            <w:hyperlink w:anchor="P1026" w:history="1">
              <w:r w:rsidR="003F7412" w:rsidRPr="004376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«</w:t>
            </w:r>
            <w:r w:rsidRPr="004376FA">
              <w:rPr>
                <w:rFonts w:ascii="Times New Roman" w:hAnsi="Times New Roman" w:cs="Times New Roman"/>
                <w:sz w:val="20"/>
              </w:rPr>
              <w:t>Организация функционирования автомобильных дорог общего пользования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»</w:t>
            </w:r>
            <w:r w:rsidRPr="004376FA">
              <w:rPr>
                <w:rFonts w:ascii="Times New Roman" w:hAnsi="Times New Roman" w:cs="Times New Roman"/>
                <w:sz w:val="20"/>
              </w:rPr>
              <w:t>.</w:t>
            </w:r>
          </w:p>
          <w:p w:rsidR="003F7412" w:rsidRPr="004376FA" w:rsidRDefault="003F7412" w:rsidP="003F7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  <w:shd w:val="clear" w:color="auto" w:fill="FFFFFF"/>
              </w:rPr>
              <w:t>2. Подпрограмма «</w:t>
            </w:r>
            <w:r w:rsidRPr="004376FA">
              <w:rPr>
                <w:rFonts w:ascii="Times New Roman" w:hAnsi="Times New Roman" w:cs="Times New Roman"/>
                <w:sz w:val="20"/>
              </w:rPr>
              <w:t>Обеспечение деятельности муниципальных учреждений в сфере дорожного хозяйства и благоустройства»</w:t>
            </w:r>
            <w:r w:rsidRPr="004376FA">
              <w:rPr>
                <w:rFonts w:ascii="Times New Roman" w:hAnsi="Times New Roman" w:cs="Times New Roman"/>
                <w:sz w:val="20"/>
                <w:shd w:val="clear" w:color="auto" w:fill="FFFFFF"/>
              </w:rPr>
              <w:t>.</w:t>
            </w:r>
          </w:p>
          <w:p w:rsidR="009A1A84" w:rsidRPr="004376FA" w:rsidRDefault="00A864A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3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. </w:t>
            </w:r>
            <w:hyperlink w:anchor="P1026" w:history="1">
              <w:r w:rsidR="003F7412" w:rsidRPr="004376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«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Наружное освещение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»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.</w:t>
            </w:r>
          </w:p>
          <w:p w:rsidR="009A1A84" w:rsidRPr="004376FA" w:rsidRDefault="00A864A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4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. </w:t>
            </w:r>
            <w:hyperlink w:anchor="P1026" w:history="1">
              <w:r w:rsidR="003F7412" w:rsidRPr="004376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«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Благоустройство территорий общего пользования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»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.</w:t>
            </w:r>
          </w:p>
          <w:p w:rsidR="009A1A84" w:rsidRPr="004376FA" w:rsidRDefault="00A864A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5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. </w:t>
            </w:r>
            <w:hyperlink w:anchor="P1026" w:history="1">
              <w:r w:rsidR="003F7412" w:rsidRPr="004376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«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Содержание территорий общего пользования городских кладбищ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»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.</w:t>
            </w:r>
          </w:p>
          <w:p w:rsidR="00D74806" w:rsidRPr="004376FA" w:rsidRDefault="00A864A3" w:rsidP="003A2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6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. </w:t>
            </w:r>
            <w:hyperlink w:anchor="P1026" w:history="1">
              <w:r w:rsidR="003F7412" w:rsidRPr="004376F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9A1A84"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«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Капитальный ремонт и ремонт объектов уличного освещения в городе Иванове</w:t>
            </w:r>
            <w:r w:rsidR="003F7412" w:rsidRPr="004376FA">
              <w:rPr>
                <w:rFonts w:ascii="Times New Roman" w:hAnsi="Times New Roman" w:cs="Times New Roman"/>
                <w:sz w:val="20"/>
              </w:rPr>
              <w:t>»</w:t>
            </w:r>
            <w:r w:rsidR="009A1A84" w:rsidRPr="004376F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A1A84" w:rsidRPr="004376FA" w:rsidTr="00FF704A">
        <w:trPr>
          <w:trHeight w:val="430"/>
        </w:trPr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</w:tr>
      <w:tr w:rsidR="009A1A84" w:rsidRPr="004376FA" w:rsidTr="00390D00"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Исполнители Программы</w:t>
            </w:r>
          </w:p>
        </w:tc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  <w:p w:rsidR="003F7412" w:rsidRPr="004376FA" w:rsidRDefault="003F741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Муниципальное казенное учреждение «Дорожное городское хозяйство</w:t>
            </w:r>
            <w:r w:rsidRPr="004376FA">
              <w:rPr>
                <w:rFonts w:ascii="Times New Roman" w:hAnsi="Times New Roman" w:cs="Times New Roman"/>
                <w:sz w:val="20"/>
                <w:shd w:val="clear" w:color="auto" w:fill="FFFFFF"/>
              </w:rPr>
              <w:t>»</w:t>
            </w:r>
          </w:p>
          <w:p w:rsidR="00642556" w:rsidRPr="004376FA" w:rsidRDefault="00642556" w:rsidP="00642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  <w:p w:rsidR="003F7412" w:rsidRPr="004376FA" w:rsidRDefault="00642556" w:rsidP="003F74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Администрация города Иванова (Муниципальное казенное учреждение «Управление по делам гражданской обороны и чрезвычайным ситуациям города Иванова»)</w:t>
            </w:r>
          </w:p>
        </w:tc>
      </w:tr>
      <w:tr w:rsidR="009A1A84" w:rsidRPr="004376FA" w:rsidTr="00390D00"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0" w:type="auto"/>
          </w:tcPr>
          <w:p w:rsidR="009A1A84" w:rsidRPr="005F7BF3" w:rsidRDefault="009A1A84" w:rsidP="00F31A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20</w:t>
            </w:r>
            <w:r w:rsidR="00D26A9F" w:rsidRPr="004376FA">
              <w:rPr>
                <w:rFonts w:ascii="Times New Roman" w:hAnsi="Times New Roman" w:cs="Times New Roman"/>
                <w:sz w:val="20"/>
              </w:rPr>
              <w:t>23</w:t>
            </w:r>
            <w:r w:rsidRPr="004376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7BF3">
              <w:rPr>
                <w:rFonts w:ascii="Times New Roman" w:hAnsi="Times New Roman" w:cs="Times New Roman"/>
                <w:sz w:val="20"/>
              </w:rPr>
              <w:t>–</w:t>
            </w:r>
            <w:r w:rsidRPr="004376FA">
              <w:rPr>
                <w:rFonts w:ascii="Times New Roman" w:hAnsi="Times New Roman" w:cs="Times New Roman"/>
                <w:sz w:val="20"/>
              </w:rPr>
              <w:t xml:space="preserve"> 20</w:t>
            </w:r>
            <w:r w:rsidR="00F31AB6" w:rsidRPr="004376FA">
              <w:rPr>
                <w:rFonts w:ascii="Times New Roman" w:hAnsi="Times New Roman" w:cs="Times New Roman"/>
                <w:sz w:val="20"/>
              </w:rPr>
              <w:t>30</w:t>
            </w:r>
            <w:r w:rsidR="005F7BF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5F7BF3">
              <w:rPr>
                <w:rFonts w:ascii="Times New Roman" w:hAnsi="Times New Roman" w:cs="Times New Roman"/>
                <w:sz w:val="20"/>
              </w:rPr>
              <w:t>гг.</w:t>
            </w:r>
          </w:p>
        </w:tc>
      </w:tr>
      <w:tr w:rsidR="009A1A84" w:rsidRPr="004376FA" w:rsidTr="00390D00"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Цель (цели) Программы</w:t>
            </w:r>
          </w:p>
        </w:tc>
        <w:tc>
          <w:tcPr>
            <w:tcW w:w="0" w:type="auto"/>
          </w:tcPr>
          <w:p w:rsidR="009A1A84" w:rsidRPr="004376F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>Обеспечение условий комфортного проживания в городе Иванове</w:t>
            </w:r>
          </w:p>
        </w:tc>
      </w:tr>
      <w:tr w:rsidR="009A1A84" w:rsidRPr="004376FA" w:rsidTr="00E8332D">
        <w:trPr>
          <w:trHeight w:val="1073"/>
        </w:trPr>
        <w:tc>
          <w:tcPr>
            <w:tcW w:w="0" w:type="auto"/>
          </w:tcPr>
          <w:p w:rsidR="009A1A84" w:rsidRPr="004376FA" w:rsidRDefault="009A1A84" w:rsidP="00D324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6FA">
              <w:rPr>
                <w:rFonts w:ascii="Times New Roman" w:hAnsi="Times New Roman" w:cs="Times New Roman"/>
                <w:sz w:val="20"/>
              </w:rPr>
              <w:t xml:space="preserve">Объем </w:t>
            </w:r>
            <w:r w:rsidR="00D3249A">
              <w:rPr>
                <w:rFonts w:ascii="Times New Roman" w:hAnsi="Times New Roman" w:cs="Times New Roman"/>
                <w:sz w:val="20"/>
              </w:rPr>
              <w:t>финансирования</w:t>
            </w:r>
            <w:r w:rsidRPr="004376FA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0" w:type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0"/>
              <w:gridCol w:w="1616"/>
              <w:gridCol w:w="618"/>
            </w:tblGrid>
            <w:tr w:rsidR="006F6DD3" w:rsidRPr="004376FA" w:rsidTr="00836B67">
              <w:trPr>
                <w:trHeight w:val="462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Общий объем финансирования:</w:t>
                  </w:r>
                </w:p>
              </w:tc>
            </w:tr>
            <w:tr w:rsidR="006F6DD3" w:rsidRPr="004376FA" w:rsidTr="00836B67">
              <w:trPr>
                <w:trHeight w:val="74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1 290 532 375,97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594 858 085,00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2025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386 876 725,00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  <w:r w:rsidR="00AB3F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F346DD" w:rsidRPr="004376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 год</w:t>
                  </w:r>
                  <w:r w:rsidR="00AB3F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F346DD" w:rsidP="00866C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2028 год</w:t>
                  </w:r>
                  <w:r w:rsidR="00AB3F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F346DD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3F741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F7412" w:rsidRPr="004376FA" w:rsidRDefault="003F7412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2029 год</w:t>
                  </w:r>
                  <w:r w:rsidR="00AB3F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3F7412" w:rsidRPr="004376FA" w:rsidRDefault="00F346DD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3F7412" w:rsidRPr="004376FA" w:rsidRDefault="00F346DD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3F741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F7412" w:rsidRPr="004376FA" w:rsidRDefault="00F346DD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2030 год</w:t>
                  </w:r>
                  <w:r w:rsidR="00AB3F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3F7412" w:rsidRPr="004376FA" w:rsidRDefault="00F346DD" w:rsidP="00836B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3F7412" w:rsidRPr="004376FA" w:rsidRDefault="00F346DD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города Иванова: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A8203C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0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547 972 375,84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A8203C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0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398 531 457,69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6F6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2025 год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A8203C" w:rsidP="00F346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386 876 725,00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AB3F6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4376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AB3F6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AB3F6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2028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AB3F6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2029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AB3F62" w:rsidRPr="004376FA" w:rsidRDefault="00AB3F62" w:rsidP="00AB3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AB3F62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2030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AB3F62" w:rsidRPr="004376FA" w:rsidRDefault="00AB3F62" w:rsidP="00AB3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AB3F62" w:rsidRPr="004376FA" w:rsidRDefault="00AB3F62" w:rsidP="00AB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Областной бюджет: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91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913DC8"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C30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742 560 000,13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91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13DC8"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866C33" w:rsidP="00C30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6C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196 326 627,31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6F6DD3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6DD3" w:rsidRPr="004376FA" w:rsidRDefault="006F6DD3" w:rsidP="0091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13DC8"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 </w:t>
                  </w:r>
                  <w:r w:rsidR="00A820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C30887" w:rsidP="00C30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6F6DD3" w:rsidRPr="004376FA" w:rsidRDefault="006F6DD3" w:rsidP="00836B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231ED6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4376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231ED6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231ED6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2028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231ED6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2029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231ED6" w:rsidRPr="004376FA" w:rsidRDefault="00231ED6" w:rsidP="00231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руб.,</w:t>
                  </w:r>
                </w:p>
              </w:tc>
            </w:tr>
            <w:tr w:rsidR="00231ED6" w:rsidRPr="004376FA" w:rsidTr="00836B67">
              <w:trPr>
                <w:trHeight w:val="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2030 год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231ED6" w:rsidRPr="004376FA" w:rsidRDefault="00231ED6" w:rsidP="00231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231ED6" w:rsidRPr="004376FA" w:rsidRDefault="00231ED6" w:rsidP="00231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76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</w:tbl>
          <w:p w:rsidR="00703F62" w:rsidRPr="004376FA" w:rsidRDefault="00703F6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33577" w:rsidRDefault="00933577" w:rsidP="00A8203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A1A84" w:rsidRPr="009422AC" w:rsidRDefault="00703F62" w:rsidP="00A8203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2AC">
        <w:rPr>
          <w:rFonts w:ascii="Times New Roman" w:hAnsi="Times New Roman" w:cs="Times New Roman"/>
          <w:sz w:val="20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390D00" w:rsidRPr="00E8332D" w:rsidRDefault="00390D00" w:rsidP="00A82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9A1A84" w:rsidRPr="00E8332D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DA8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2.1. </w:t>
      </w:r>
      <w:r w:rsidR="00347DA8">
        <w:rPr>
          <w:rFonts w:ascii="Times New Roman" w:hAnsi="Times New Roman" w:cs="Times New Roman"/>
          <w:sz w:val="24"/>
          <w:szCs w:val="24"/>
        </w:rPr>
        <w:t>Содержание, ремонт и капитальный ремонт</w:t>
      </w:r>
      <w:r w:rsidRPr="00B321DA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</w:p>
    <w:p w:rsidR="009A1A84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общего пользования и ремонт улично-дорожной сети города.</w:t>
      </w:r>
    </w:p>
    <w:p w:rsidR="00347DA8" w:rsidRPr="00E8332D" w:rsidRDefault="00347DA8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Общая протяженность улично-дорожной сети города Иваново в 20</w:t>
      </w:r>
      <w:r w:rsidR="00836B67" w:rsidRPr="004376FA">
        <w:rPr>
          <w:rFonts w:ascii="Times New Roman" w:hAnsi="Times New Roman" w:cs="Times New Roman"/>
          <w:sz w:val="24"/>
          <w:szCs w:val="24"/>
        </w:rPr>
        <w:t>22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году составила почти </w:t>
      </w:r>
      <w:r w:rsidR="00836B67" w:rsidRPr="004376FA">
        <w:rPr>
          <w:rFonts w:ascii="Times New Roman" w:hAnsi="Times New Roman" w:cs="Times New Roman"/>
          <w:sz w:val="24"/>
          <w:szCs w:val="24"/>
        </w:rPr>
        <w:t>69</w:t>
      </w:r>
      <w:r w:rsidR="00DF2484">
        <w:rPr>
          <w:rFonts w:ascii="Times New Roman" w:hAnsi="Times New Roman" w:cs="Times New Roman"/>
          <w:sz w:val="24"/>
          <w:szCs w:val="24"/>
        </w:rPr>
        <w:t>5</w:t>
      </w:r>
      <w:r w:rsidR="00836B67" w:rsidRPr="004376FA">
        <w:rPr>
          <w:rFonts w:ascii="Times New Roman" w:hAnsi="Times New Roman" w:cs="Times New Roman"/>
          <w:sz w:val="24"/>
          <w:szCs w:val="24"/>
        </w:rPr>
        <w:t>,</w:t>
      </w:r>
      <w:r w:rsidR="00DF2484">
        <w:rPr>
          <w:rFonts w:ascii="Times New Roman" w:hAnsi="Times New Roman" w:cs="Times New Roman"/>
          <w:sz w:val="24"/>
          <w:szCs w:val="24"/>
        </w:rPr>
        <w:t>11</w:t>
      </w:r>
      <w:r w:rsidRPr="004376FA">
        <w:rPr>
          <w:rFonts w:ascii="Times New Roman" w:hAnsi="Times New Roman" w:cs="Times New Roman"/>
          <w:sz w:val="24"/>
          <w:szCs w:val="24"/>
        </w:rPr>
        <w:t xml:space="preserve"> км, площадь дорожного покрытия автомобильных дорог и тротуаров превысила 7,</w:t>
      </w:r>
      <w:r w:rsidR="0065571E" w:rsidRPr="004376FA">
        <w:rPr>
          <w:rFonts w:ascii="Times New Roman" w:hAnsi="Times New Roman" w:cs="Times New Roman"/>
          <w:sz w:val="24"/>
          <w:szCs w:val="24"/>
        </w:rPr>
        <w:t>3</w:t>
      </w:r>
      <w:r w:rsidRPr="004376FA">
        <w:rPr>
          <w:rFonts w:ascii="Times New Roman" w:hAnsi="Times New Roman" w:cs="Times New Roman"/>
          <w:sz w:val="24"/>
          <w:szCs w:val="24"/>
        </w:rPr>
        <w:t xml:space="preserve"> млн. кв. м. Городская дорожная инфраструктура насчитывает 18 мостов и путепроводов, общей площадью 11,</w:t>
      </w:r>
      <w:r w:rsidR="00FC5C75" w:rsidRPr="004376FA">
        <w:rPr>
          <w:rFonts w:ascii="Times New Roman" w:hAnsi="Times New Roman" w:cs="Times New Roman"/>
          <w:sz w:val="24"/>
          <w:szCs w:val="24"/>
        </w:rPr>
        <w:t>9</w:t>
      </w:r>
      <w:r w:rsidRPr="004376FA">
        <w:rPr>
          <w:rFonts w:ascii="Times New Roman" w:hAnsi="Times New Roman" w:cs="Times New Roman"/>
          <w:sz w:val="24"/>
          <w:szCs w:val="24"/>
        </w:rPr>
        <w:t xml:space="preserve"> тыс. кв. м, а также </w:t>
      </w:r>
      <w:r w:rsidR="00FC5C75" w:rsidRPr="004376FA">
        <w:rPr>
          <w:rFonts w:ascii="Times New Roman" w:hAnsi="Times New Roman" w:cs="Times New Roman"/>
          <w:sz w:val="24"/>
          <w:szCs w:val="24"/>
        </w:rPr>
        <w:t>более</w:t>
      </w:r>
      <w:r w:rsidRPr="004376FA">
        <w:rPr>
          <w:rFonts w:ascii="Times New Roman" w:hAnsi="Times New Roman" w:cs="Times New Roman"/>
          <w:sz w:val="24"/>
          <w:szCs w:val="24"/>
        </w:rPr>
        <w:t xml:space="preserve"> 82 км ливневой канализации.</w:t>
      </w:r>
    </w:p>
    <w:p w:rsidR="00350DFA" w:rsidRPr="004376FA" w:rsidRDefault="00350DFA" w:rsidP="00E56A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7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Основными задачами Администрации города Иванова при осуществлении дорожной деятельности являются повышение пропускной способности городской улично-дорожной сети и поддержание в соответствии с нормативными требованиями транспортно-эксплуатационного состояния дорог областного центра.</w:t>
      </w:r>
    </w:p>
    <w:p w:rsidR="00E56A65" w:rsidRPr="004376FA" w:rsidRDefault="00E56A65" w:rsidP="00E56A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Начиная с 2019 года осуществляется реализация мероприятий в рамках национального проекта </w:t>
      </w:r>
      <w:r w:rsidR="00F00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Безопасные качественные дороги</w:t>
      </w:r>
      <w:r w:rsidR="00F00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которая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</w:t>
      </w:r>
      <w:r w:rsidR="00F00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опасных участков), а также улучшения качества автомобильных дорог.</w:t>
      </w:r>
    </w:p>
    <w:p w:rsidR="00350DFA" w:rsidRPr="004376FA" w:rsidRDefault="00350DFA" w:rsidP="00350D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7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План работ по ремонту и капитальному ремонту дорог города Иванова </w:t>
      </w:r>
      <w:r w:rsidRPr="00437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формир</w:t>
      </w:r>
      <w:r w:rsidR="00E56A65" w:rsidRPr="00437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уется</w:t>
      </w:r>
      <w:r w:rsidRPr="00437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 учетом значимости конкретных объектов в общей схеме дорожного движения областного центра, показателей их транспортно-эксплуатационного состояния, потребительских свойств. При выборе объектов, подлежащих ремонту, приоритетными являются улицы общегородского значения, участвующие в пропуске общественного транспорта и соединяющие между собой деловые центры, жилые микрорайоны и транспортные магистрали, подъездные пути к социально-значимым объектам, а также улицы частного сектора. 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</w:t>
      </w:r>
      <w:r w:rsidR="003A3C3F" w:rsidRPr="004376FA">
        <w:rPr>
          <w:rFonts w:ascii="Times New Roman" w:hAnsi="Times New Roman" w:cs="Times New Roman"/>
          <w:sz w:val="24"/>
          <w:szCs w:val="24"/>
        </w:rPr>
        <w:t>мероприяти</w:t>
      </w:r>
      <w:r w:rsidR="00F00981">
        <w:rPr>
          <w:rFonts w:ascii="Times New Roman" w:hAnsi="Times New Roman" w:cs="Times New Roman"/>
          <w:sz w:val="24"/>
          <w:szCs w:val="24"/>
        </w:rPr>
        <w:t>й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E56A65" w:rsidRPr="004376FA">
        <w:rPr>
          <w:rFonts w:ascii="Times New Roman" w:hAnsi="Times New Roman" w:cs="Times New Roman"/>
          <w:sz w:val="24"/>
          <w:szCs w:val="24"/>
        </w:rPr>
        <w:t>«</w:t>
      </w:r>
      <w:r w:rsidRPr="004376FA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E56A65" w:rsidRPr="004376FA">
        <w:rPr>
          <w:rFonts w:ascii="Times New Roman" w:hAnsi="Times New Roman" w:cs="Times New Roman"/>
          <w:sz w:val="24"/>
          <w:szCs w:val="24"/>
        </w:rPr>
        <w:t>»</w:t>
      </w:r>
      <w:r w:rsidR="00F00981">
        <w:rPr>
          <w:rFonts w:ascii="Times New Roman" w:hAnsi="Times New Roman" w:cs="Times New Roman"/>
          <w:sz w:val="24"/>
          <w:szCs w:val="24"/>
        </w:rPr>
        <w:t xml:space="preserve"> и </w:t>
      </w:r>
      <w:r w:rsidR="00F00981" w:rsidRPr="00F0098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казенного учреждения «Дорожное городское хозяйство»</w:t>
      </w:r>
      <w:r w:rsidR="00F00981">
        <w:rPr>
          <w:rFonts w:ascii="Times New Roman" w:hAnsi="Times New Roman" w:cs="Times New Roman"/>
          <w:sz w:val="24"/>
          <w:szCs w:val="24"/>
        </w:rPr>
        <w:t>.</w:t>
      </w:r>
      <w:r w:rsidRPr="004376FA">
        <w:rPr>
          <w:rFonts w:ascii="Times New Roman" w:hAnsi="Times New Roman" w:cs="Times New Roman"/>
          <w:sz w:val="24"/>
          <w:szCs w:val="24"/>
        </w:rPr>
        <w:t xml:space="preserve"> В рамках текущего содержания осуществляются уход за дорожным покрытием и его уборка (зимой - обработка противогололедными материалами, летом - мойка дорожного полотна), уход за дорожными сооружениями,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 Кроме того, осуществляется подсыпка дорог инертным материалом в районах индивидуальной жилой застройки. Регулярная механизированная уборка проводится в отношении </w:t>
      </w:r>
      <w:r w:rsidR="008F7833" w:rsidRPr="004376FA">
        <w:rPr>
          <w:rFonts w:ascii="Times New Roman" w:hAnsi="Times New Roman" w:cs="Times New Roman"/>
          <w:sz w:val="24"/>
          <w:szCs w:val="24"/>
        </w:rPr>
        <w:t>7,3</w:t>
      </w:r>
      <w:r w:rsidRPr="004376FA">
        <w:rPr>
          <w:rFonts w:ascii="Times New Roman" w:hAnsi="Times New Roman" w:cs="Times New Roman"/>
          <w:sz w:val="24"/>
          <w:szCs w:val="24"/>
        </w:rPr>
        <w:t xml:space="preserve"> млн. кв. м площади зимой и </w:t>
      </w:r>
      <w:r w:rsidR="00FC243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E75B1C" w:rsidRPr="004376FA">
        <w:rPr>
          <w:rFonts w:ascii="Times New Roman" w:hAnsi="Times New Roman" w:cs="Times New Roman"/>
          <w:sz w:val="24"/>
          <w:szCs w:val="24"/>
        </w:rPr>
        <w:t>2,</w:t>
      </w:r>
      <w:r w:rsidR="008F7833" w:rsidRPr="004376FA">
        <w:rPr>
          <w:rFonts w:ascii="Times New Roman" w:hAnsi="Times New Roman" w:cs="Times New Roman"/>
          <w:sz w:val="24"/>
          <w:szCs w:val="24"/>
        </w:rPr>
        <w:t>8</w:t>
      </w:r>
      <w:r w:rsidRPr="004376FA">
        <w:rPr>
          <w:rFonts w:ascii="Times New Roman" w:hAnsi="Times New Roman" w:cs="Times New Roman"/>
          <w:sz w:val="24"/>
          <w:szCs w:val="24"/>
        </w:rPr>
        <w:t xml:space="preserve"> млн. кв. м летом.</w:t>
      </w:r>
    </w:p>
    <w:p w:rsidR="00E8227C" w:rsidRDefault="00EC58EA" w:rsidP="00E82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Сеть светофорных объектов является важным звеном, обеспечивающим безопасность и эффективность дорожного движения на автодорогах города. В городе Иванове функционирует </w:t>
      </w:r>
      <w:r w:rsidR="00711811">
        <w:rPr>
          <w:rFonts w:ascii="Times New Roman" w:hAnsi="Times New Roman" w:cs="Times New Roman"/>
          <w:sz w:val="24"/>
          <w:szCs w:val="24"/>
        </w:rPr>
        <w:t>123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светофорных объекта.</w:t>
      </w:r>
    </w:p>
    <w:p w:rsidR="009A1A84" w:rsidRPr="004376FA" w:rsidRDefault="009A1A84" w:rsidP="00E82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1. Показатели, характеризующие организацию функционирования автомобильных дорог общего пользования и ремонт улично-дорожной сети города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6275"/>
        <w:gridCol w:w="787"/>
        <w:gridCol w:w="712"/>
        <w:gridCol w:w="724"/>
        <w:gridCol w:w="724"/>
        <w:gridCol w:w="724"/>
      </w:tblGrid>
      <w:tr w:rsidR="00E67162" w:rsidRPr="004376FA" w:rsidTr="00E3075C">
        <w:trPr>
          <w:jc w:val="center"/>
        </w:trPr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275" w:type="dxa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63242" w:rsidRPr="004376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E6F79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4376FA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242"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E6F79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4376FA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242" w:rsidRPr="004376F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C7114E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F79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E67162" w:rsidRPr="004376FA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242" w:rsidRPr="004376F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E6F79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4376FA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E67162" w:rsidRPr="004376FA" w:rsidTr="00E3075C">
        <w:trPr>
          <w:jc w:val="center"/>
        </w:trPr>
        <w:tc>
          <w:tcPr>
            <w:tcW w:w="0" w:type="auto"/>
          </w:tcPr>
          <w:p w:rsidR="00E67162" w:rsidRPr="004376FA" w:rsidRDefault="00E67162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75" w:type="dxa"/>
          </w:tcPr>
          <w:p w:rsidR="00E67162" w:rsidRPr="004376FA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площадь улично-дорожной сети</w:t>
            </w:r>
          </w:p>
        </w:tc>
        <w:tc>
          <w:tcPr>
            <w:tcW w:w="0" w:type="auto"/>
          </w:tcPr>
          <w:p w:rsidR="00E67162" w:rsidRPr="004376FA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4376FA" w:rsidRDefault="001C2D2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E67162" w:rsidRPr="004376FA" w:rsidRDefault="001C2D2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E67162" w:rsidRPr="004376FA" w:rsidRDefault="001C2D2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E67162" w:rsidRPr="004376FA" w:rsidRDefault="001C2D2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</w:tr>
      <w:tr w:rsidR="009408F3" w:rsidRPr="004376FA" w:rsidTr="00E3075C">
        <w:trPr>
          <w:jc w:val="center"/>
        </w:trPr>
        <w:tc>
          <w:tcPr>
            <w:tcW w:w="0" w:type="auto"/>
          </w:tcPr>
          <w:p w:rsidR="009408F3" w:rsidRPr="004376FA" w:rsidRDefault="009408F3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75" w:type="dxa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</w:tr>
      <w:tr w:rsidR="009408F3" w:rsidRPr="004376FA" w:rsidTr="00E3075C">
        <w:trPr>
          <w:jc w:val="center"/>
        </w:trPr>
        <w:tc>
          <w:tcPr>
            <w:tcW w:w="0" w:type="auto"/>
          </w:tcPr>
          <w:p w:rsidR="009408F3" w:rsidRPr="004376FA" w:rsidRDefault="009408F3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5" w:type="dxa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2702,211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2768,863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2846,255</w:t>
            </w:r>
          </w:p>
        </w:tc>
      </w:tr>
      <w:tr w:rsidR="009408F3" w:rsidRPr="004376FA" w:rsidTr="00E3075C">
        <w:trPr>
          <w:jc w:val="center"/>
        </w:trPr>
        <w:tc>
          <w:tcPr>
            <w:tcW w:w="0" w:type="auto"/>
          </w:tcPr>
          <w:p w:rsidR="009408F3" w:rsidRPr="004376FA" w:rsidRDefault="009408F3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75" w:type="dxa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Протяженность ливневой канализации</w:t>
            </w:r>
          </w:p>
        </w:tc>
        <w:tc>
          <w:tcPr>
            <w:tcW w:w="0" w:type="auto"/>
          </w:tcPr>
          <w:p w:rsidR="009408F3" w:rsidRPr="004376FA" w:rsidRDefault="009408F3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9408F3" w:rsidRPr="004376FA" w:rsidRDefault="009408F3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</w:tr>
      <w:tr w:rsidR="00B655E6" w:rsidRPr="004376FA" w:rsidTr="00E3075C">
        <w:trPr>
          <w:jc w:val="center"/>
        </w:trPr>
        <w:tc>
          <w:tcPr>
            <w:tcW w:w="0" w:type="auto"/>
          </w:tcPr>
          <w:p w:rsidR="00B655E6" w:rsidRPr="004376FA" w:rsidRDefault="00B655E6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75" w:type="dxa"/>
          </w:tcPr>
          <w:p w:rsidR="00B655E6" w:rsidRPr="004376FA" w:rsidRDefault="00B655E6" w:rsidP="00C92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Число светофорных объектов, находящихся на содержании </w:t>
            </w:r>
          </w:p>
        </w:tc>
        <w:tc>
          <w:tcPr>
            <w:tcW w:w="0" w:type="auto"/>
          </w:tcPr>
          <w:p w:rsidR="00B655E6" w:rsidRPr="004376FA" w:rsidRDefault="00B655E6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B655E6" w:rsidRPr="004376FA" w:rsidRDefault="00C92490" w:rsidP="00C92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B655E6" w:rsidRPr="004376FA" w:rsidRDefault="00C92490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B655E6" w:rsidRPr="004376FA" w:rsidRDefault="00C92490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:rsidR="00B655E6" w:rsidRPr="004376FA" w:rsidRDefault="00C92490" w:rsidP="00083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E67162" w:rsidRPr="004376FA" w:rsidTr="00E3075C">
        <w:trPr>
          <w:jc w:val="center"/>
        </w:trPr>
        <w:tc>
          <w:tcPr>
            <w:tcW w:w="0" w:type="auto"/>
          </w:tcPr>
          <w:p w:rsidR="00E67162" w:rsidRPr="0066180C" w:rsidRDefault="007627E9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75" w:type="dxa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36,15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32,23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28,93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</w:tr>
      <w:tr w:rsidR="00E67162" w:rsidRPr="004376FA" w:rsidTr="00E3075C">
        <w:trPr>
          <w:jc w:val="center"/>
        </w:trPr>
        <w:tc>
          <w:tcPr>
            <w:tcW w:w="0" w:type="auto"/>
          </w:tcPr>
          <w:p w:rsidR="00E67162" w:rsidRPr="0066180C" w:rsidRDefault="007627E9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75" w:type="dxa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2653,19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2365,26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2122,70</w:t>
            </w:r>
          </w:p>
        </w:tc>
        <w:tc>
          <w:tcPr>
            <w:tcW w:w="0" w:type="auto"/>
          </w:tcPr>
          <w:p w:rsidR="00E67162" w:rsidRPr="0066180C" w:rsidRDefault="00CD45C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1915,15</w:t>
            </w:r>
          </w:p>
        </w:tc>
      </w:tr>
      <w:tr w:rsidR="00E67162" w:rsidRPr="004376FA" w:rsidTr="00E3075C">
        <w:trPr>
          <w:jc w:val="center"/>
        </w:trPr>
        <w:tc>
          <w:tcPr>
            <w:tcW w:w="0" w:type="auto"/>
          </w:tcPr>
          <w:p w:rsidR="00E67162" w:rsidRPr="0066180C" w:rsidRDefault="007627E9" w:rsidP="007627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75" w:type="dxa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</w:tcPr>
          <w:p w:rsidR="00E67162" w:rsidRPr="0066180C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6180C" w:rsidRDefault="00740316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382,39</w:t>
            </w:r>
          </w:p>
        </w:tc>
        <w:tc>
          <w:tcPr>
            <w:tcW w:w="0" w:type="auto"/>
          </w:tcPr>
          <w:p w:rsidR="00E67162" w:rsidRPr="0066180C" w:rsidRDefault="00740316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287,93</w:t>
            </w:r>
          </w:p>
        </w:tc>
        <w:tc>
          <w:tcPr>
            <w:tcW w:w="0" w:type="auto"/>
          </w:tcPr>
          <w:p w:rsidR="00E67162" w:rsidRPr="0066180C" w:rsidRDefault="00740316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242,56</w:t>
            </w:r>
          </w:p>
        </w:tc>
        <w:tc>
          <w:tcPr>
            <w:tcW w:w="0" w:type="auto"/>
          </w:tcPr>
          <w:p w:rsidR="00E67162" w:rsidRPr="0066180C" w:rsidRDefault="00740316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207,55</w:t>
            </w:r>
          </w:p>
        </w:tc>
      </w:tr>
    </w:tbl>
    <w:p w:rsidR="00390D00" w:rsidRPr="004376FA" w:rsidRDefault="00390D0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В среднесрочной перспективе, на фоне значительного увеличения парка автомобильного транспорта и интенсивности автотранспортных потоков на городских магистралях, основными проблемами, стоящими перед органами местного самоуправления города в части организации функционирования автомобильных дорог общего пользования, будут являться: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рост требований как к техническому состоянию, так и к пропускной способности городских дорог;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увеличение износа дорожного покрытия городских дорог и, как следствие, увеличение доли дорог, не соответствующих нормативным требованиям.</w:t>
      </w:r>
    </w:p>
    <w:p w:rsidR="0068272B" w:rsidRPr="004376FA" w:rsidRDefault="0068272B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68272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2.2. Обеспечение бесперебойной работы линий уличного освещения.</w:t>
      </w:r>
    </w:p>
    <w:p w:rsidR="0068272B" w:rsidRPr="004376FA" w:rsidRDefault="0068272B" w:rsidP="001C2D2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Общая протяженность линий уличного освещения</w:t>
      </w:r>
      <w:r w:rsidR="004956EE">
        <w:rPr>
          <w:rFonts w:ascii="Times New Roman" w:hAnsi="Times New Roman" w:cs="Times New Roman"/>
          <w:sz w:val="24"/>
          <w:szCs w:val="24"/>
        </w:rPr>
        <w:t xml:space="preserve"> </w:t>
      </w:r>
      <w:r w:rsidR="004956EE" w:rsidRPr="004376FA">
        <w:rPr>
          <w:rFonts w:ascii="Times New Roman" w:hAnsi="Times New Roman" w:cs="Times New Roman"/>
          <w:sz w:val="24"/>
          <w:szCs w:val="24"/>
        </w:rPr>
        <w:t>в городе Иванове</w:t>
      </w:r>
      <w:r w:rsidR="004956EE">
        <w:rPr>
          <w:rFonts w:ascii="Times New Roman" w:hAnsi="Times New Roman" w:cs="Times New Roman"/>
          <w:sz w:val="24"/>
          <w:szCs w:val="24"/>
        </w:rPr>
        <w:t xml:space="preserve"> по состоянию на 01.01.2022 </w:t>
      </w:r>
      <w:r w:rsidRPr="004376FA">
        <w:rPr>
          <w:rFonts w:ascii="Times New Roman" w:hAnsi="Times New Roman" w:cs="Times New Roman"/>
          <w:sz w:val="24"/>
          <w:szCs w:val="24"/>
        </w:rPr>
        <w:t>состав</w:t>
      </w:r>
      <w:r w:rsidR="004956EE">
        <w:rPr>
          <w:rFonts w:ascii="Times New Roman" w:hAnsi="Times New Roman" w:cs="Times New Roman"/>
          <w:sz w:val="24"/>
          <w:szCs w:val="24"/>
        </w:rPr>
        <w:t>ила</w:t>
      </w:r>
      <w:r w:rsidRPr="004376FA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4956EE">
        <w:rPr>
          <w:rFonts w:ascii="Times New Roman" w:hAnsi="Times New Roman" w:cs="Times New Roman"/>
          <w:sz w:val="24"/>
          <w:szCs w:val="24"/>
        </w:rPr>
        <w:t>820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км, обеспечивая освещение </w:t>
      </w:r>
      <w:r w:rsidR="00DD1BEA" w:rsidRPr="004376FA">
        <w:rPr>
          <w:rFonts w:ascii="Times New Roman" w:hAnsi="Times New Roman" w:cs="Times New Roman"/>
          <w:sz w:val="24"/>
          <w:szCs w:val="24"/>
        </w:rPr>
        <w:t>654,83</w:t>
      </w:r>
      <w:r w:rsidRPr="004376FA">
        <w:rPr>
          <w:rFonts w:ascii="Times New Roman" w:hAnsi="Times New Roman" w:cs="Times New Roman"/>
          <w:sz w:val="24"/>
          <w:szCs w:val="24"/>
        </w:rPr>
        <w:t xml:space="preserve"> км городских улиц. Продолжительность освещения города составляет около 3,9 тыс. часов в среднем за год.</w:t>
      </w:r>
    </w:p>
    <w:p w:rsidR="00F407D9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Для обеспечения бесперебойной работы линий уличного освещения и своевременного устранения повреждений проводится ежедневный контроль исправности электросетей, осветительной арматуры и оборудования. </w:t>
      </w:r>
      <w:r w:rsidR="00F407D9">
        <w:rPr>
          <w:rFonts w:ascii="Times New Roman" w:hAnsi="Times New Roman" w:cs="Times New Roman"/>
          <w:sz w:val="24"/>
          <w:szCs w:val="24"/>
        </w:rPr>
        <w:t>П</w:t>
      </w:r>
      <w:r w:rsidRPr="004376FA">
        <w:rPr>
          <w:rFonts w:ascii="Times New Roman" w:hAnsi="Times New Roman" w:cs="Times New Roman"/>
          <w:sz w:val="24"/>
          <w:szCs w:val="24"/>
        </w:rPr>
        <w:t>роизв</w:t>
      </w:r>
      <w:r w:rsidR="00F407D9">
        <w:rPr>
          <w:rFonts w:ascii="Times New Roman" w:hAnsi="Times New Roman" w:cs="Times New Roman"/>
          <w:sz w:val="24"/>
          <w:szCs w:val="24"/>
        </w:rPr>
        <w:t>одится</w:t>
      </w:r>
      <w:r w:rsidRPr="004376FA">
        <w:rPr>
          <w:rFonts w:ascii="Times New Roman" w:hAnsi="Times New Roman" w:cs="Times New Roman"/>
          <w:sz w:val="24"/>
          <w:szCs w:val="24"/>
        </w:rPr>
        <w:t xml:space="preserve"> замена электроламп, светильник</w:t>
      </w:r>
      <w:r w:rsidR="00F407D9">
        <w:rPr>
          <w:rFonts w:ascii="Times New Roman" w:hAnsi="Times New Roman" w:cs="Times New Roman"/>
          <w:sz w:val="24"/>
          <w:szCs w:val="24"/>
        </w:rPr>
        <w:t>ов</w:t>
      </w:r>
      <w:r w:rsidRPr="004376FA">
        <w:rPr>
          <w:rFonts w:ascii="Times New Roman" w:hAnsi="Times New Roman" w:cs="Times New Roman"/>
          <w:sz w:val="24"/>
          <w:szCs w:val="24"/>
        </w:rPr>
        <w:t>, провод</w:t>
      </w:r>
      <w:r w:rsidR="00F407D9">
        <w:rPr>
          <w:rFonts w:ascii="Times New Roman" w:hAnsi="Times New Roman" w:cs="Times New Roman"/>
          <w:sz w:val="24"/>
          <w:szCs w:val="24"/>
        </w:rPr>
        <w:t>ов</w:t>
      </w:r>
      <w:r w:rsidRPr="004376FA">
        <w:rPr>
          <w:rFonts w:ascii="Times New Roman" w:hAnsi="Times New Roman" w:cs="Times New Roman"/>
          <w:sz w:val="24"/>
          <w:szCs w:val="24"/>
        </w:rPr>
        <w:t>, а также осуществля</w:t>
      </w:r>
      <w:r w:rsidR="00EA7F5D">
        <w:rPr>
          <w:rFonts w:ascii="Times New Roman" w:hAnsi="Times New Roman" w:cs="Times New Roman"/>
          <w:sz w:val="24"/>
          <w:szCs w:val="24"/>
        </w:rPr>
        <w:t>ется</w:t>
      </w:r>
      <w:r w:rsidRPr="004376FA">
        <w:rPr>
          <w:rFonts w:ascii="Times New Roman" w:hAnsi="Times New Roman" w:cs="Times New Roman"/>
          <w:sz w:val="24"/>
          <w:szCs w:val="24"/>
        </w:rPr>
        <w:t xml:space="preserve"> текущий ремонт линий наружного освещения города. Кроме того, при необходимости проводится оперативное восстановление линий уличного освещения, поврежденных вследствие чрез</w:t>
      </w:r>
      <w:r w:rsidR="00181FD7" w:rsidRPr="004376FA">
        <w:rPr>
          <w:rFonts w:ascii="Times New Roman" w:hAnsi="Times New Roman" w:cs="Times New Roman"/>
          <w:sz w:val="24"/>
          <w:szCs w:val="24"/>
        </w:rPr>
        <w:t xml:space="preserve">вычайных погодных обстоятельств, капитальный ремонт и ремонт уличного освещения. </w:t>
      </w:r>
    </w:p>
    <w:p w:rsidR="005C52C5" w:rsidRDefault="009A1A84" w:rsidP="005C5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В городской системе уличного освещения функционируют более </w:t>
      </w:r>
      <w:r w:rsidR="00A43772" w:rsidRPr="004376FA">
        <w:rPr>
          <w:rFonts w:ascii="Times New Roman" w:hAnsi="Times New Roman" w:cs="Times New Roman"/>
          <w:sz w:val="24"/>
          <w:szCs w:val="24"/>
        </w:rPr>
        <w:t>21</w:t>
      </w:r>
      <w:r w:rsidR="00105522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 xml:space="preserve">тыс. источников света. </w:t>
      </w:r>
      <w:r w:rsidR="00881309">
        <w:rPr>
          <w:rFonts w:ascii="Times New Roman" w:hAnsi="Times New Roman" w:cs="Times New Roman"/>
          <w:sz w:val="24"/>
          <w:szCs w:val="24"/>
        </w:rPr>
        <w:br/>
        <w:t>В части</w:t>
      </w:r>
      <w:r w:rsidRPr="004376FA">
        <w:rPr>
          <w:rFonts w:ascii="Times New Roman" w:hAnsi="Times New Roman" w:cs="Times New Roman"/>
          <w:sz w:val="24"/>
          <w:szCs w:val="24"/>
        </w:rPr>
        <w:t xml:space="preserve"> светоточек используются старые дуговые ртутные лампы, что снижа</w:t>
      </w:r>
      <w:r w:rsidR="00676CD6" w:rsidRPr="004376FA">
        <w:rPr>
          <w:rFonts w:ascii="Times New Roman" w:hAnsi="Times New Roman" w:cs="Times New Roman"/>
          <w:sz w:val="24"/>
          <w:szCs w:val="24"/>
        </w:rPr>
        <w:t xml:space="preserve">ет энергоэффективность системы. </w:t>
      </w:r>
      <w:r w:rsidRPr="004376FA">
        <w:rPr>
          <w:rFonts w:ascii="Times New Roman" w:hAnsi="Times New Roman" w:cs="Times New Roman"/>
          <w:sz w:val="24"/>
          <w:szCs w:val="24"/>
        </w:rPr>
        <w:t xml:space="preserve">В целях повышения энергоэффективности производится замена ламп на более современные. </w:t>
      </w:r>
      <w:r w:rsidR="00C8177D" w:rsidRPr="004376FA">
        <w:rPr>
          <w:rFonts w:ascii="Times New Roman" w:hAnsi="Times New Roman" w:cs="Times New Roman"/>
          <w:sz w:val="24"/>
          <w:szCs w:val="24"/>
        </w:rPr>
        <w:t>В 2018 году заключен энергосервисн</w:t>
      </w:r>
      <w:r w:rsidR="00881309">
        <w:rPr>
          <w:rFonts w:ascii="Times New Roman" w:hAnsi="Times New Roman" w:cs="Times New Roman"/>
          <w:sz w:val="24"/>
          <w:szCs w:val="24"/>
        </w:rPr>
        <w:t>ый</w:t>
      </w:r>
      <w:r w:rsidR="00C8177D" w:rsidRPr="004376FA">
        <w:rPr>
          <w:rFonts w:ascii="Times New Roman" w:hAnsi="Times New Roman" w:cs="Times New Roman"/>
          <w:sz w:val="24"/>
          <w:szCs w:val="24"/>
        </w:rPr>
        <w:t xml:space="preserve"> контракт, в рамках которого производится замена существующих осветительных приборов на энергоэффективные.</w:t>
      </w:r>
      <w:r w:rsidR="005C52C5">
        <w:rPr>
          <w:rFonts w:ascii="Times New Roman" w:hAnsi="Times New Roman" w:cs="Times New Roman"/>
          <w:sz w:val="24"/>
          <w:szCs w:val="24"/>
        </w:rPr>
        <w:t xml:space="preserve"> Осуществляются работы по устройству недостающего электроосвещения на дорогах общего пользования.</w:t>
      </w:r>
    </w:p>
    <w:p w:rsidR="005C52C5" w:rsidRPr="004376FA" w:rsidRDefault="005C52C5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2. Показатели, характеризующие наружное освещение города</w:t>
      </w:r>
    </w:p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6651"/>
        <w:gridCol w:w="669"/>
        <w:gridCol w:w="699"/>
        <w:gridCol w:w="699"/>
        <w:gridCol w:w="699"/>
        <w:gridCol w:w="702"/>
      </w:tblGrid>
      <w:tr w:rsidR="006E6F79" w:rsidRPr="004376FA" w:rsidTr="00B321DA">
        <w:tc>
          <w:tcPr>
            <w:tcW w:w="0" w:type="auto"/>
          </w:tcPr>
          <w:p w:rsidR="006E6F79" w:rsidRPr="004376FA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E6F79" w:rsidRPr="004376FA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4376FA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930BA" w:rsidRPr="004376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930BA"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930BA" w:rsidRPr="004376F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930BA" w:rsidRPr="004376F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6E6F79" w:rsidRPr="004376FA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451690" w:rsidRPr="004376FA" w:rsidTr="00B321DA">
        <w:tc>
          <w:tcPr>
            <w:tcW w:w="0" w:type="auto"/>
          </w:tcPr>
          <w:p w:rsidR="00451690" w:rsidRPr="004376FA" w:rsidRDefault="00451690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сети уличного освещения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769,37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776,13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822,66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827,66 </w:t>
            </w:r>
          </w:p>
        </w:tc>
      </w:tr>
      <w:tr w:rsidR="00451690" w:rsidRPr="004376FA" w:rsidTr="00B321DA">
        <w:tc>
          <w:tcPr>
            <w:tcW w:w="0" w:type="auto"/>
          </w:tcPr>
          <w:p w:rsidR="00451690" w:rsidRPr="004376FA" w:rsidRDefault="00451690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597,4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603,3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649,83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654,83 </w:t>
            </w:r>
          </w:p>
        </w:tc>
      </w:tr>
      <w:tr w:rsidR="00451690" w:rsidRPr="004376FA" w:rsidTr="00B321DA">
        <w:tc>
          <w:tcPr>
            <w:tcW w:w="0" w:type="auto"/>
          </w:tcPr>
          <w:p w:rsidR="00451690" w:rsidRPr="004376FA" w:rsidRDefault="00451690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51690" w:rsidRPr="004376FA" w:rsidRDefault="00451690" w:rsidP="005763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451690" w:rsidRPr="004376FA" w:rsidRDefault="0057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86,4</w:t>
            </w:r>
            <w:r w:rsidR="00451690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451690" w:rsidRPr="004376FA" w:rsidRDefault="0057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  <w:r w:rsidR="00451690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451690" w:rsidRPr="004376FA" w:rsidRDefault="0057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  <w:r w:rsidR="00451690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451690" w:rsidRPr="004376FA" w:rsidRDefault="005763FF" w:rsidP="00DB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</w:t>
            </w:r>
            <w:r w:rsidR="00DB20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1690"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51690" w:rsidRPr="004376FA" w:rsidTr="00B321DA">
        <w:tc>
          <w:tcPr>
            <w:tcW w:w="0" w:type="auto"/>
          </w:tcPr>
          <w:p w:rsidR="00451690" w:rsidRPr="004376FA" w:rsidRDefault="00451690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Общее количество источников света (светоточек) в сети уличного освещения</w:t>
            </w:r>
          </w:p>
        </w:tc>
        <w:tc>
          <w:tcPr>
            <w:tcW w:w="0" w:type="auto"/>
          </w:tcPr>
          <w:p w:rsidR="00451690" w:rsidRPr="004376FA" w:rsidRDefault="0045169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18575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19399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20915 </w:t>
            </w:r>
          </w:p>
        </w:tc>
        <w:tc>
          <w:tcPr>
            <w:tcW w:w="0" w:type="auto"/>
          </w:tcPr>
          <w:p w:rsidR="00451690" w:rsidRPr="004376FA" w:rsidRDefault="00451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21058 </w:t>
            </w:r>
          </w:p>
        </w:tc>
      </w:tr>
      <w:tr w:rsidR="00075C42" w:rsidRPr="004376FA" w:rsidTr="00B321DA">
        <w:tc>
          <w:tcPr>
            <w:tcW w:w="0" w:type="auto"/>
          </w:tcPr>
          <w:p w:rsidR="00075C42" w:rsidRPr="004376FA" w:rsidRDefault="007A6D6F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75C42" w:rsidRPr="004376FA" w:rsidRDefault="00075C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0" w:type="auto"/>
          </w:tcPr>
          <w:p w:rsidR="00075C42" w:rsidRPr="004376FA" w:rsidRDefault="00075C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0" w:type="auto"/>
          </w:tcPr>
          <w:p w:rsidR="00075C42" w:rsidRPr="004376FA" w:rsidRDefault="0007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3882 </w:t>
            </w:r>
          </w:p>
        </w:tc>
        <w:tc>
          <w:tcPr>
            <w:tcW w:w="0" w:type="auto"/>
          </w:tcPr>
          <w:p w:rsidR="00075C42" w:rsidRPr="004376FA" w:rsidRDefault="0007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3888 </w:t>
            </w:r>
          </w:p>
        </w:tc>
        <w:tc>
          <w:tcPr>
            <w:tcW w:w="0" w:type="auto"/>
          </w:tcPr>
          <w:p w:rsidR="00075C42" w:rsidRPr="004376FA" w:rsidRDefault="0007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3888 </w:t>
            </w:r>
          </w:p>
        </w:tc>
        <w:tc>
          <w:tcPr>
            <w:tcW w:w="0" w:type="auto"/>
          </w:tcPr>
          <w:p w:rsidR="00075C42" w:rsidRPr="004376FA" w:rsidRDefault="0007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3888 </w:t>
            </w:r>
          </w:p>
        </w:tc>
      </w:tr>
      <w:tr w:rsidR="001948C5" w:rsidRPr="004376FA" w:rsidTr="003E243D">
        <w:tc>
          <w:tcPr>
            <w:tcW w:w="0" w:type="auto"/>
          </w:tcPr>
          <w:p w:rsidR="001948C5" w:rsidRPr="004376FA" w:rsidRDefault="007A6D6F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948C5" w:rsidRPr="004376FA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</w:tcPr>
          <w:p w:rsidR="001948C5" w:rsidRPr="004376FA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  <w:vAlign w:val="center"/>
          </w:tcPr>
          <w:p w:rsidR="001948C5" w:rsidRPr="004376FA" w:rsidRDefault="003E243D" w:rsidP="003E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8,84</w:t>
            </w:r>
          </w:p>
        </w:tc>
        <w:tc>
          <w:tcPr>
            <w:tcW w:w="0" w:type="auto"/>
            <w:vAlign w:val="center"/>
          </w:tcPr>
          <w:p w:rsidR="001948C5" w:rsidRPr="004376FA" w:rsidRDefault="003E243D" w:rsidP="003E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0" w:type="auto"/>
            <w:vAlign w:val="center"/>
          </w:tcPr>
          <w:p w:rsidR="001948C5" w:rsidRPr="004376FA" w:rsidRDefault="003E243D" w:rsidP="003E24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0" w:type="auto"/>
            <w:vAlign w:val="center"/>
          </w:tcPr>
          <w:p w:rsidR="001948C5" w:rsidRPr="004376FA" w:rsidRDefault="003E243D" w:rsidP="003E24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948C5" w:rsidRPr="004376FA" w:rsidTr="00390D00">
        <w:tc>
          <w:tcPr>
            <w:tcW w:w="0" w:type="auto"/>
          </w:tcPr>
          <w:p w:rsidR="001948C5" w:rsidRPr="0066180C" w:rsidRDefault="007A6D6F" w:rsidP="00657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48C5" w:rsidRPr="0066180C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Число установленных светильников с энергоэкономичными лампами</w:t>
            </w:r>
          </w:p>
        </w:tc>
        <w:tc>
          <w:tcPr>
            <w:tcW w:w="0" w:type="auto"/>
          </w:tcPr>
          <w:p w:rsidR="001948C5" w:rsidRPr="0066180C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</w:tcPr>
          <w:p w:rsidR="001948C5" w:rsidRPr="0066180C" w:rsidRDefault="003E243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</w:tcPr>
          <w:p w:rsidR="001948C5" w:rsidRPr="0066180C" w:rsidRDefault="003E243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1948C5" w:rsidRPr="0066180C" w:rsidRDefault="003E243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:rsidR="001948C5" w:rsidRPr="0066180C" w:rsidRDefault="003E243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Наиболее важными проблемами в обеспечении работы линий уличного освещения в среднесрочной перспективе являются: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значительная доля энергонеэффективных источников света в системе;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частый выход из строя устаревших или изношенных объектов и оборудования уличного освещения.</w:t>
      </w:r>
    </w:p>
    <w:p w:rsidR="00413D0E" w:rsidRDefault="00413D0E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8CC" w:rsidRPr="004376FA" w:rsidRDefault="006578CC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2.3. Благоустройство территорий общего пользования.</w:t>
      </w:r>
    </w:p>
    <w:p w:rsidR="0068272B" w:rsidRPr="004376FA" w:rsidRDefault="0068272B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1B003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Площадь общественных территорий на начало 20</w:t>
      </w:r>
      <w:r w:rsidR="00DD1BEA" w:rsidRPr="004376FA">
        <w:rPr>
          <w:rFonts w:ascii="Times New Roman" w:hAnsi="Times New Roman" w:cs="Times New Roman"/>
          <w:sz w:val="24"/>
          <w:szCs w:val="24"/>
        </w:rPr>
        <w:t>22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года составила 462,74 тыс. кв м. </w:t>
      </w:r>
      <w:r w:rsidR="00AD0CD6" w:rsidRPr="004376FA">
        <w:rPr>
          <w:rFonts w:ascii="Times New Roman" w:hAnsi="Times New Roman" w:cs="Times New Roman"/>
          <w:sz w:val="24"/>
          <w:szCs w:val="24"/>
        </w:rPr>
        <w:t>Ежегодно</w:t>
      </w:r>
      <w:r w:rsidR="006578CC">
        <w:rPr>
          <w:rFonts w:ascii="Times New Roman" w:hAnsi="Times New Roman" w:cs="Times New Roman"/>
          <w:sz w:val="24"/>
          <w:szCs w:val="24"/>
        </w:rPr>
        <w:t xml:space="preserve"> </w:t>
      </w:r>
      <w:r w:rsidR="006578CC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AD0CD6" w:rsidRPr="004376FA">
        <w:rPr>
          <w:rFonts w:ascii="Times New Roman" w:hAnsi="Times New Roman" w:cs="Times New Roman"/>
          <w:sz w:val="24"/>
          <w:szCs w:val="24"/>
        </w:rPr>
        <w:t>круглогодичн</w:t>
      </w:r>
      <w:r w:rsidR="006578CC">
        <w:rPr>
          <w:rFonts w:ascii="Times New Roman" w:hAnsi="Times New Roman" w:cs="Times New Roman"/>
          <w:sz w:val="24"/>
          <w:szCs w:val="24"/>
        </w:rPr>
        <w:t>ого</w:t>
      </w:r>
      <w:r w:rsidR="00AD0CD6" w:rsidRPr="004376FA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6578CC">
        <w:rPr>
          <w:rFonts w:ascii="Times New Roman" w:hAnsi="Times New Roman" w:cs="Times New Roman"/>
          <w:sz w:val="24"/>
          <w:szCs w:val="24"/>
        </w:rPr>
        <w:t>я</w:t>
      </w:r>
      <w:r w:rsidR="00AD0CD6" w:rsidRPr="004376FA">
        <w:rPr>
          <w:rFonts w:ascii="Times New Roman" w:hAnsi="Times New Roman" w:cs="Times New Roman"/>
          <w:sz w:val="24"/>
          <w:szCs w:val="24"/>
        </w:rPr>
        <w:t xml:space="preserve"> общественных территорий проводятся</w:t>
      </w:r>
      <w:r w:rsidR="009A1A84" w:rsidRPr="004376FA">
        <w:rPr>
          <w:rFonts w:ascii="Times New Roman" w:hAnsi="Times New Roman" w:cs="Times New Roman"/>
          <w:sz w:val="24"/>
          <w:szCs w:val="24"/>
        </w:rPr>
        <w:t>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накатов, очистка тротуаров и дорожек, обработка противогололедными средствами мест интенсивного движения пешеходов;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техническое обслуживание и текущий ремонт фонтанов, организация их водоснабжения и работы;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ремонт и хлорирование шахтно-питьевых колодцев, устройство и очистка водоотводящих канав;</w:t>
      </w:r>
    </w:p>
    <w:p w:rsidR="00284E03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Помимо этого на регулярной основе осуществляется вывоз мусора, образующег</w:t>
      </w:r>
      <w:r w:rsidR="00D7324A" w:rsidRPr="004376FA">
        <w:rPr>
          <w:rFonts w:ascii="Times New Roman" w:hAnsi="Times New Roman" w:cs="Times New Roman"/>
          <w:sz w:val="24"/>
          <w:szCs w:val="24"/>
        </w:rPr>
        <w:t xml:space="preserve">ося при проведении субботников </w:t>
      </w:r>
      <w:r w:rsidRPr="004376FA">
        <w:rPr>
          <w:rFonts w:ascii="Times New Roman" w:hAnsi="Times New Roman" w:cs="Times New Roman"/>
          <w:sz w:val="24"/>
          <w:szCs w:val="24"/>
        </w:rPr>
        <w:t xml:space="preserve">и сносе незаконно установленных строений. </w:t>
      </w:r>
    </w:p>
    <w:p w:rsidR="00284E03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Одна из важнейших архитектурно-планировочных задач развития города - улучшение архитектурно-эстетического характера городской среды. </w:t>
      </w:r>
      <w:r w:rsidR="00284E03">
        <w:rPr>
          <w:rFonts w:ascii="Times New Roman" w:hAnsi="Times New Roman" w:cs="Times New Roman"/>
          <w:sz w:val="24"/>
          <w:szCs w:val="24"/>
        </w:rPr>
        <w:t>В целях сохранения и совершенствования архитектурного облика города осуществляется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3. Показатели, характеризующие благоустройство территорий общего пользования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709"/>
        <w:gridCol w:w="1134"/>
        <w:gridCol w:w="1134"/>
        <w:gridCol w:w="1134"/>
        <w:gridCol w:w="992"/>
      </w:tblGrid>
      <w:tr w:rsidR="00D7324A" w:rsidRPr="004376FA" w:rsidTr="00962B5B">
        <w:tc>
          <w:tcPr>
            <w:tcW w:w="426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962B5B" w:rsidRDefault="00D7324A" w:rsidP="0096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="00962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</w:t>
            </w:r>
          </w:p>
          <w:p w:rsidR="00D7324A" w:rsidRPr="004376FA" w:rsidRDefault="00D7324A" w:rsidP="0096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факт</w:t>
            </w:r>
          </w:p>
        </w:tc>
        <w:tc>
          <w:tcPr>
            <w:tcW w:w="1134" w:type="dxa"/>
          </w:tcPr>
          <w:p w:rsidR="00611777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год, </w:t>
            </w:r>
          </w:p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611777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год, </w:t>
            </w:r>
          </w:p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D7324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  <w:r w:rsidR="00611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11777" w:rsidRPr="004376FA" w:rsidRDefault="00611777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</w:tc>
      </w:tr>
      <w:tr w:rsidR="00707C2B" w:rsidRPr="004376FA" w:rsidTr="00962B5B">
        <w:tc>
          <w:tcPr>
            <w:tcW w:w="426" w:type="dxa"/>
          </w:tcPr>
          <w:p w:rsidR="00707C2B" w:rsidRPr="004376FA" w:rsidRDefault="00707C2B" w:rsidP="00707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</w:tcPr>
          <w:p w:rsidR="00707C2B" w:rsidRPr="004376FA" w:rsidRDefault="00707C2B" w:rsidP="00707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территорий общего пользования города</w:t>
            </w:r>
          </w:p>
        </w:tc>
        <w:tc>
          <w:tcPr>
            <w:tcW w:w="709" w:type="dxa"/>
          </w:tcPr>
          <w:p w:rsidR="00707C2B" w:rsidRPr="004376FA" w:rsidRDefault="00707C2B" w:rsidP="00707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34" w:type="dxa"/>
          </w:tcPr>
          <w:p w:rsidR="00707C2B" w:rsidRPr="004376FA" w:rsidRDefault="00707C2B" w:rsidP="00707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C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462740</w:t>
            </w:r>
          </w:p>
        </w:tc>
        <w:tc>
          <w:tcPr>
            <w:tcW w:w="1134" w:type="dxa"/>
          </w:tcPr>
          <w:p w:rsidR="00707C2B" w:rsidRPr="00707C2B" w:rsidRDefault="00707C2B" w:rsidP="00707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C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462740 </w:t>
            </w:r>
          </w:p>
        </w:tc>
        <w:tc>
          <w:tcPr>
            <w:tcW w:w="1134" w:type="dxa"/>
          </w:tcPr>
          <w:p w:rsidR="00707C2B" w:rsidRPr="00707C2B" w:rsidRDefault="00707C2B" w:rsidP="00707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C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462740 </w:t>
            </w:r>
          </w:p>
        </w:tc>
        <w:tc>
          <w:tcPr>
            <w:tcW w:w="992" w:type="dxa"/>
          </w:tcPr>
          <w:p w:rsidR="00707C2B" w:rsidRPr="00707C2B" w:rsidRDefault="00707C2B" w:rsidP="00707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C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462740 </w:t>
            </w:r>
          </w:p>
        </w:tc>
      </w:tr>
      <w:tr w:rsidR="00D7324A" w:rsidRPr="004376FA" w:rsidTr="006C68F4">
        <w:trPr>
          <w:trHeight w:val="170"/>
        </w:trPr>
        <w:tc>
          <w:tcPr>
            <w:tcW w:w="426" w:type="dxa"/>
          </w:tcPr>
          <w:p w:rsidR="00D7324A" w:rsidRPr="00656B10" w:rsidRDefault="00D7324A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1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обочин и газонов дорог (убираемых)</w:t>
            </w:r>
          </w:p>
        </w:tc>
        <w:tc>
          <w:tcPr>
            <w:tcW w:w="709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 прохода</w:t>
            </w:r>
          </w:p>
        </w:tc>
        <w:tc>
          <w:tcPr>
            <w:tcW w:w="1134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11136</w:t>
            </w:r>
          </w:p>
        </w:tc>
        <w:tc>
          <w:tcPr>
            <w:tcW w:w="1134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10494</w:t>
            </w:r>
          </w:p>
        </w:tc>
        <w:tc>
          <w:tcPr>
            <w:tcW w:w="1134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992" w:type="dxa"/>
          </w:tcPr>
          <w:p w:rsidR="00D7324A" w:rsidRPr="00656B10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9811 </w:t>
            </w:r>
          </w:p>
        </w:tc>
      </w:tr>
      <w:tr w:rsidR="00D7324A" w:rsidRPr="004376FA" w:rsidTr="00962B5B">
        <w:trPr>
          <w:trHeight w:val="21"/>
        </w:trPr>
        <w:tc>
          <w:tcPr>
            <w:tcW w:w="426" w:type="dxa"/>
          </w:tcPr>
          <w:p w:rsidR="00D7324A" w:rsidRPr="004376FA" w:rsidRDefault="00D7324A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чаш фонтанов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992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</w:tr>
      <w:tr w:rsidR="00D7324A" w:rsidRPr="004376FA" w:rsidTr="00962B5B">
        <w:tc>
          <w:tcPr>
            <w:tcW w:w="426" w:type="dxa"/>
          </w:tcPr>
          <w:p w:rsidR="00D7324A" w:rsidRPr="004376FA" w:rsidRDefault="007B03D0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8203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992" w:type="dxa"/>
          </w:tcPr>
          <w:p w:rsidR="00D7324A" w:rsidRPr="004376FA" w:rsidRDefault="00DE0046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</w:t>
            </w:r>
          </w:p>
        </w:tc>
      </w:tr>
      <w:tr w:rsidR="00D7324A" w:rsidRPr="004376FA" w:rsidTr="00962B5B">
        <w:tc>
          <w:tcPr>
            <w:tcW w:w="426" w:type="dxa"/>
          </w:tcPr>
          <w:p w:rsidR="00D7324A" w:rsidRPr="004376FA" w:rsidRDefault="007B03D0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992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490 </w:t>
            </w:r>
          </w:p>
        </w:tc>
      </w:tr>
      <w:tr w:rsidR="00D7324A" w:rsidRPr="004376FA" w:rsidTr="00962B5B">
        <w:tc>
          <w:tcPr>
            <w:tcW w:w="426" w:type="dxa"/>
          </w:tcPr>
          <w:p w:rsidR="00D7324A" w:rsidRPr="004376FA" w:rsidRDefault="007B03D0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D7324A" w:rsidRPr="004376FA" w:rsidTr="00962B5B">
        <w:tc>
          <w:tcPr>
            <w:tcW w:w="426" w:type="dxa"/>
          </w:tcPr>
          <w:p w:rsidR="00D7324A" w:rsidRPr="004376FA" w:rsidRDefault="007B03D0" w:rsidP="005E6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1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709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</w:tcPr>
          <w:p w:rsidR="00D7324A" w:rsidRPr="004376FA" w:rsidRDefault="00D7324A" w:rsidP="00D7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</w:tr>
    </w:tbl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пользования. Вместе с тем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увеличения транспортных потоков, роста загрязнений бытовыми отходами и загрязнений атмосферного воздуха.</w:t>
      </w:r>
    </w:p>
    <w:p w:rsidR="00D24491" w:rsidRPr="004376FA" w:rsidRDefault="00D2449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2.4. Содержание</w:t>
      </w:r>
      <w:r w:rsidR="007D00FF" w:rsidRPr="004376FA">
        <w:rPr>
          <w:rFonts w:ascii="Times New Roman" w:hAnsi="Times New Roman" w:cs="Times New Roman"/>
          <w:sz w:val="24"/>
          <w:szCs w:val="24"/>
        </w:rPr>
        <w:t xml:space="preserve"> и обустройство</w:t>
      </w:r>
      <w:r w:rsidRPr="004376FA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городских кладбищ.</w:t>
      </w:r>
    </w:p>
    <w:p w:rsidR="00D24491" w:rsidRPr="004376FA" w:rsidRDefault="00D24491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городе Иванове расположено 4 муниципальных кладбища общей площадью около 260 га. Имеющиеся городские муниципальные кладбища эксплуатируются в течение длительного периода</w:t>
      </w:r>
      <w:r w:rsidR="00D24491">
        <w:rPr>
          <w:rFonts w:ascii="Times New Roman" w:hAnsi="Times New Roman" w:cs="Times New Roman"/>
          <w:sz w:val="24"/>
          <w:szCs w:val="24"/>
        </w:rPr>
        <w:t>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части содержания территорий общего пользования городских кладбищ ежегодно на регулярной основе проводятся: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механизированная и ручная уборки и мойка дорог;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очистка территории кладбищ от мусора, травы и мелкого кустарника, вывоз собранного мусора;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уход за зелеными насаждениями: выкашивание газонов, обрезка и снос деревьев;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очистка водосточных канав и откачка паводковых вод.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Кроме того, осуществляются работы по текущему ремонту воинских мемориалов на кладбищах в м. Балино, Соснево, Ново-Талицы, Богородское, замена памятных знаков на воинских захоронениях кладбища в м. Балино, а также завоз и подсыпка песчано-гравийной смеси.</w:t>
      </w:r>
    </w:p>
    <w:p w:rsidR="00AD3249" w:rsidRPr="004376FA" w:rsidRDefault="00AD324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Среднегодовое количество захоронений умерших составляет 5100 человек, включая 550 захоронений в имеющиеся родственные могилы на городском муниципальном кладбище м. Балино. Остальные захоронения производятся на городских муниципальных кладбищах в районах с. Ново-Талицы и с. Богородское. </w:t>
      </w:r>
    </w:p>
    <w:p w:rsidR="007D00FF" w:rsidRPr="004376FA" w:rsidRDefault="007D00FF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4. Показатели, характеризующие содержание территорий общего пользования городских кладбищ</w:t>
      </w:r>
    </w:p>
    <w:p w:rsidR="000F5F2A" w:rsidRPr="004376FA" w:rsidRDefault="000F5F2A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"/>
        <w:gridCol w:w="4547"/>
        <w:gridCol w:w="703"/>
        <w:gridCol w:w="1262"/>
        <w:gridCol w:w="1263"/>
        <w:gridCol w:w="1124"/>
        <w:gridCol w:w="1263"/>
      </w:tblGrid>
      <w:tr w:rsidR="002C532F" w:rsidRPr="004376FA" w:rsidTr="002C532F">
        <w:tc>
          <w:tcPr>
            <w:tcW w:w="0" w:type="auto"/>
          </w:tcPr>
          <w:p w:rsidR="002C532F" w:rsidRPr="004376FA" w:rsidRDefault="00114538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28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5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год,</w:t>
            </w:r>
          </w:p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год,</w:t>
            </w:r>
          </w:p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год, факт</w:t>
            </w:r>
          </w:p>
        </w:tc>
        <w:tc>
          <w:tcPr>
            <w:tcW w:w="1276" w:type="dxa"/>
          </w:tcPr>
          <w:p w:rsidR="001401FF" w:rsidRPr="001401FF" w:rsidRDefault="001401FF" w:rsidP="0014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год,</w:t>
            </w:r>
          </w:p>
          <w:p w:rsidR="002C532F" w:rsidRPr="001401FF" w:rsidRDefault="001401FF" w:rsidP="0014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</w:tr>
      <w:tr w:rsidR="002C532F" w:rsidRPr="004376FA" w:rsidTr="002C532F">
        <w:tc>
          <w:tcPr>
            <w:tcW w:w="0" w:type="auto"/>
          </w:tcPr>
          <w:p w:rsidR="002C532F" w:rsidRPr="004376FA" w:rsidRDefault="002C532F" w:rsidP="001C5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C5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28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текущего содержания и ремонта кладбищ</w:t>
            </w:r>
          </w:p>
        </w:tc>
        <w:tc>
          <w:tcPr>
            <w:tcW w:w="709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5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2519,84</w:t>
            </w:r>
          </w:p>
        </w:tc>
        <w:tc>
          <w:tcPr>
            <w:tcW w:w="1276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2519,84</w:t>
            </w:r>
          </w:p>
        </w:tc>
        <w:tc>
          <w:tcPr>
            <w:tcW w:w="1134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2519,84</w:t>
            </w:r>
          </w:p>
        </w:tc>
        <w:tc>
          <w:tcPr>
            <w:tcW w:w="1276" w:type="dxa"/>
          </w:tcPr>
          <w:p w:rsidR="002C532F" w:rsidRPr="001401FF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2519,84 </w:t>
            </w:r>
          </w:p>
        </w:tc>
      </w:tr>
    </w:tbl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Поддержание в удовлетворительном состоянии улично-дорожной сети города, в условиях повышения требований как к техническому состоянию, так и к пропускной способности городских дорог.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2. </w:t>
      </w:r>
      <w:r w:rsidR="00B16003">
        <w:rPr>
          <w:rFonts w:ascii="Times New Roman" w:hAnsi="Times New Roman" w:cs="Times New Roman"/>
          <w:sz w:val="24"/>
          <w:szCs w:val="24"/>
        </w:rPr>
        <w:t>Увеличение</w:t>
      </w:r>
      <w:r w:rsidRPr="004376FA">
        <w:rPr>
          <w:rFonts w:ascii="Times New Roman" w:hAnsi="Times New Roman" w:cs="Times New Roman"/>
          <w:sz w:val="24"/>
          <w:szCs w:val="24"/>
        </w:rPr>
        <w:t xml:space="preserve"> доли автомобильных дорог, соответствующих нормативным требованиям.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3.</w:t>
      </w:r>
      <w:r w:rsidR="00FD7D36">
        <w:rPr>
          <w:rFonts w:ascii="Times New Roman" w:hAnsi="Times New Roman" w:cs="Times New Roman"/>
          <w:sz w:val="24"/>
          <w:szCs w:val="24"/>
        </w:rPr>
        <w:t> </w:t>
      </w:r>
      <w:r w:rsidRPr="004376FA">
        <w:rPr>
          <w:rFonts w:ascii="Times New Roman" w:hAnsi="Times New Roman" w:cs="Times New Roman"/>
          <w:sz w:val="24"/>
          <w:szCs w:val="24"/>
        </w:rPr>
        <w:t>Обеспечение бесперебойной работы системы уличного освещения и повышение ее энергоэффективности.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4. Содержание и уборк</w:t>
      </w:r>
      <w:r w:rsidR="002C532F" w:rsidRPr="004376FA">
        <w:rPr>
          <w:rFonts w:ascii="Times New Roman" w:hAnsi="Times New Roman" w:cs="Times New Roman"/>
          <w:sz w:val="24"/>
          <w:szCs w:val="24"/>
        </w:rPr>
        <w:t>а территорий общего пользования</w:t>
      </w:r>
      <w:r w:rsidRPr="004376F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</w:t>
      </w:r>
      <w:r w:rsidR="00832EA4" w:rsidRPr="00437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A84" w:rsidRPr="004376FA" w:rsidRDefault="00A8412D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6</w:t>
      </w:r>
      <w:r w:rsidR="009A1A84" w:rsidRPr="004376FA">
        <w:rPr>
          <w:rFonts w:ascii="Times New Roman" w:hAnsi="Times New Roman" w:cs="Times New Roman"/>
          <w:sz w:val="24"/>
          <w:szCs w:val="24"/>
        </w:rPr>
        <w:t>. Повышение уровня благоустройства территорий города Иванова.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5. Сведения о целевых индикаторах (показателях) реализации 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861"/>
        <w:gridCol w:w="528"/>
        <w:gridCol w:w="898"/>
        <w:gridCol w:w="898"/>
        <w:gridCol w:w="816"/>
        <w:gridCol w:w="815"/>
        <w:gridCol w:w="752"/>
        <w:gridCol w:w="780"/>
        <w:gridCol w:w="757"/>
        <w:gridCol w:w="781"/>
        <w:gridCol w:w="757"/>
        <w:gridCol w:w="757"/>
      </w:tblGrid>
      <w:tr w:rsidR="002C532F" w:rsidRPr="004376FA" w:rsidTr="00C62B9A">
        <w:trPr>
          <w:trHeight w:val="741"/>
        </w:trPr>
        <w:tc>
          <w:tcPr>
            <w:tcW w:w="0" w:type="auto"/>
          </w:tcPr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05" w:type="dxa"/>
          </w:tcPr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</w:tcPr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8" w:type="dxa"/>
          </w:tcPr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год, </w:t>
            </w:r>
          </w:p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41" w:type="dxa"/>
          </w:tcPr>
          <w:p w:rsidR="002C532F" w:rsidRPr="004376FA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</w:t>
            </w:r>
          </w:p>
          <w:p w:rsidR="002C532F" w:rsidRPr="004376FA" w:rsidRDefault="00EA06C4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2C532F"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оценка</w:t>
            </w:r>
          </w:p>
        </w:tc>
        <w:tc>
          <w:tcPr>
            <w:tcW w:w="842" w:type="dxa"/>
          </w:tcPr>
          <w:p w:rsidR="002C532F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2023 </w:t>
            </w:r>
          </w:p>
          <w:p w:rsidR="002C532F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1" w:type="dxa"/>
          </w:tcPr>
          <w:p w:rsidR="00A864A3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2024 </w:t>
            </w:r>
          </w:p>
          <w:p w:rsidR="002C532F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64" w:type="dxa"/>
          </w:tcPr>
          <w:p w:rsidR="002C532F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2025 </w:t>
            </w:r>
          </w:p>
          <w:p w:rsidR="002C532F" w:rsidRP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2" w:type="dxa"/>
          </w:tcPr>
          <w:p w:rsidR="002C532F" w:rsidRPr="00EC0F9E" w:rsidRDefault="002C532F" w:rsidP="00EC0F9E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2026 </w:t>
            </w:r>
          </w:p>
          <w:p w:rsidR="002C532F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</w:t>
            </w:r>
            <w:r w:rsidR="002C532F"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од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764" w:type="dxa"/>
          </w:tcPr>
          <w:p w:rsid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2027</w:t>
            </w:r>
            <w:r w:rsidR="00EC0F9E"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</w:p>
          <w:p w:rsidR="002C532F" w:rsidRPr="00EC0F9E" w:rsidRDefault="00EC0F9E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93" w:type="dxa"/>
          </w:tcPr>
          <w:p w:rsidR="00EC0F9E" w:rsidRDefault="002C532F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2028</w:t>
            </w:r>
            <w:r w:rsidR="00EC0F9E"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</w:p>
          <w:p w:rsidR="002C532F" w:rsidRPr="00EC0F9E" w:rsidRDefault="00EC0F9E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64" w:type="dxa"/>
          </w:tcPr>
          <w:p w:rsidR="00EC0F9E" w:rsidRDefault="00A864A3" w:rsidP="00A86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2029</w:t>
            </w:r>
            <w:r w:rsidR="00EC0F9E"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</w:p>
          <w:p w:rsidR="002C532F" w:rsidRPr="00EC0F9E" w:rsidRDefault="00EC0F9E" w:rsidP="00A86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64" w:type="dxa"/>
          </w:tcPr>
          <w:p w:rsidR="00EC0F9E" w:rsidRDefault="00A864A3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2030</w:t>
            </w:r>
            <w:r w:rsidR="00EC0F9E"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</w:p>
          <w:p w:rsidR="002C532F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г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од *</w:t>
            </w:r>
          </w:p>
        </w:tc>
      </w:tr>
      <w:tr w:rsidR="00805516" w:rsidRPr="004376FA" w:rsidTr="007B03D0">
        <w:trPr>
          <w:trHeight w:val="961"/>
        </w:trPr>
        <w:tc>
          <w:tcPr>
            <w:tcW w:w="0" w:type="auto"/>
            <w:vAlign w:val="center"/>
          </w:tcPr>
          <w:p w:rsidR="00805516" w:rsidRPr="004376FA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5" w:type="dxa"/>
          </w:tcPr>
          <w:p w:rsidR="00805516" w:rsidRPr="004376FA" w:rsidRDefault="00805516" w:rsidP="008055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52" w:type="dxa"/>
          </w:tcPr>
          <w:p w:rsidR="00805516" w:rsidRPr="004376FA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8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37,73</w:t>
            </w:r>
            <w:r w:rsidR="00B5652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1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38,79</w:t>
            </w:r>
            <w:r w:rsidR="00B5652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2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841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64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92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64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93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64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  <w:tc>
          <w:tcPr>
            <w:tcW w:w="764" w:type="dxa"/>
          </w:tcPr>
          <w:p w:rsidR="00805516" w:rsidRPr="00805516" w:rsidRDefault="00805516" w:rsidP="00805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80551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39,17</w:t>
            </w:r>
          </w:p>
        </w:tc>
      </w:tr>
      <w:tr w:rsidR="00A864A3" w:rsidRPr="004376FA" w:rsidTr="00E8227C">
        <w:trPr>
          <w:trHeight w:val="20"/>
        </w:trPr>
        <w:tc>
          <w:tcPr>
            <w:tcW w:w="0" w:type="auto"/>
            <w:vAlign w:val="center"/>
          </w:tcPr>
          <w:p w:rsidR="00A864A3" w:rsidRPr="004376FA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05" w:type="dxa"/>
          </w:tcPr>
          <w:p w:rsidR="00A864A3" w:rsidRPr="004376FA" w:rsidRDefault="00A864A3" w:rsidP="002C5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улично-дорожной сети</w:t>
            </w:r>
          </w:p>
        </w:tc>
        <w:tc>
          <w:tcPr>
            <w:tcW w:w="552" w:type="dxa"/>
          </w:tcPr>
          <w:p w:rsidR="00A864A3" w:rsidRPr="004376FA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778" w:type="dxa"/>
          </w:tcPr>
          <w:p w:rsidR="00A864A3" w:rsidRPr="00F97190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7338,54</w:t>
            </w:r>
            <w:r w:rsidR="00B56520"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1" w:type="dxa"/>
          </w:tcPr>
          <w:p w:rsidR="00A864A3" w:rsidRPr="00F97190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7338,54</w:t>
            </w:r>
            <w:r w:rsidR="00B56520"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2" w:type="dxa"/>
          </w:tcPr>
          <w:p w:rsidR="00A864A3" w:rsidRPr="00E8227C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</w:tcPr>
          <w:p w:rsidR="00A864A3" w:rsidRPr="00E8227C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2C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7338,54</w:t>
            </w:r>
          </w:p>
          <w:p w:rsidR="00A864A3" w:rsidRPr="00E8227C" w:rsidRDefault="00A864A3" w:rsidP="00C5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</w:tr>
      <w:tr w:rsidR="00521CE2" w:rsidRPr="004376FA" w:rsidTr="00E8227C">
        <w:trPr>
          <w:trHeight w:val="20"/>
        </w:trPr>
        <w:tc>
          <w:tcPr>
            <w:tcW w:w="0" w:type="auto"/>
            <w:vAlign w:val="center"/>
          </w:tcPr>
          <w:p w:rsidR="00521CE2" w:rsidRPr="004376FA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05" w:type="dxa"/>
          </w:tcPr>
          <w:p w:rsidR="00521CE2" w:rsidRPr="004376FA" w:rsidRDefault="00521CE2" w:rsidP="0052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дорог и тротуаров, находящихся на летнем содержании</w:t>
            </w:r>
          </w:p>
        </w:tc>
        <w:tc>
          <w:tcPr>
            <w:tcW w:w="552" w:type="dxa"/>
          </w:tcPr>
          <w:p w:rsidR="00521CE2" w:rsidRPr="004376FA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778" w:type="dxa"/>
          </w:tcPr>
          <w:p w:rsidR="00521CE2" w:rsidRPr="00F97190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2768,863</w:t>
            </w:r>
            <w:r w:rsidR="00B56520"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1" w:type="dxa"/>
          </w:tcPr>
          <w:p w:rsidR="00521CE2" w:rsidRPr="00F97190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2846,255</w:t>
            </w:r>
            <w:r w:rsidR="00B56520" w:rsidRPr="00F97190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42" w:type="dxa"/>
          </w:tcPr>
          <w:p w:rsidR="00521CE2" w:rsidRPr="00E8227C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841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64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92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64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93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64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764" w:type="dxa"/>
          </w:tcPr>
          <w:p w:rsidR="00521CE2" w:rsidRPr="00521CE2" w:rsidRDefault="00521CE2" w:rsidP="00521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21CE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2874,547</w:t>
            </w:r>
          </w:p>
        </w:tc>
      </w:tr>
      <w:tr w:rsidR="007E692D" w:rsidRPr="004376FA" w:rsidTr="00D40BE3">
        <w:trPr>
          <w:trHeight w:val="2544"/>
        </w:trPr>
        <w:tc>
          <w:tcPr>
            <w:tcW w:w="0" w:type="auto"/>
            <w:vAlign w:val="center"/>
          </w:tcPr>
          <w:p w:rsidR="007E692D" w:rsidRPr="004376FA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5" w:type="dxa"/>
          </w:tcPr>
          <w:p w:rsidR="007E692D" w:rsidRPr="004376FA" w:rsidRDefault="007E692D" w:rsidP="007E69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552" w:type="dxa"/>
          </w:tcPr>
          <w:p w:rsidR="007E692D" w:rsidRPr="004376FA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8" w:type="dxa"/>
          </w:tcPr>
          <w:p w:rsidR="007E692D" w:rsidRPr="00D40BE3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D40BE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841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842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841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792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92,3</w:t>
            </w:r>
            <w:r w:rsidR="000D1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93,0</w:t>
            </w:r>
            <w:r w:rsidR="000D1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93" w:type="dxa"/>
          </w:tcPr>
          <w:p w:rsidR="007E692D" w:rsidRPr="007E692D" w:rsidRDefault="007E692D" w:rsidP="00643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93,</w:t>
            </w:r>
            <w:r w:rsidR="00643B9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</w:t>
            </w:r>
            <w:r w:rsidR="000D1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94,3</w:t>
            </w:r>
            <w:r w:rsidR="000D1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95,0</w:t>
            </w:r>
            <w:r w:rsidR="000D17C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**</w:t>
            </w:r>
          </w:p>
        </w:tc>
      </w:tr>
      <w:tr w:rsidR="007E692D" w:rsidRPr="004376FA" w:rsidTr="007B03D0">
        <w:trPr>
          <w:trHeight w:val="742"/>
        </w:trPr>
        <w:tc>
          <w:tcPr>
            <w:tcW w:w="0" w:type="auto"/>
            <w:vAlign w:val="center"/>
          </w:tcPr>
          <w:p w:rsidR="007E692D" w:rsidRPr="004376FA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05" w:type="dxa"/>
          </w:tcPr>
          <w:p w:rsidR="007E692D" w:rsidRPr="004376FA" w:rsidRDefault="007E692D" w:rsidP="007E69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75A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7E692D" w:rsidRPr="004376FA" w:rsidRDefault="007E692D" w:rsidP="007E69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78" w:type="dxa"/>
          </w:tcPr>
          <w:p w:rsidR="007E692D" w:rsidRPr="004376FA" w:rsidRDefault="007E692D" w:rsidP="007E69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693,7</w:t>
            </w:r>
            <w:r w:rsidR="00EE05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695,11</w:t>
            </w:r>
          </w:p>
        </w:tc>
        <w:tc>
          <w:tcPr>
            <w:tcW w:w="842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841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92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93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  <w:tc>
          <w:tcPr>
            <w:tcW w:w="764" w:type="dxa"/>
          </w:tcPr>
          <w:p w:rsidR="007E692D" w:rsidRPr="007E692D" w:rsidRDefault="007E692D" w:rsidP="007E69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E692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697,52</w:t>
            </w:r>
          </w:p>
        </w:tc>
      </w:tr>
      <w:tr w:rsidR="006043C3" w:rsidRPr="004376FA" w:rsidTr="00E8227C">
        <w:trPr>
          <w:trHeight w:val="20"/>
        </w:trPr>
        <w:tc>
          <w:tcPr>
            <w:tcW w:w="0" w:type="auto"/>
            <w:vAlign w:val="center"/>
          </w:tcPr>
          <w:p w:rsidR="006043C3" w:rsidRPr="004376FA" w:rsidRDefault="006043C3" w:rsidP="0060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05" w:type="dxa"/>
          </w:tcPr>
          <w:p w:rsidR="006043C3" w:rsidRPr="004376FA" w:rsidRDefault="006043C3" w:rsidP="006043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5C2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52" w:type="dxa"/>
          </w:tcPr>
          <w:p w:rsidR="006043C3" w:rsidRPr="004376FA" w:rsidRDefault="006043C3" w:rsidP="006043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78" w:type="dxa"/>
          </w:tcPr>
          <w:p w:rsid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500,185 </w:t>
            </w:r>
          </w:p>
        </w:tc>
        <w:tc>
          <w:tcPr>
            <w:tcW w:w="841" w:type="dxa"/>
          </w:tcPr>
          <w:p w:rsid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555,50 </w:t>
            </w:r>
          </w:p>
        </w:tc>
        <w:tc>
          <w:tcPr>
            <w:tcW w:w="842" w:type="dxa"/>
          </w:tcPr>
          <w:p w:rsid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594,50 </w:t>
            </w:r>
          </w:p>
        </w:tc>
        <w:tc>
          <w:tcPr>
            <w:tcW w:w="841" w:type="dxa"/>
          </w:tcPr>
          <w:p w:rsid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638,87 </w:t>
            </w:r>
          </w:p>
        </w:tc>
        <w:tc>
          <w:tcPr>
            <w:tcW w:w="764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639,05</w:t>
            </w:r>
          </w:p>
        </w:tc>
        <w:tc>
          <w:tcPr>
            <w:tcW w:w="792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643,77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64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648,49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3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653,21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64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657,93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64" w:type="dxa"/>
          </w:tcPr>
          <w:p w:rsidR="006043C3" w:rsidRPr="006043C3" w:rsidRDefault="006043C3" w:rsidP="00604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3C3">
              <w:rPr>
                <w:rFonts w:ascii="Times New Roman" w:hAnsi="Times New Roman" w:cs="Times New Roman"/>
                <w:sz w:val="16"/>
                <w:szCs w:val="16"/>
              </w:rPr>
              <w:t>662,65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056AE5" w:rsidRPr="004376FA" w:rsidTr="00244D56">
        <w:trPr>
          <w:trHeight w:val="20"/>
        </w:trPr>
        <w:tc>
          <w:tcPr>
            <w:tcW w:w="0" w:type="auto"/>
            <w:vAlign w:val="center"/>
          </w:tcPr>
          <w:p w:rsidR="00056AE5" w:rsidRPr="004376FA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5" w:type="dxa"/>
          </w:tcPr>
          <w:p w:rsidR="00056AE5" w:rsidRPr="004376FA" w:rsidRDefault="00056AE5" w:rsidP="0005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52" w:type="dxa"/>
          </w:tcPr>
          <w:p w:rsidR="00056AE5" w:rsidRPr="004376FA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8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841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42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41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92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93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056AE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96,3</w:t>
            </w:r>
          </w:p>
        </w:tc>
      </w:tr>
      <w:tr w:rsidR="005E3DB0" w:rsidRPr="004376FA" w:rsidTr="00E8227C">
        <w:trPr>
          <w:trHeight w:val="20"/>
        </w:trPr>
        <w:tc>
          <w:tcPr>
            <w:tcW w:w="0" w:type="auto"/>
            <w:vAlign w:val="center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05" w:type="dxa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протяженность улично-дорожной сети</w:t>
            </w:r>
          </w:p>
        </w:tc>
        <w:tc>
          <w:tcPr>
            <w:tcW w:w="552" w:type="dxa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8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693,7</w:t>
            </w:r>
            <w:r w:rsidR="00EE05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695,11</w:t>
            </w:r>
          </w:p>
        </w:tc>
        <w:tc>
          <w:tcPr>
            <w:tcW w:w="842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841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64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92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64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93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64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64" w:type="dxa"/>
          </w:tcPr>
          <w:p w:rsidR="005E3DB0" w:rsidRPr="005E3DB0" w:rsidRDefault="005E3DB0" w:rsidP="005E3D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B0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</w:tr>
      <w:tr w:rsidR="005E3DB0" w:rsidRPr="004376FA" w:rsidTr="005E3DB0">
        <w:trPr>
          <w:trHeight w:val="20"/>
        </w:trPr>
        <w:tc>
          <w:tcPr>
            <w:tcW w:w="0" w:type="auto"/>
            <w:vAlign w:val="center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05" w:type="dxa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52" w:type="dxa"/>
          </w:tcPr>
          <w:p w:rsidR="005E3DB0" w:rsidRPr="004376FA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8" w:type="dxa"/>
            <w:vAlign w:val="center"/>
          </w:tcPr>
          <w:p w:rsidR="005E3DB0" w:rsidRPr="00E8227C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649,83</w:t>
            </w:r>
          </w:p>
        </w:tc>
        <w:tc>
          <w:tcPr>
            <w:tcW w:w="841" w:type="dxa"/>
            <w:vAlign w:val="center"/>
          </w:tcPr>
          <w:p w:rsidR="005E3DB0" w:rsidRPr="00E8227C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654,83</w:t>
            </w:r>
          </w:p>
        </w:tc>
        <w:tc>
          <w:tcPr>
            <w:tcW w:w="842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841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64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92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64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93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64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  <w:tc>
          <w:tcPr>
            <w:tcW w:w="764" w:type="dxa"/>
            <w:vAlign w:val="center"/>
          </w:tcPr>
          <w:p w:rsidR="005E3DB0" w:rsidRPr="005E3DB0" w:rsidRDefault="005E3DB0" w:rsidP="005E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671,54</w:t>
            </w:r>
          </w:p>
        </w:tc>
      </w:tr>
      <w:tr w:rsidR="00EA06C4" w:rsidRPr="004376FA" w:rsidTr="00E8227C">
        <w:trPr>
          <w:trHeight w:val="20"/>
        </w:trPr>
        <w:tc>
          <w:tcPr>
            <w:tcW w:w="0" w:type="auto"/>
            <w:vAlign w:val="center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5" w:type="dxa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территорий общего пользования города</w:t>
            </w:r>
          </w:p>
        </w:tc>
        <w:tc>
          <w:tcPr>
            <w:tcW w:w="552" w:type="dxa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 м</w:t>
            </w:r>
          </w:p>
        </w:tc>
        <w:tc>
          <w:tcPr>
            <w:tcW w:w="778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841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842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841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</w:tr>
      <w:tr w:rsidR="00EA06C4" w:rsidRPr="004376FA" w:rsidTr="00E8227C">
        <w:trPr>
          <w:trHeight w:val="20"/>
        </w:trPr>
        <w:tc>
          <w:tcPr>
            <w:tcW w:w="0" w:type="auto"/>
            <w:vAlign w:val="center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5" w:type="dxa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52" w:type="dxa"/>
          </w:tcPr>
          <w:p w:rsidR="00EA06C4" w:rsidRPr="004376FA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8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41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842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</w:tcPr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45 </w:t>
            </w:r>
          </w:p>
          <w:p w:rsidR="00EA06C4" w:rsidRPr="00E8227C" w:rsidRDefault="00EA06C4" w:rsidP="00EA06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</w:tr>
    </w:tbl>
    <w:p w:rsidR="0071583C" w:rsidRDefault="0071583C" w:rsidP="0071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583C" w:rsidRDefault="0071583C" w:rsidP="0071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- 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Программы на соответствующие годы.</w:t>
      </w:r>
    </w:p>
    <w:p w:rsidR="003C4270" w:rsidRDefault="003C4270" w:rsidP="003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-  значение показателя планируется достичь при условии выделения межбюджетных трансфертов из федерального и областного бюджетов на </w:t>
      </w:r>
      <w:r w:rsidR="008463D0">
        <w:rPr>
          <w:rFonts w:ascii="Times New Roman" w:hAnsi="Times New Roman" w:cs="Times New Roman"/>
          <w:sz w:val="16"/>
          <w:szCs w:val="16"/>
        </w:rPr>
        <w:t>ремонт и капитальный ремонт автомобильных дорог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0623DB" w:rsidRDefault="000623DB" w:rsidP="003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 - значения целевых показателей достигнуты в рамках </w:t>
      </w:r>
      <w:r w:rsidRPr="000623DB">
        <w:rPr>
          <w:rFonts w:ascii="Times New Roman" w:hAnsi="Times New Roman" w:cs="Times New Roman"/>
          <w:sz w:val="16"/>
          <w:szCs w:val="16"/>
        </w:rPr>
        <w:t xml:space="preserve">муниципальной программы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0623DB">
        <w:rPr>
          <w:rFonts w:ascii="Times New Roman" w:hAnsi="Times New Roman" w:cs="Times New Roman"/>
          <w:sz w:val="16"/>
          <w:szCs w:val="16"/>
        </w:rPr>
        <w:t>Благоустройство территорий города Иванова</w:t>
      </w:r>
      <w:r>
        <w:rPr>
          <w:rFonts w:ascii="Times New Roman" w:hAnsi="Times New Roman" w:cs="Times New Roman"/>
          <w:sz w:val="16"/>
          <w:szCs w:val="16"/>
        </w:rPr>
        <w:t>», утвержденной постановлением Администрации г. Иванова от 13.11.2018 № 1493</w:t>
      </w:r>
      <w:r w:rsidR="00EB743D">
        <w:rPr>
          <w:rFonts w:ascii="Times New Roman" w:hAnsi="Times New Roman" w:cs="Times New Roman"/>
          <w:sz w:val="16"/>
          <w:szCs w:val="16"/>
        </w:rPr>
        <w:t>.</w:t>
      </w:r>
    </w:p>
    <w:p w:rsidR="003C4270" w:rsidRDefault="003C4270" w:rsidP="0071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1A84" w:rsidRPr="004376F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9A1A84" w:rsidRPr="004376F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- </w:t>
      </w:r>
      <w:r w:rsidR="00B16003">
        <w:rPr>
          <w:rFonts w:ascii="Times New Roman" w:hAnsi="Times New Roman" w:cs="Times New Roman"/>
          <w:sz w:val="24"/>
          <w:szCs w:val="24"/>
        </w:rPr>
        <w:t>увеличение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FC2721" w:rsidRPr="004376FA">
        <w:rPr>
          <w:rFonts w:ascii="Times New Roman" w:hAnsi="Times New Roman" w:cs="Times New Roman"/>
          <w:sz w:val="24"/>
          <w:szCs w:val="24"/>
        </w:rPr>
        <w:t>доли автомобильных дорог, соответствующих нормативным требованиям</w:t>
      </w:r>
      <w:r w:rsidR="00244D56">
        <w:rPr>
          <w:rFonts w:ascii="Times New Roman" w:hAnsi="Times New Roman" w:cs="Times New Roman"/>
          <w:sz w:val="24"/>
          <w:szCs w:val="24"/>
        </w:rPr>
        <w:t xml:space="preserve"> </w:t>
      </w:r>
      <w:r w:rsidR="00244D56" w:rsidRPr="00244D56">
        <w:rPr>
          <w:rFonts w:ascii="Times New Roman" w:hAnsi="Times New Roman" w:cs="Times New Roman"/>
          <w:sz w:val="24"/>
          <w:szCs w:val="24"/>
        </w:rPr>
        <w:t>к транспортно-эксплуатационным показателям</w:t>
      </w:r>
      <w:r w:rsidRPr="004376FA">
        <w:rPr>
          <w:rFonts w:ascii="Times New Roman" w:hAnsi="Times New Roman" w:cs="Times New Roman"/>
          <w:sz w:val="24"/>
          <w:szCs w:val="24"/>
        </w:rPr>
        <w:t>;</w:t>
      </w:r>
    </w:p>
    <w:p w:rsidR="009A1A84" w:rsidRPr="004376FA" w:rsidRDefault="009A1A84" w:rsidP="00A864A3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</w:t>
      </w:r>
      <w:r w:rsidR="00A864A3" w:rsidRPr="004376FA">
        <w:rPr>
          <w:rFonts w:ascii="Times New Roman" w:hAnsi="Times New Roman" w:cs="Times New Roman"/>
          <w:sz w:val="24"/>
          <w:szCs w:val="24"/>
        </w:rPr>
        <w:t>9</w:t>
      </w:r>
      <w:r w:rsidR="00067004">
        <w:rPr>
          <w:rFonts w:ascii="Times New Roman" w:hAnsi="Times New Roman" w:cs="Times New Roman"/>
          <w:sz w:val="24"/>
          <w:szCs w:val="24"/>
        </w:rPr>
        <w:t>6</w:t>
      </w:r>
      <w:r w:rsidR="005E6E33">
        <w:rPr>
          <w:rFonts w:ascii="Times New Roman" w:hAnsi="Times New Roman" w:cs="Times New Roman"/>
          <w:sz w:val="24"/>
          <w:szCs w:val="24"/>
        </w:rPr>
        <w:t>,3</w:t>
      </w:r>
      <w:r w:rsidR="00067004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>% (</w:t>
      </w:r>
      <w:r w:rsidR="00105AA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05AAD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="00A864A3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>к</w:t>
      </w:r>
      <w:r w:rsidR="00105AAD">
        <w:rPr>
          <w:rFonts w:ascii="Times New Roman" w:hAnsi="Times New Roman" w:cs="Times New Roman"/>
          <w:sz w:val="24"/>
          <w:szCs w:val="24"/>
        </w:rPr>
        <w:t>м</w:t>
      </w:r>
      <w:r w:rsidRPr="004376FA">
        <w:rPr>
          <w:rFonts w:ascii="Times New Roman" w:hAnsi="Times New Roman" w:cs="Times New Roman"/>
          <w:sz w:val="24"/>
          <w:szCs w:val="24"/>
        </w:rPr>
        <w:t>);</w:t>
      </w:r>
    </w:p>
    <w:p w:rsidR="009A1A84" w:rsidRPr="004376FA" w:rsidRDefault="009A1A84" w:rsidP="00A864A3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- </w:t>
      </w:r>
      <w:r w:rsidR="00A96371" w:rsidRPr="004376F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4376FA">
        <w:rPr>
          <w:rFonts w:ascii="Times New Roman" w:hAnsi="Times New Roman" w:cs="Times New Roman"/>
          <w:sz w:val="24"/>
          <w:szCs w:val="24"/>
        </w:rPr>
        <w:t>содержания улиц, тротуаров и площадей, территорий общего пользования;</w:t>
      </w:r>
    </w:p>
    <w:p w:rsidR="009A1A84" w:rsidRPr="004376F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-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</w:t>
      </w:r>
      <w:r w:rsidR="00674D21" w:rsidRPr="004376FA">
        <w:rPr>
          <w:rFonts w:ascii="Times New Roman" w:hAnsi="Times New Roman" w:cs="Times New Roman"/>
          <w:sz w:val="24"/>
          <w:szCs w:val="24"/>
        </w:rPr>
        <w:t>ежегодно</w:t>
      </w:r>
      <w:r w:rsidRPr="004376FA">
        <w:rPr>
          <w:rFonts w:ascii="Times New Roman" w:hAnsi="Times New Roman" w:cs="Times New Roman"/>
          <w:sz w:val="24"/>
          <w:szCs w:val="24"/>
        </w:rPr>
        <w:t xml:space="preserve"> не менее 45 км - сохранение архитектурного облика сложившейся застройки города.</w:t>
      </w:r>
    </w:p>
    <w:p w:rsidR="009A1A84" w:rsidRPr="004376F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</w:t>
      </w:r>
      <w:r w:rsidR="00A864A3" w:rsidRPr="004376FA">
        <w:rPr>
          <w:rFonts w:ascii="Times New Roman" w:hAnsi="Times New Roman" w:cs="Times New Roman"/>
          <w:sz w:val="24"/>
          <w:szCs w:val="24"/>
        </w:rPr>
        <w:t>6</w:t>
      </w:r>
      <w:r w:rsidRPr="004376FA">
        <w:rPr>
          <w:rFonts w:ascii="Times New Roman" w:hAnsi="Times New Roman" w:cs="Times New Roman"/>
          <w:sz w:val="24"/>
          <w:szCs w:val="24"/>
        </w:rPr>
        <w:t xml:space="preserve"> подпрограм</w:t>
      </w:r>
      <w:r w:rsidR="007A097A" w:rsidRPr="004376FA">
        <w:rPr>
          <w:rFonts w:ascii="Times New Roman" w:hAnsi="Times New Roman" w:cs="Times New Roman"/>
          <w:sz w:val="24"/>
          <w:szCs w:val="24"/>
        </w:rPr>
        <w:t>м</w:t>
      </w:r>
      <w:r w:rsidR="00A864A3" w:rsidRPr="004376FA">
        <w:rPr>
          <w:rFonts w:ascii="Times New Roman" w:hAnsi="Times New Roman" w:cs="Times New Roman"/>
          <w:sz w:val="24"/>
          <w:szCs w:val="24"/>
        </w:rPr>
        <w:t xml:space="preserve">, </w:t>
      </w:r>
      <w:r w:rsidRPr="004376FA">
        <w:rPr>
          <w:rFonts w:ascii="Times New Roman" w:hAnsi="Times New Roman" w:cs="Times New Roman"/>
          <w:sz w:val="24"/>
          <w:szCs w:val="24"/>
        </w:rPr>
        <w:t>в том числе:</w:t>
      </w:r>
    </w:p>
    <w:p w:rsidR="009A1A84" w:rsidRPr="004376F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1. </w:t>
      </w:r>
      <w:r w:rsidR="00A864A3" w:rsidRPr="004376FA">
        <w:rPr>
          <w:rFonts w:ascii="Times New Roman" w:hAnsi="Times New Roman" w:cs="Times New Roman"/>
          <w:sz w:val="24"/>
          <w:szCs w:val="24"/>
        </w:rPr>
        <w:t>Подпрограмма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A864A3" w:rsidRPr="004376FA">
        <w:rPr>
          <w:rFonts w:ascii="Times New Roman" w:hAnsi="Times New Roman" w:cs="Times New Roman"/>
          <w:sz w:val="24"/>
          <w:szCs w:val="24"/>
        </w:rPr>
        <w:t>«</w:t>
      </w:r>
      <w:r w:rsidRPr="004376FA">
        <w:rPr>
          <w:rFonts w:ascii="Times New Roman" w:hAnsi="Times New Roman" w:cs="Times New Roman"/>
          <w:sz w:val="24"/>
          <w:szCs w:val="24"/>
        </w:rPr>
        <w:t xml:space="preserve">Организация функционирования автомобильных дорог общего </w:t>
      </w:r>
      <w:r w:rsidRPr="004376FA">
        <w:rPr>
          <w:rFonts w:ascii="Times New Roman" w:hAnsi="Times New Roman" w:cs="Times New Roman"/>
          <w:sz w:val="24"/>
          <w:szCs w:val="24"/>
        </w:rPr>
        <w:lastRenderedPageBreak/>
        <w:t>пользования</w:t>
      </w:r>
      <w:r w:rsidR="00A864A3" w:rsidRPr="004376FA">
        <w:rPr>
          <w:rFonts w:ascii="Times New Roman" w:hAnsi="Times New Roman" w:cs="Times New Roman"/>
          <w:sz w:val="24"/>
          <w:szCs w:val="24"/>
        </w:rPr>
        <w:t>»</w:t>
      </w:r>
      <w:r w:rsidRPr="004376FA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в удовлетворительном состоянии улично-дорожной сети города.</w:t>
      </w:r>
    </w:p>
    <w:p w:rsidR="008D58B4" w:rsidRPr="004376FA" w:rsidRDefault="008D58B4" w:rsidP="00B97F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2. Подпрограмма «</w:t>
      </w:r>
      <w:r w:rsidRPr="00CA41B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деятельности муниципальных учреждений в сфере дорожного хозяйства и благоустройства»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рамках подпрограммы </w:t>
      </w:r>
      <w:r w:rsidR="00CA41B8" w:rsidRPr="00CA41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 w:rsidR="00B97F8A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CA41B8" w:rsidRPr="00CA4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казенн</w:t>
      </w:r>
      <w:r w:rsidR="00B97F8A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CA41B8" w:rsidRPr="00CA4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</w:t>
      </w:r>
      <w:r w:rsidR="00B97F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A41B8" w:rsidRPr="00CA4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«Дорожное городское хозяйство»</w:t>
      </w:r>
      <w:r w:rsidR="00B97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осуществляться механизированная уборка улиц </w:t>
      </w:r>
      <w:r w:rsidR="00A96B89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площадей 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A96B89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содержание, ремонт ливневой канализации</w:t>
      </w:r>
      <w:r w:rsidR="00A96B89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B89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97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екущий ремонт дорог и тротуаров, а также </w:t>
      </w:r>
      <w:r w:rsidR="00A96B89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снос незаконно установленных строений, содержание, эксплуатация и ремонт гидротехнических сооружений (плотин), находящихся в муниципальной собственности.</w:t>
      </w:r>
    </w:p>
    <w:p w:rsidR="009A1A84" w:rsidRPr="004376FA" w:rsidRDefault="008D58B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3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. </w:t>
      </w:r>
      <w:r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A96B89" w:rsidRPr="004376FA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A96B89" w:rsidRPr="004376FA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>. Подпрограмма предполагает решение задачи обеспечения бесперебойной работы наружного освещения.</w:t>
      </w:r>
    </w:p>
    <w:p w:rsidR="009A1A84" w:rsidRPr="004376FA" w:rsidRDefault="00A96B89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4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. </w:t>
      </w:r>
      <w:r w:rsidR="008D58B4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Pr="004376FA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</w:t>
      </w:r>
    </w:p>
    <w:p w:rsidR="009A1A84" w:rsidRPr="004376FA" w:rsidRDefault="00A96B89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5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. </w:t>
      </w:r>
      <w:r w:rsidR="008D58B4" w:rsidRPr="004376F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Pr="004376FA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>. Подпрограмма направлена на решение задачи содержания и уборки территорий общего пользования городских кладбищ.</w:t>
      </w:r>
    </w:p>
    <w:p w:rsidR="009A1A84" w:rsidRPr="004376FA" w:rsidRDefault="00A96B89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6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. </w:t>
      </w:r>
      <w:r w:rsidR="008D58B4" w:rsidRPr="00CD3928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</w:t>
      </w:r>
      <w:r w:rsidR="009A1A84" w:rsidRPr="00CD3928">
        <w:rPr>
          <w:rFonts w:ascii="Times New Roman" w:hAnsi="Times New Roman" w:cs="Times New Roman"/>
          <w:sz w:val="24"/>
          <w:szCs w:val="24"/>
        </w:rPr>
        <w:t xml:space="preserve"> </w:t>
      </w:r>
      <w:r w:rsidR="009A4420" w:rsidRPr="00CD3928">
        <w:rPr>
          <w:rFonts w:ascii="Times New Roman" w:hAnsi="Times New Roman" w:cs="Times New Roman"/>
          <w:sz w:val="24"/>
          <w:szCs w:val="24"/>
        </w:rPr>
        <w:t>«</w:t>
      </w:r>
      <w:r w:rsidR="009A1A84" w:rsidRPr="00CD3928">
        <w:rPr>
          <w:rFonts w:ascii="Times New Roman" w:hAnsi="Times New Roman" w:cs="Times New Roman"/>
          <w:sz w:val="24"/>
          <w:szCs w:val="24"/>
        </w:rPr>
        <w:t>Капитальный ремонт и ремонт объектов уличного освещения в городе Иванове</w:t>
      </w:r>
      <w:r w:rsidR="009A4420" w:rsidRPr="00CD3928">
        <w:rPr>
          <w:rFonts w:ascii="Times New Roman" w:hAnsi="Times New Roman" w:cs="Times New Roman"/>
          <w:sz w:val="24"/>
          <w:szCs w:val="24"/>
        </w:rPr>
        <w:t>»</w:t>
      </w:r>
      <w:r w:rsidR="009A1A84" w:rsidRPr="00CD3928">
        <w:rPr>
          <w:rFonts w:ascii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рамках подпрограммы </w:t>
      </w:r>
      <w:r w:rsidR="00C35A8B" w:rsidRPr="00CD3928">
        <w:rPr>
          <w:rFonts w:ascii="Times New Roman" w:hAnsi="Times New Roman" w:cs="Times New Roman"/>
          <w:sz w:val="24"/>
          <w:szCs w:val="24"/>
        </w:rPr>
        <w:t>запланированы</w:t>
      </w:r>
      <w:r w:rsidR="009A1A84" w:rsidRPr="00CD3928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734A9E" w:rsidRPr="00CD3928">
        <w:rPr>
          <w:rFonts w:ascii="Times New Roman" w:hAnsi="Times New Roman" w:cs="Times New Roman"/>
          <w:sz w:val="24"/>
          <w:szCs w:val="24"/>
        </w:rPr>
        <w:t xml:space="preserve">устройству </w:t>
      </w:r>
      <w:r w:rsidR="00C35A8B" w:rsidRPr="00CD3928">
        <w:rPr>
          <w:rFonts w:ascii="Times New Roman" w:hAnsi="Times New Roman" w:cs="Times New Roman"/>
          <w:sz w:val="24"/>
          <w:szCs w:val="24"/>
        </w:rPr>
        <w:t>недостающего</w:t>
      </w:r>
      <w:r w:rsidR="00734A9E" w:rsidRPr="00CD3928">
        <w:rPr>
          <w:rFonts w:ascii="Times New Roman" w:hAnsi="Times New Roman" w:cs="Times New Roman"/>
          <w:sz w:val="24"/>
          <w:szCs w:val="24"/>
        </w:rPr>
        <w:t xml:space="preserve"> </w:t>
      </w:r>
      <w:r w:rsidR="00C35A8B" w:rsidRPr="00CD3928">
        <w:rPr>
          <w:rFonts w:ascii="Times New Roman" w:hAnsi="Times New Roman" w:cs="Times New Roman"/>
          <w:sz w:val="24"/>
          <w:szCs w:val="24"/>
        </w:rPr>
        <w:t>электро</w:t>
      </w:r>
      <w:r w:rsidR="00734A9E" w:rsidRPr="00CD3928">
        <w:rPr>
          <w:rFonts w:ascii="Times New Roman" w:hAnsi="Times New Roman" w:cs="Times New Roman"/>
          <w:sz w:val="24"/>
          <w:szCs w:val="24"/>
        </w:rPr>
        <w:t>освещения</w:t>
      </w:r>
      <w:r w:rsidR="00E450A0" w:rsidRPr="00CD3928">
        <w:rPr>
          <w:rFonts w:ascii="Times New Roman" w:hAnsi="Times New Roman" w:cs="Times New Roman"/>
          <w:sz w:val="24"/>
          <w:szCs w:val="24"/>
        </w:rPr>
        <w:t xml:space="preserve"> на дорогах общего пользования</w:t>
      </w:r>
      <w:r w:rsidR="009A1A84" w:rsidRPr="00CD3928">
        <w:rPr>
          <w:rFonts w:ascii="Times New Roman" w:hAnsi="Times New Roman" w:cs="Times New Roman"/>
          <w:sz w:val="24"/>
          <w:szCs w:val="24"/>
        </w:rPr>
        <w:t>.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926620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9A1A84" w:rsidRPr="00F860F5" w:rsidRDefault="00F860F5" w:rsidP="00390D00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860F5">
        <w:rPr>
          <w:rFonts w:ascii="Times New Roman" w:hAnsi="Times New Roman" w:cs="Times New Roman"/>
          <w:sz w:val="16"/>
          <w:szCs w:val="16"/>
        </w:rPr>
        <w:t>(</w:t>
      </w:r>
      <w:r w:rsidR="009A1A84" w:rsidRPr="00F860F5">
        <w:rPr>
          <w:rFonts w:ascii="Times New Roman" w:hAnsi="Times New Roman" w:cs="Times New Roman"/>
          <w:sz w:val="16"/>
          <w:szCs w:val="16"/>
        </w:rPr>
        <w:t>руб.)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75"/>
        <w:gridCol w:w="1257"/>
        <w:gridCol w:w="1200"/>
        <w:gridCol w:w="1134"/>
        <w:gridCol w:w="1167"/>
        <w:gridCol w:w="691"/>
        <w:gridCol w:w="753"/>
        <w:gridCol w:w="709"/>
        <w:gridCol w:w="709"/>
        <w:gridCol w:w="798"/>
      </w:tblGrid>
      <w:tr w:rsidR="00EC0F9E" w:rsidRPr="004376FA" w:rsidTr="006D39D9">
        <w:trPr>
          <w:trHeight w:val="45"/>
          <w:jc w:val="center"/>
        </w:trPr>
        <w:tc>
          <w:tcPr>
            <w:tcW w:w="340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1675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подпрограммы/Источник финансирования</w:t>
            </w:r>
          </w:p>
        </w:tc>
        <w:tc>
          <w:tcPr>
            <w:tcW w:w="1257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67" w:type="dxa"/>
          </w:tcPr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EC0F9E" w:rsidRPr="004376FA" w:rsidRDefault="00EC0F9E" w:rsidP="00EC0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1" w:type="dxa"/>
          </w:tcPr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2026 </w:t>
            </w:r>
          </w:p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53" w:type="dxa"/>
          </w:tcPr>
          <w:p w:rsid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2027 </w:t>
            </w:r>
          </w:p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09" w:type="dxa"/>
          </w:tcPr>
          <w:p w:rsid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2028 </w:t>
            </w:r>
          </w:p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09" w:type="dxa"/>
          </w:tcPr>
          <w:p w:rsid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2029 </w:t>
            </w:r>
          </w:p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98" w:type="dxa"/>
          </w:tcPr>
          <w:p w:rsid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2030 </w:t>
            </w:r>
          </w:p>
          <w:p w:rsidR="00EC0F9E" w:rsidRPr="00EC0F9E" w:rsidRDefault="00EC0F9E" w:rsidP="00EC0F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г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од *</w:t>
            </w:r>
          </w:p>
        </w:tc>
      </w:tr>
      <w:tr w:rsidR="00F860F5" w:rsidRPr="004376FA" w:rsidTr="006D39D9">
        <w:trPr>
          <w:trHeight w:val="18"/>
          <w:jc w:val="center"/>
        </w:trPr>
        <w:tc>
          <w:tcPr>
            <w:tcW w:w="3272" w:type="dxa"/>
            <w:gridSpan w:val="3"/>
          </w:tcPr>
          <w:p w:rsidR="00F860F5" w:rsidRPr="004376FA" w:rsidRDefault="00F860F5" w:rsidP="00F860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Программа, всего:</w:t>
            </w:r>
          </w:p>
        </w:tc>
        <w:tc>
          <w:tcPr>
            <w:tcW w:w="1200" w:type="dxa"/>
            <w:vAlign w:val="center"/>
          </w:tcPr>
          <w:p w:rsidR="00F860F5" w:rsidRPr="00F860F5" w:rsidRDefault="00F860F5" w:rsidP="004E497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F860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1 290 532 375,97</w:t>
            </w:r>
          </w:p>
        </w:tc>
        <w:tc>
          <w:tcPr>
            <w:tcW w:w="1134" w:type="dxa"/>
            <w:vAlign w:val="center"/>
          </w:tcPr>
          <w:p w:rsidR="00F860F5" w:rsidRPr="004376FA" w:rsidRDefault="00F860F5" w:rsidP="004E4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594 858 085,00</w:t>
            </w:r>
          </w:p>
        </w:tc>
        <w:tc>
          <w:tcPr>
            <w:tcW w:w="1167" w:type="dxa"/>
            <w:vAlign w:val="center"/>
          </w:tcPr>
          <w:p w:rsidR="00F860F5" w:rsidRPr="004376FA" w:rsidRDefault="00F860F5" w:rsidP="004E4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0F5">
              <w:rPr>
                <w:rFonts w:ascii="Times New Roman" w:hAnsi="Times New Roman" w:cs="Times New Roman"/>
                <w:sz w:val="16"/>
                <w:szCs w:val="16"/>
              </w:rPr>
              <w:t>386 876 725,00</w:t>
            </w:r>
          </w:p>
        </w:tc>
        <w:tc>
          <w:tcPr>
            <w:tcW w:w="691" w:type="dxa"/>
            <w:vAlign w:val="center"/>
          </w:tcPr>
          <w:p w:rsidR="00F860F5" w:rsidRPr="004E4977" w:rsidRDefault="00F860F5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F860F5" w:rsidRPr="004E4977" w:rsidRDefault="00F860F5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860F5" w:rsidRPr="004E4977" w:rsidRDefault="00F860F5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860F5" w:rsidRPr="004E4977" w:rsidRDefault="00F860F5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F860F5" w:rsidRPr="004E4977" w:rsidRDefault="00F860F5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18"/>
          <w:jc w:val="center"/>
        </w:trPr>
        <w:tc>
          <w:tcPr>
            <w:tcW w:w="3272" w:type="dxa"/>
            <w:gridSpan w:val="3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547 972 375,84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398 531 457,69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0F5">
              <w:rPr>
                <w:rFonts w:ascii="Times New Roman" w:hAnsi="Times New Roman" w:cs="Times New Roman"/>
                <w:sz w:val="16"/>
                <w:szCs w:val="16"/>
              </w:rPr>
              <w:t>386 876 725,00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272" w:type="dxa"/>
            <w:gridSpan w:val="3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00" w:type="dxa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742 560 000,13</w:t>
            </w:r>
          </w:p>
        </w:tc>
        <w:tc>
          <w:tcPr>
            <w:tcW w:w="1134" w:type="dxa"/>
          </w:tcPr>
          <w:p w:rsidR="00A15BB4" w:rsidRPr="004376FA" w:rsidRDefault="00A15BB4" w:rsidP="00A15BB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196 326 627,31</w:t>
            </w:r>
          </w:p>
        </w:tc>
        <w:tc>
          <w:tcPr>
            <w:tcW w:w="1167" w:type="dxa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963"/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Организация функционирования автомобильных дорог общего пользования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7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886 474 664,04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267 940 380,00</w:t>
            </w:r>
          </w:p>
        </w:tc>
        <w:tc>
          <w:tcPr>
            <w:tcW w:w="1167" w:type="dxa"/>
            <w:vAlign w:val="center"/>
          </w:tcPr>
          <w:p w:rsidR="00A15BB4" w:rsidRPr="00350E8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36 119 598,02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539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 w:val="restart"/>
            <w:tcBorders>
              <w:bottom w:val="single" w:sz="4" w:space="0" w:color="auto"/>
            </w:tcBorders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5C4">
              <w:rPr>
                <w:rFonts w:ascii="Times New Roman" w:hAnsi="Times New Roman" w:cs="Times New Roman"/>
                <w:sz w:val="16"/>
                <w:szCs w:val="16"/>
              </w:rPr>
              <w:t>135 915 423,91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5C4">
              <w:rPr>
                <w:rFonts w:ascii="Times New Roman" w:hAnsi="Times New Roman" w:cs="Times New Roman"/>
                <w:sz w:val="16"/>
                <w:szCs w:val="16"/>
              </w:rPr>
              <w:t>64 114 512,69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5C4">
              <w:rPr>
                <w:rFonts w:ascii="Times New Roman" w:hAnsi="Times New Roman" w:cs="Times New Roman"/>
                <w:sz w:val="16"/>
                <w:szCs w:val="16"/>
              </w:rPr>
              <w:t>28 620 358,02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210"/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742 560 000,13</w:t>
            </w:r>
          </w:p>
        </w:tc>
        <w:tc>
          <w:tcPr>
            <w:tcW w:w="1134" w:type="dxa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196 326 627,31</w:t>
            </w:r>
          </w:p>
        </w:tc>
        <w:tc>
          <w:tcPr>
            <w:tcW w:w="1167" w:type="dxa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20"/>
          <w:jc w:val="center"/>
        </w:trPr>
        <w:tc>
          <w:tcPr>
            <w:tcW w:w="340" w:type="dxa"/>
            <w:vMerge w:val="restart"/>
            <w:tcBorders>
              <w:top w:val="nil"/>
            </w:tcBorders>
          </w:tcPr>
          <w:p w:rsidR="00A15BB4" w:rsidRPr="004376FA" w:rsidRDefault="00A15BB4" w:rsidP="00A15B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 w:val="restart"/>
          </w:tcPr>
          <w:p w:rsidR="00A15BB4" w:rsidRPr="006D39D9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6D39D9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Муниципальное казенное учреждение «Управление по делам гражданской обороны и чрезвычайным ситуациям города Иванова»</w:t>
            </w:r>
          </w:p>
        </w:tc>
        <w:tc>
          <w:tcPr>
            <w:tcW w:w="1200" w:type="dxa"/>
            <w:vAlign w:val="center"/>
          </w:tcPr>
          <w:p w:rsidR="00A15BB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BB4" w:rsidRPr="00BF675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54">
              <w:rPr>
                <w:rFonts w:ascii="Times New Roman" w:hAnsi="Times New Roman" w:cs="Times New Roman"/>
                <w:sz w:val="16"/>
                <w:szCs w:val="16"/>
              </w:rPr>
              <w:t>7 999 240,00</w:t>
            </w:r>
          </w:p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5BB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BB4" w:rsidRPr="00BF675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54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="006A61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6754">
              <w:rPr>
                <w:rFonts w:ascii="Times New Roman" w:hAnsi="Times New Roman" w:cs="Times New Roman"/>
                <w:sz w:val="16"/>
                <w:szCs w:val="16"/>
              </w:rPr>
              <w:t>99 240,00</w:t>
            </w:r>
          </w:p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A15BB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BB4" w:rsidRPr="00BF675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54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="006A61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6754">
              <w:rPr>
                <w:rFonts w:ascii="Times New Roman" w:hAnsi="Times New Roman" w:cs="Times New Roman"/>
                <w:sz w:val="16"/>
                <w:szCs w:val="16"/>
              </w:rPr>
              <w:t>99 240,00</w:t>
            </w:r>
          </w:p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20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A15BB4" w:rsidRPr="004376FA" w:rsidRDefault="00A15BB4" w:rsidP="00A15B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E8332D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</w:tcPr>
          <w:p w:rsidR="00A15BB4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20"/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        </w:t>
            </w:r>
          </w:p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 в сфере дорожного хозяйства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7" w:type="dxa"/>
            <w:vMerge w:val="restart"/>
          </w:tcPr>
          <w:p w:rsidR="0057674C" w:rsidRDefault="0057674C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  <w:p w:rsidR="00A15BB4" w:rsidRPr="004376FA" w:rsidRDefault="0057674C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15BB4" w:rsidRPr="00E8332D">
              <w:rPr>
                <w:rFonts w:ascii="Times New Roman" w:hAnsi="Times New Roman" w:cs="Times New Roman"/>
                <w:sz w:val="14"/>
                <w:szCs w:val="14"/>
              </w:rPr>
              <w:t>Муниципальное казенное учреждение «Дорожное городское хозяйство</w:t>
            </w:r>
            <w:r w:rsidR="00A15BB4" w:rsidRPr="008B3FA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1134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1167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1A1690">
        <w:trPr>
          <w:trHeight w:val="130"/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1134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1167" w:type="dxa"/>
            <w:vAlign w:val="center"/>
          </w:tcPr>
          <w:p w:rsidR="00A15BB4" w:rsidRPr="00E8332D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193 366 040,00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1A1690">
        <w:trPr>
          <w:trHeight w:val="150"/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Наружное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освещение»</w:t>
            </w:r>
          </w:p>
        </w:tc>
        <w:tc>
          <w:tcPr>
            <w:tcW w:w="1257" w:type="dxa"/>
            <w:vMerge w:val="restart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110 439 391,98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110 439 391,98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7" w:type="dxa"/>
          </w:tcPr>
          <w:p w:rsidR="00A15BB4" w:rsidRPr="004376FA" w:rsidRDefault="00A15BB4" w:rsidP="000C557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28 051 020,00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28 055 990,00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28 061 040,00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trHeight w:val="881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 w:val="restart"/>
          </w:tcPr>
          <w:p w:rsidR="00A15BB4" w:rsidRPr="004376FA" w:rsidRDefault="000C557A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27 551 020,00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27 555 990,00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27 561 040,00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 w:val="restart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города Иванова (Управление по делам наружной рекламы, информации и оформления города Администрации города Иванова) 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Содержание территорий общего пользования городских кладбищ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7" w:type="dxa"/>
            <w:vMerge w:val="restart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251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251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251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 w:val="restart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75" w:type="dxa"/>
          </w:tcPr>
          <w:p w:rsidR="00A15BB4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объектов улич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освещения в городе Иванове»</w:t>
            </w:r>
          </w:p>
        </w:tc>
        <w:tc>
          <w:tcPr>
            <w:tcW w:w="1257" w:type="dxa"/>
            <w:vMerge w:val="restart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76FA">
              <w:rPr>
                <w:rFonts w:ascii="Times New Roman" w:hAnsi="Times New Roman" w:cs="Times New Roman"/>
                <w:sz w:val="14"/>
                <w:szCs w:val="14"/>
              </w:rPr>
              <w:t>Управление благоустройства Администрации города Иванова</w:t>
            </w: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20 000 000,00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9F659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9F659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A15BB4" w:rsidRPr="004376FA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20 000 000,00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9F659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9F659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A15BB4" w:rsidRPr="004376FA" w:rsidTr="006D39D9">
        <w:trPr>
          <w:jc w:val="center"/>
        </w:trPr>
        <w:tc>
          <w:tcPr>
            <w:tcW w:w="340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</w:tcPr>
          <w:p w:rsidR="00A15BB4" w:rsidRPr="004376FA" w:rsidRDefault="00A15BB4" w:rsidP="00A15B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57" w:type="dxa"/>
            <w:vMerge/>
          </w:tcPr>
          <w:p w:rsidR="00A15BB4" w:rsidRPr="004376FA" w:rsidRDefault="00A15BB4" w:rsidP="00A15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vAlign w:val="center"/>
          </w:tcPr>
          <w:p w:rsidR="00A15BB4" w:rsidRPr="009A4420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4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1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53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A15BB4" w:rsidRPr="004E4977" w:rsidRDefault="00A15BB4" w:rsidP="00A15BB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</w:tbl>
    <w:p w:rsidR="002419DA" w:rsidRDefault="002419DA" w:rsidP="00390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1A84" w:rsidRPr="004376FA" w:rsidRDefault="000C6A7C" w:rsidP="00390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9A1A84" w:rsidRPr="004376FA" w:rsidSect="007742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5" w:h="16838"/>
          <w:pgMar w:top="720" w:right="720" w:bottom="720" w:left="851" w:header="284" w:footer="0" w:gutter="0"/>
          <w:cols w:space="720"/>
          <w:titlePg/>
          <w:docGrid w:linePitch="299"/>
        </w:sectPr>
      </w:pPr>
      <w:r w:rsidRPr="004376FA">
        <w:rPr>
          <w:rFonts w:ascii="Times New Roman" w:hAnsi="Times New Roman" w:cs="Times New Roman"/>
          <w:sz w:val="16"/>
          <w:szCs w:val="16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AB35B7" w:rsidRPr="004376FA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Pr="004376FA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Pr="004376FA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33B3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4376FA" w:rsidRDefault="006D53E1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Благоустройство территорий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города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Иванов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а»</w:t>
      </w:r>
    </w:p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C111B8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26"/>
      <w:bookmarkEnd w:id="1"/>
      <w:r w:rsidRPr="004376FA">
        <w:rPr>
          <w:rFonts w:ascii="Times New Roman" w:hAnsi="Times New Roman" w:cs="Times New Roman"/>
          <w:sz w:val="24"/>
          <w:szCs w:val="24"/>
        </w:rPr>
        <w:t>П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6D53E1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6D53E1">
        <w:rPr>
          <w:rFonts w:ascii="Times New Roman" w:hAnsi="Times New Roman" w:cs="Times New Roman"/>
          <w:sz w:val="24"/>
          <w:szCs w:val="24"/>
        </w:rPr>
        <w:t>»</w:t>
      </w:r>
    </w:p>
    <w:p w:rsidR="009A1A84" w:rsidRPr="004376F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реализации подпрограммы - 20</w:t>
      </w:r>
      <w:r w:rsidR="007E1056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7E1056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4376FA" w:rsidRDefault="009A1A84" w:rsidP="00390D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47094B" w:rsidRDefault="0047094B" w:rsidP="0047094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поддержание рабочего состояния не менее 123 светофорных объектов;</w:t>
      </w:r>
    </w:p>
    <w:p w:rsidR="00067F3A" w:rsidRDefault="00853579" w:rsidP="00853579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579">
        <w:rPr>
          <w:rFonts w:ascii="Times New Roman" w:hAnsi="Times New Roman" w:cs="Times New Roman"/>
          <w:sz w:val="24"/>
          <w:szCs w:val="24"/>
        </w:rPr>
        <w:t>поддержание дорожных знаков в исправном состоянии, замену поврежденных и установку новых (недостающих) дорожных знаков</w:t>
      </w:r>
      <w:r w:rsidR="00067F3A">
        <w:rPr>
          <w:rFonts w:ascii="Times New Roman" w:hAnsi="Times New Roman" w:cs="Times New Roman"/>
          <w:sz w:val="24"/>
          <w:szCs w:val="24"/>
        </w:rPr>
        <w:t>;</w:t>
      </w:r>
    </w:p>
    <w:p w:rsidR="00853579" w:rsidRPr="00853579" w:rsidRDefault="00067F3A" w:rsidP="00853579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3579" w:rsidRPr="00853579">
        <w:rPr>
          <w:rFonts w:ascii="Times New Roman" w:hAnsi="Times New Roman" w:cs="Times New Roman"/>
          <w:sz w:val="24"/>
          <w:szCs w:val="24"/>
        </w:rPr>
        <w:t>нанесение дорожной разметки, устройство искусственных дорожных неровностей;</w:t>
      </w: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</w:t>
      </w:r>
      <w:r w:rsidR="008236CE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>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переходов;</w:t>
      </w: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подпрограммы позволит провести ремонтные работы, включая работы капитального характера.</w:t>
      </w:r>
    </w:p>
    <w:p w:rsidR="0047094B" w:rsidRDefault="0047094B" w:rsidP="0047094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Остановки общественного транспорта планируется оснастить остановочным</w:t>
      </w:r>
      <w:r w:rsidR="004E4BA0" w:rsidRPr="004376FA">
        <w:rPr>
          <w:rFonts w:ascii="Times New Roman" w:hAnsi="Times New Roman" w:cs="Times New Roman"/>
          <w:sz w:val="24"/>
          <w:szCs w:val="24"/>
        </w:rPr>
        <w:t>и</w:t>
      </w:r>
      <w:r w:rsidRPr="004376FA">
        <w:rPr>
          <w:rFonts w:ascii="Times New Roman" w:hAnsi="Times New Roman" w:cs="Times New Roman"/>
          <w:sz w:val="24"/>
          <w:szCs w:val="24"/>
        </w:rPr>
        <w:t xml:space="preserve"> павильон</w:t>
      </w:r>
      <w:r w:rsidR="004E4BA0" w:rsidRPr="004376FA">
        <w:rPr>
          <w:rFonts w:ascii="Times New Roman" w:hAnsi="Times New Roman" w:cs="Times New Roman"/>
          <w:sz w:val="24"/>
          <w:szCs w:val="24"/>
        </w:rPr>
        <w:t>ами</w:t>
      </w:r>
      <w:r w:rsidRPr="004376FA">
        <w:rPr>
          <w:rFonts w:ascii="Times New Roman" w:hAnsi="Times New Roman" w:cs="Times New Roman"/>
          <w:sz w:val="24"/>
          <w:szCs w:val="24"/>
        </w:rPr>
        <w:t>. Для отделения пешеходной части улицы и исключения возможности выхода пешехода на проезжую часть запланированы работы по установке пешеходных ограждений.</w:t>
      </w:r>
    </w:p>
    <w:p w:rsidR="0047094B" w:rsidRDefault="00054189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Реализация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76FA">
        <w:rPr>
          <w:rFonts w:ascii="Times New Roman" w:hAnsi="Times New Roman" w:cs="Times New Roman"/>
          <w:sz w:val="24"/>
          <w:szCs w:val="24"/>
        </w:rPr>
        <w:t>Безопасные качественные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017D">
        <w:rPr>
          <w:rFonts w:ascii="Times New Roman" w:hAnsi="Times New Roman" w:cs="Times New Roman"/>
          <w:sz w:val="24"/>
          <w:szCs w:val="24"/>
        </w:rPr>
        <w:t xml:space="preserve"> с 2019 по 2024 год </w:t>
      </w:r>
      <w:r w:rsidR="0017017D" w:rsidRPr="004376FA">
        <w:rPr>
          <w:rFonts w:ascii="Times New Roman" w:hAnsi="Times New Roman" w:cs="Times New Roman"/>
          <w:sz w:val="24"/>
          <w:szCs w:val="24"/>
        </w:rPr>
        <w:t>затронет порядка</w:t>
      </w:r>
      <w:r w:rsidR="0017017D">
        <w:rPr>
          <w:rFonts w:ascii="Times New Roman" w:hAnsi="Times New Roman" w:cs="Times New Roman"/>
          <w:sz w:val="24"/>
          <w:szCs w:val="24"/>
        </w:rPr>
        <w:t xml:space="preserve"> 266 </w:t>
      </w:r>
      <w:r w:rsidR="0017017D" w:rsidRPr="004376FA">
        <w:rPr>
          <w:rFonts w:ascii="Times New Roman" w:hAnsi="Times New Roman" w:cs="Times New Roman"/>
          <w:sz w:val="24"/>
          <w:szCs w:val="24"/>
        </w:rPr>
        <w:t>улиц города Иванова</w:t>
      </w:r>
      <w:r w:rsidR="0017017D">
        <w:rPr>
          <w:rFonts w:ascii="Times New Roman" w:hAnsi="Times New Roman" w:cs="Times New Roman"/>
          <w:sz w:val="24"/>
          <w:szCs w:val="24"/>
        </w:rPr>
        <w:t xml:space="preserve">, а том </w:t>
      </w:r>
      <w:r w:rsidR="0017017D" w:rsidRPr="008B0BA5">
        <w:rPr>
          <w:rFonts w:ascii="Times New Roman" w:hAnsi="Times New Roman" w:cs="Times New Roman"/>
          <w:sz w:val="24"/>
          <w:szCs w:val="24"/>
        </w:rPr>
        <w:t>числе</w:t>
      </w:r>
      <w:r w:rsidRPr="008B0BA5">
        <w:rPr>
          <w:rFonts w:ascii="Times New Roman" w:hAnsi="Times New Roman" w:cs="Times New Roman"/>
          <w:sz w:val="24"/>
          <w:szCs w:val="24"/>
        </w:rPr>
        <w:t xml:space="preserve"> за период с 2023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по 2024 год </w:t>
      </w:r>
      <w:r w:rsidR="008B0BA5">
        <w:rPr>
          <w:rFonts w:ascii="Times New Roman" w:hAnsi="Times New Roman" w:cs="Times New Roman"/>
          <w:sz w:val="24"/>
          <w:szCs w:val="24"/>
        </w:rPr>
        <w:t xml:space="preserve">- </w:t>
      </w:r>
      <w:r w:rsidRPr="004376FA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4376FA">
        <w:rPr>
          <w:rFonts w:ascii="Times New Roman" w:hAnsi="Times New Roman" w:cs="Times New Roman"/>
          <w:sz w:val="24"/>
          <w:szCs w:val="24"/>
        </w:rPr>
        <w:t xml:space="preserve"> улиц. </w:t>
      </w:r>
      <w:r w:rsidR="0047094B" w:rsidRPr="004376FA">
        <w:rPr>
          <w:rFonts w:ascii="Times New Roman" w:hAnsi="Times New Roman" w:cs="Times New Roman"/>
          <w:sz w:val="24"/>
          <w:szCs w:val="24"/>
        </w:rPr>
        <w:t xml:space="preserve">В результате реализации национального проекта </w:t>
      </w:r>
      <w:r w:rsidR="00B0437A">
        <w:rPr>
          <w:rFonts w:ascii="Times New Roman" w:hAnsi="Times New Roman" w:cs="Times New Roman"/>
          <w:sz w:val="24"/>
          <w:szCs w:val="24"/>
        </w:rPr>
        <w:t>«</w:t>
      </w:r>
      <w:r w:rsidR="0047094B" w:rsidRPr="004376FA">
        <w:rPr>
          <w:rFonts w:ascii="Times New Roman" w:hAnsi="Times New Roman" w:cs="Times New Roman"/>
          <w:sz w:val="24"/>
          <w:szCs w:val="24"/>
        </w:rPr>
        <w:t>Безопасные качественные дороги</w:t>
      </w:r>
      <w:r w:rsidR="00B0437A">
        <w:rPr>
          <w:rFonts w:ascii="Times New Roman" w:hAnsi="Times New Roman" w:cs="Times New Roman"/>
          <w:sz w:val="24"/>
          <w:szCs w:val="24"/>
        </w:rPr>
        <w:t>»</w:t>
      </w:r>
      <w:r w:rsidR="00953B62">
        <w:rPr>
          <w:rFonts w:ascii="Times New Roman" w:hAnsi="Times New Roman" w:cs="Times New Roman"/>
          <w:sz w:val="24"/>
          <w:szCs w:val="24"/>
        </w:rPr>
        <w:t xml:space="preserve"> доля дорожной сети городской агломерации «Ивановская»</w:t>
      </w:r>
      <w:r w:rsidR="0047094B" w:rsidRPr="004376FA">
        <w:rPr>
          <w:rFonts w:ascii="Times New Roman" w:hAnsi="Times New Roman" w:cs="Times New Roman"/>
          <w:sz w:val="24"/>
          <w:szCs w:val="24"/>
        </w:rPr>
        <w:t>, соответствующ</w:t>
      </w:r>
      <w:r w:rsidR="001953C3">
        <w:rPr>
          <w:rFonts w:ascii="Times New Roman" w:hAnsi="Times New Roman" w:cs="Times New Roman"/>
          <w:sz w:val="24"/>
          <w:szCs w:val="24"/>
        </w:rPr>
        <w:t>ая</w:t>
      </w:r>
      <w:r w:rsidR="0047094B" w:rsidRPr="004376FA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953B62">
        <w:rPr>
          <w:rFonts w:ascii="Times New Roman" w:hAnsi="Times New Roman" w:cs="Times New Roman"/>
          <w:sz w:val="24"/>
          <w:szCs w:val="24"/>
        </w:rPr>
        <w:t>ым требованиям</w:t>
      </w:r>
      <w:r w:rsidR="0047094B" w:rsidRPr="004376FA">
        <w:rPr>
          <w:rFonts w:ascii="Times New Roman" w:hAnsi="Times New Roman" w:cs="Times New Roman"/>
          <w:sz w:val="24"/>
          <w:szCs w:val="24"/>
        </w:rPr>
        <w:t>,</w:t>
      </w:r>
      <w:r w:rsidR="00F95C9B">
        <w:rPr>
          <w:rFonts w:ascii="Times New Roman" w:hAnsi="Times New Roman" w:cs="Times New Roman"/>
          <w:sz w:val="24"/>
          <w:szCs w:val="24"/>
        </w:rPr>
        <w:t xml:space="preserve"> </w:t>
      </w:r>
      <w:r w:rsidR="00151B39">
        <w:rPr>
          <w:rFonts w:ascii="Times New Roman" w:hAnsi="Times New Roman" w:cs="Times New Roman"/>
          <w:sz w:val="24"/>
          <w:szCs w:val="24"/>
        </w:rPr>
        <w:t>составит</w:t>
      </w:r>
      <w:r w:rsidR="00F95C9B" w:rsidRPr="003C4270">
        <w:rPr>
          <w:rFonts w:ascii="Times New Roman" w:hAnsi="Times New Roman" w:cs="Times New Roman"/>
          <w:sz w:val="24"/>
          <w:szCs w:val="24"/>
        </w:rPr>
        <w:t xml:space="preserve"> </w:t>
      </w:r>
      <w:r w:rsidR="00151B39">
        <w:rPr>
          <w:rFonts w:ascii="Times New Roman" w:hAnsi="Times New Roman" w:cs="Times New Roman"/>
          <w:sz w:val="24"/>
          <w:szCs w:val="24"/>
        </w:rPr>
        <w:t>не менее</w:t>
      </w:r>
      <w:r w:rsidR="00F95C9B" w:rsidRPr="003C4270">
        <w:rPr>
          <w:rFonts w:ascii="Times New Roman" w:hAnsi="Times New Roman" w:cs="Times New Roman"/>
          <w:sz w:val="24"/>
          <w:szCs w:val="24"/>
        </w:rPr>
        <w:t xml:space="preserve"> 85%.</w:t>
      </w:r>
    </w:p>
    <w:p w:rsidR="008C03BC" w:rsidRDefault="008C03BC" w:rsidP="008C03B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</w:t>
      </w:r>
      <w:r w:rsidRPr="00174C3C">
        <w:rPr>
          <w:rFonts w:ascii="Times New Roman" w:hAnsi="Times New Roman" w:cs="Times New Roman"/>
          <w:sz w:val="24"/>
          <w:szCs w:val="24"/>
        </w:rPr>
        <w:t>роведение строительно-технических экспертных исследований, в том числе в рамках судебных разбирательств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76FA">
        <w:rPr>
          <w:rFonts w:ascii="Times New Roman" w:hAnsi="Times New Roman" w:cs="Times New Roman"/>
          <w:sz w:val="24"/>
          <w:szCs w:val="24"/>
        </w:rPr>
        <w:t>Данные работы предполагают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вызванного состоянием дорожной сети города Иванова</w:t>
      </w:r>
      <w:r>
        <w:rPr>
          <w:rFonts w:ascii="Times New Roman" w:hAnsi="Times New Roman" w:cs="Times New Roman"/>
          <w:sz w:val="24"/>
          <w:szCs w:val="24"/>
        </w:rPr>
        <w:t>, что позволит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города Иванова, а также предотвращение незаконного обогащения заявителей (истцов) в соответствии с проведением повторных судебных экспертиз дипломированными экспертами-техниками с целью снижения суммы исковых требований и выплат по ним</w:t>
      </w:r>
    </w:p>
    <w:p w:rsidR="0047094B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</w:t>
      </w:r>
      <w:r w:rsidR="004862E1">
        <w:rPr>
          <w:rFonts w:ascii="Times New Roman" w:hAnsi="Times New Roman" w:cs="Times New Roman"/>
          <w:sz w:val="24"/>
          <w:szCs w:val="24"/>
        </w:rPr>
        <w:t>.</w:t>
      </w:r>
    </w:p>
    <w:p w:rsidR="00E61401" w:rsidRDefault="00E61401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87" w:rsidRPr="004376FA" w:rsidRDefault="00D23587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3587" w:rsidRPr="004376F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780"/>
        <w:gridCol w:w="542"/>
        <w:gridCol w:w="698"/>
        <w:gridCol w:w="698"/>
        <w:gridCol w:w="815"/>
        <w:gridCol w:w="814"/>
        <w:gridCol w:w="815"/>
        <w:gridCol w:w="724"/>
        <w:gridCol w:w="724"/>
        <w:gridCol w:w="803"/>
        <w:gridCol w:w="795"/>
        <w:gridCol w:w="795"/>
      </w:tblGrid>
      <w:tr w:rsidR="00C111B8" w:rsidRPr="004376FA" w:rsidTr="00957113">
        <w:tc>
          <w:tcPr>
            <w:tcW w:w="524" w:type="dxa"/>
          </w:tcPr>
          <w:p w:rsidR="00C111B8" w:rsidRPr="004376FA" w:rsidRDefault="00C111B8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780" w:type="dxa"/>
          </w:tcPr>
          <w:p w:rsidR="00C111B8" w:rsidRPr="004376FA" w:rsidRDefault="00C111B8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2" w:type="dxa"/>
          </w:tcPr>
          <w:p w:rsidR="00C111B8" w:rsidRPr="004376FA" w:rsidRDefault="00C111B8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698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2021 год, факт</w:t>
            </w:r>
          </w:p>
        </w:tc>
        <w:tc>
          <w:tcPr>
            <w:tcW w:w="698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2022 год, оценка</w:t>
            </w:r>
          </w:p>
        </w:tc>
        <w:tc>
          <w:tcPr>
            <w:tcW w:w="815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14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4 год</w:t>
            </w:r>
          </w:p>
        </w:tc>
        <w:tc>
          <w:tcPr>
            <w:tcW w:w="815" w:type="dxa"/>
          </w:tcPr>
          <w:p w:rsidR="003B375E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111B8" w:rsidRPr="004376FA" w:rsidRDefault="00C111B8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24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6 год</w:t>
            </w:r>
            <w:r w:rsidR="003B375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24" w:type="dxa"/>
          </w:tcPr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  <w:r w:rsidR="003B375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03" w:type="dxa"/>
          </w:tcPr>
          <w:p w:rsidR="003B375E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3B375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95" w:type="dxa"/>
          </w:tcPr>
          <w:p w:rsidR="003B375E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3B375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95" w:type="dxa"/>
          </w:tcPr>
          <w:p w:rsidR="003B375E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</w:p>
          <w:p w:rsidR="00C111B8" w:rsidRPr="004376FA" w:rsidRDefault="00C111B8" w:rsidP="00C11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3B375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3B375E" w:rsidRPr="004376FA" w:rsidTr="00957113">
        <w:tc>
          <w:tcPr>
            <w:tcW w:w="524" w:type="dxa"/>
          </w:tcPr>
          <w:p w:rsidR="003B375E" w:rsidRPr="004376FA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80" w:type="dxa"/>
          </w:tcPr>
          <w:p w:rsidR="003B375E" w:rsidRPr="004376FA" w:rsidRDefault="003B375E" w:rsidP="003B37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Протяженност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дорог общего пользования местного значения </w:t>
            </w:r>
          </w:p>
        </w:tc>
        <w:tc>
          <w:tcPr>
            <w:tcW w:w="542" w:type="dxa"/>
          </w:tcPr>
          <w:p w:rsidR="003B375E" w:rsidRPr="004376FA" w:rsidRDefault="003B375E" w:rsidP="003B37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98" w:type="dxa"/>
          </w:tcPr>
          <w:p w:rsidR="003B375E" w:rsidRPr="004376FA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693,7</w:t>
            </w:r>
            <w:r w:rsidR="006D30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8" w:type="dxa"/>
          </w:tcPr>
          <w:p w:rsidR="003B375E" w:rsidRPr="004376FA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695,11</w:t>
            </w:r>
          </w:p>
        </w:tc>
        <w:tc>
          <w:tcPr>
            <w:tcW w:w="815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814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815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24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24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803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95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  <w:tc>
          <w:tcPr>
            <w:tcW w:w="795" w:type="dxa"/>
          </w:tcPr>
          <w:p w:rsidR="003B375E" w:rsidRPr="003B375E" w:rsidRDefault="003B375E" w:rsidP="003B3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697,52</w:t>
            </w:r>
          </w:p>
        </w:tc>
      </w:tr>
      <w:tr w:rsidR="008463D0" w:rsidRPr="004376FA" w:rsidTr="00957113">
        <w:tc>
          <w:tcPr>
            <w:tcW w:w="524" w:type="dxa"/>
          </w:tcPr>
          <w:p w:rsidR="008463D0" w:rsidRPr="004376FA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80" w:type="dxa"/>
          </w:tcPr>
          <w:p w:rsidR="008463D0" w:rsidRPr="004376FA" w:rsidRDefault="008463D0" w:rsidP="008463D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542" w:type="dxa"/>
          </w:tcPr>
          <w:p w:rsidR="008463D0" w:rsidRPr="004376FA" w:rsidRDefault="008463D0" w:rsidP="008463D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98" w:type="dxa"/>
          </w:tcPr>
          <w:p w:rsidR="008463D0" w:rsidRPr="003B375E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38,195</w:t>
            </w:r>
          </w:p>
          <w:p w:rsidR="008463D0" w:rsidRPr="003B375E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</w:tcPr>
          <w:p w:rsidR="008463D0" w:rsidRPr="003B375E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 xml:space="preserve">35,21 </w:t>
            </w:r>
          </w:p>
        </w:tc>
        <w:tc>
          <w:tcPr>
            <w:tcW w:w="815" w:type="dxa"/>
          </w:tcPr>
          <w:p w:rsidR="008463D0" w:rsidRPr="003B375E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 xml:space="preserve">39,00 </w:t>
            </w:r>
          </w:p>
        </w:tc>
        <w:tc>
          <w:tcPr>
            <w:tcW w:w="814" w:type="dxa"/>
          </w:tcPr>
          <w:p w:rsidR="008463D0" w:rsidRPr="003B375E" w:rsidRDefault="008463D0" w:rsidP="008463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 xml:space="preserve">44,37 </w:t>
            </w:r>
          </w:p>
        </w:tc>
        <w:tc>
          <w:tcPr>
            <w:tcW w:w="815" w:type="dxa"/>
          </w:tcPr>
          <w:p w:rsidR="008463D0" w:rsidRPr="003B375E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4" w:type="dxa"/>
          </w:tcPr>
          <w:p w:rsidR="008463D0" w:rsidRPr="003B375E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75E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24" w:type="dxa"/>
          </w:tcPr>
          <w:p w:rsidR="008463D0" w:rsidRPr="008463D0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03" w:type="dxa"/>
          </w:tcPr>
          <w:p w:rsidR="008463D0" w:rsidRPr="008463D0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5" w:type="dxa"/>
          </w:tcPr>
          <w:p w:rsidR="008463D0" w:rsidRPr="008463D0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5" w:type="dxa"/>
          </w:tcPr>
          <w:p w:rsidR="008463D0" w:rsidRPr="008463D0" w:rsidRDefault="008463D0" w:rsidP="008068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3D0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030FD3" w:rsidRPr="004376FA" w:rsidTr="00E6419C">
        <w:trPr>
          <w:trHeight w:val="2013"/>
        </w:trPr>
        <w:tc>
          <w:tcPr>
            <w:tcW w:w="524" w:type="dxa"/>
          </w:tcPr>
          <w:p w:rsidR="00030FD3" w:rsidRPr="004376FA" w:rsidRDefault="00030FD3" w:rsidP="00030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780" w:type="dxa"/>
          </w:tcPr>
          <w:p w:rsidR="00030FD3" w:rsidRPr="004376FA" w:rsidRDefault="00030FD3" w:rsidP="00030FD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5C2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42" w:type="dxa"/>
          </w:tcPr>
          <w:p w:rsidR="00030FD3" w:rsidRPr="004376FA" w:rsidRDefault="00030FD3" w:rsidP="00030FD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98" w:type="dxa"/>
          </w:tcPr>
          <w:p w:rsid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500,185 </w:t>
            </w:r>
          </w:p>
        </w:tc>
        <w:tc>
          <w:tcPr>
            <w:tcW w:w="698" w:type="dxa"/>
          </w:tcPr>
          <w:p w:rsid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555,50 </w:t>
            </w:r>
          </w:p>
        </w:tc>
        <w:tc>
          <w:tcPr>
            <w:tcW w:w="815" w:type="dxa"/>
          </w:tcPr>
          <w:p w:rsid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594,50 </w:t>
            </w:r>
          </w:p>
        </w:tc>
        <w:tc>
          <w:tcPr>
            <w:tcW w:w="814" w:type="dxa"/>
          </w:tcPr>
          <w:p w:rsid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638,87 </w:t>
            </w:r>
          </w:p>
        </w:tc>
        <w:tc>
          <w:tcPr>
            <w:tcW w:w="815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639,05</w:t>
            </w:r>
          </w:p>
        </w:tc>
        <w:tc>
          <w:tcPr>
            <w:tcW w:w="724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643,77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24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648,49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03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653,21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5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657,93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5" w:type="dxa"/>
          </w:tcPr>
          <w:p w:rsidR="00030FD3" w:rsidRPr="00030FD3" w:rsidRDefault="00030FD3" w:rsidP="0003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D3">
              <w:rPr>
                <w:rFonts w:ascii="Times New Roman" w:hAnsi="Times New Roman" w:cs="Times New Roman"/>
                <w:sz w:val="16"/>
                <w:szCs w:val="16"/>
              </w:rPr>
              <w:t>662,65</w:t>
            </w:r>
            <w:r w:rsidR="008068D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8696C" w:rsidRPr="004376FA" w:rsidTr="00957113">
        <w:tc>
          <w:tcPr>
            <w:tcW w:w="524" w:type="dxa"/>
          </w:tcPr>
          <w:p w:rsidR="00E8696C" w:rsidRPr="004376FA" w:rsidRDefault="00174DED" w:rsidP="00DB7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E8696C" w:rsidRPr="004376FA" w:rsidRDefault="00E8696C" w:rsidP="00E8696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площадь мостов и путепроводов, находящихся на содержании</w:t>
            </w:r>
          </w:p>
        </w:tc>
        <w:tc>
          <w:tcPr>
            <w:tcW w:w="542" w:type="dxa"/>
          </w:tcPr>
          <w:p w:rsidR="00E8696C" w:rsidRPr="004376FA" w:rsidRDefault="00E8696C" w:rsidP="00E8696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698" w:type="dxa"/>
          </w:tcPr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698" w:type="dxa"/>
          </w:tcPr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11868 </w:t>
            </w:r>
          </w:p>
        </w:tc>
        <w:tc>
          <w:tcPr>
            <w:tcW w:w="815" w:type="dxa"/>
          </w:tcPr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4" w:type="dxa"/>
          </w:tcPr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11868 </w:t>
            </w:r>
          </w:p>
        </w:tc>
        <w:tc>
          <w:tcPr>
            <w:tcW w:w="815" w:type="dxa"/>
          </w:tcPr>
          <w:p w:rsidR="00E8696C" w:rsidRPr="004376FA" w:rsidRDefault="00E8696C" w:rsidP="00E869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24" w:type="dxa"/>
          </w:tcPr>
          <w:p w:rsidR="00E8696C" w:rsidRPr="004376FA" w:rsidRDefault="00E8696C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24" w:type="dxa"/>
          </w:tcPr>
          <w:p w:rsidR="00E8696C" w:rsidRPr="004376FA" w:rsidRDefault="00E8696C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803" w:type="dxa"/>
          </w:tcPr>
          <w:p w:rsidR="00E8696C" w:rsidRPr="004376FA" w:rsidRDefault="00E8696C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95" w:type="dxa"/>
          </w:tcPr>
          <w:p w:rsidR="00E8696C" w:rsidRPr="004376FA" w:rsidRDefault="00E8696C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95" w:type="dxa"/>
          </w:tcPr>
          <w:p w:rsidR="00E8696C" w:rsidRPr="004376FA" w:rsidRDefault="00E8696C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</w:tr>
      <w:tr w:rsidR="00A7566E" w:rsidRPr="004376FA" w:rsidTr="00957113">
        <w:tc>
          <w:tcPr>
            <w:tcW w:w="524" w:type="dxa"/>
          </w:tcPr>
          <w:p w:rsidR="00A7566E" w:rsidRPr="004376FA" w:rsidRDefault="00174DED" w:rsidP="00DB7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A7566E" w:rsidRPr="004376FA" w:rsidRDefault="00A7566E" w:rsidP="00C111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Число светофорных объектов, находящихся на содержании </w:t>
            </w:r>
          </w:p>
        </w:tc>
        <w:tc>
          <w:tcPr>
            <w:tcW w:w="542" w:type="dxa"/>
          </w:tcPr>
          <w:p w:rsidR="00A7566E" w:rsidRPr="004376FA" w:rsidRDefault="00CD152D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7566E" w:rsidRPr="004376FA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698" w:type="dxa"/>
          </w:tcPr>
          <w:p w:rsidR="00A7566E" w:rsidRPr="004376FA" w:rsidRDefault="00A7566E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98" w:type="dxa"/>
          </w:tcPr>
          <w:p w:rsidR="00A7566E" w:rsidRPr="004376FA" w:rsidRDefault="00A7566E" w:rsidP="00A7566E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15" w:type="dxa"/>
          </w:tcPr>
          <w:p w:rsidR="00A7566E" w:rsidRPr="004376FA" w:rsidRDefault="00A7566E" w:rsidP="00A7566E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14" w:type="dxa"/>
          </w:tcPr>
          <w:p w:rsidR="00A7566E" w:rsidRPr="004376FA" w:rsidRDefault="00A7566E" w:rsidP="00A7566E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15" w:type="dxa"/>
          </w:tcPr>
          <w:p w:rsidR="00A7566E" w:rsidRPr="004376FA" w:rsidRDefault="00A7566E" w:rsidP="00A7566E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724" w:type="dxa"/>
          </w:tcPr>
          <w:p w:rsidR="00A7566E" w:rsidRPr="004376FA" w:rsidRDefault="00A7566E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724" w:type="dxa"/>
          </w:tcPr>
          <w:p w:rsidR="00A7566E" w:rsidRPr="004376FA" w:rsidRDefault="00A7566E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03" w:type="dxa"/>
          </w:tcPr>
          <w:p w:rsidR="00A7566E" w:rsidRPr="004376FA" w:rsidRDefault="00A7566E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795" w:type="dxa"/>
          </w:tcPr>
          <w:p w:rsidR="00A7566E" w:rsidRPr="004376FA" w:rsidRDefault="00A7566E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795" w:type="dxa"/>
          </w:tcPr>
          <w:p w:rsidR="00A7566E" w:rsidRPr="004376FA" w:rsidRDefault="00A7566E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957113" w:rsidRPr="004376FA" w:rsidTr="00957113">
        <w:tc>
          <w:tcPr>
            <w:tcW w:w="524" w:type="dxa"/>
          </w:tcPr>
          <w:p w:rsidR="00957113" w:rsidRPr="004376FA" w:rsidRDefault="00DB7897" w:rsidP="00DB7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957113" w:rsidRPr="008E4C4E" w:rsidRDefault="00957113" w:rsidP="00957113">
            <w:pPr>
              <w:pStyle w:val="ConsPlusNormal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E4C4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Основное мероприятие </w:t>
            </w:r>
          </w:p>
          <w:p w:rsidR="00957113" w:rsidRPr="004376FA" w:rsidRDefault="00FF5EAA" w:rsidP="00FF5E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«</w:t>
            </w:r>
            <w:r w:rsidR="00957113" w:rsidRPr="008E4C4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Региональный проект «Региональная и местная дорожная сеть»:</w:t>
            </w:r>
          </w:p>
        </w:tc>
        <w:tc>
          <w:tcPr>
            <w:tcW w:w="542" w:type="dxa"/>
          </w:tcPr>
          <w:p w:rsidR="00957113" w:rsidRPr="004376FA" w:rsidRDefault="00957113" w:rsidP="00957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113" w:rsidRPr="004376FA" w:rsidTr="00957113">
        <w:tc>
          <w:tcPr>
            <w:tcW w:w="524" w:type="dxa"/>
          </w:tcPr>
          <w:p w:rsidR="00957113" w:rsidRPr="004376FA" w:rsidRDefault="00DB7897" w:rsidP="00DB7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57113" w:rsidRPr="004376F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80" w:type="dxa"/>
          </w:tcPr>
          <w:p w:rsidR="00957113" w:rsidRPr="004376FA" w:rsidRDefault="00957113" w:rsidP="00B043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Безопасные качественные дороги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</w:tcPr>
          <w:p w:rsidR="00957113" w:rsidRPr="004376FA" w:rsidRDefault="00957113" w:rsidP="00957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69F" w:rsidRPr="004376FA" w:rsidTr="00957113">
        <w:tc>
          <w:tcPr>
            <w:tcW w:w="524" w:type="dxa"/>
          </w:tcPr>
          <w:p w:rsidR="009F669F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9F669F" w:rsidRPr="004376FA" w:rsidRDefault="009F669F" w:rsidP="00B043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 объектов на дорожной сети городской агломерации 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42" w:type="dxa"/>
          </w:tcPr>
          <w:p w:rsidR="009F669F" w:rsidRPr="004376FA" w:rsidRDefault="009F669F" w:rsidP="009F669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98" w:type="dxa"/>
          </w:tcPr>
          <w:p w:rsidR="009F669F" w:rsidRPr="004376FA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38,195</w:t>
            </w:r>
          </w:p>
          <w:p w:rsidR="009F669F" w:rsidRPr="004376FA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F669F" w:rsidRPr="004376FA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31,50 </w:t>
            </w:r>
          </w:p>
        </w:tc>
        <w:tc>
          <w:tcPr>
            <w:tcW w:w="815" w:type="dxa"/>
          </w:tcPr>
          <w:p w:rsidR="009F669F" w:rsidRPr="004376FA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38,817 </w:t>
            </w:r>
          </w:p>
        </w:tc>
        <w:tc>
          <w:tcPr>
            <w:tcW w:w="814" w:type="dxa"/>
          </w:tcPr>
          <w:p w:rsidR="009F669F" w:rsidRPr="004376FA" w:rsidRDefault="009F669F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44,187 </w:t>
            </w:r>
          </w:p>
        </w:tc>
        <w:tc>
          <w:tcPr>
            <w:tcW w:w="815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F669F" w:rsidRPr="00574D81" w:rsidRDefault="009F669F" w:rsidP="009F6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4C" w:rsidRPr="004376FA" w:rsidTr="00957113">
        <w:tc>
          <w:tcPr>
            <w:tcW w:w="524" w:type="dxa"/>
          </w:tcPr>
          <w:p w:rsidR="002D334C" w:rsidRPr="004376FA" w:rsidRDefault="002D334C" w:rsidP="009F66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="009F66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2D334C" w:rsidRPr="004376FA" w:rsidRDefault="002D334C" w:rsidP="00B043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Доля протяженности дорожной сети городской агломерации 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B043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542" w:type="dxa"/>
          </w:tcPr>
          <w:p w:rsidR="002D334C" w:rsidRPr="004376FA" w:rsidRDefault="009F669F" w:rsidP="002D334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8" w:type="dxa"/>
          </w:tcPr>
          <w:p w:rsidR="002D334C" w:rsidRPr="004376FA" w:rsidRDefault="002D334C" w:rsidP="002D33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62,44</w:t>
            </w:r>
          </w:p>
          <w:p w:rsidR="002D334C" w:rsidRPr="004376FA" w:rsidRDefault="002D334C" w:rsidP="002D33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2D334C" w:rsidRPr="004376FA" w:rsidRDefault="002D334C" w:rsidP="002D33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67,93 </w:t>
            </w:r>
          </w:p>
        </w:tc>
        <w:tc>
          <w:tcPr>
            <w:tcW w:w="815" w:type="dxa"/>
          </w:tcPr>
          <w:p w:rsidR="002D334C" w:rsidRPr="004376FA" w:rsidRDefault="002D334C" w:rsidP="002D33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75,82 </w:t>
            </w:r>
          </w:p>
        </w:tc>
        <w:tc>
          <w:tcPr>
            <w:tcW w:w="814" w:type="dxa"/>
          </w:tcPr>
          <w:p w:rsidR="002D334C" w:rsidRPr="004376FA" w:rsidRDefault="002D334C" w:rsidP="002D33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815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724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724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803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795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  <w:tc>
          <w:tcPr>
            <w:tcW w:w="795" w:type="dxa"/>
          </w:tcPr>
          <w:p w:rsidR="002D334C" w:rsidRPr="00BD3843" w:rsidRDefault="002D334C" w:rsidP="00BD38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D81">
              <w:rPr>
                <w:rFonts w:ascii="Times New Roman" w:hAnsi="Times New Roman" w:cs="Times New Roman"/>
                <w:sz w:val="16"/>
                <w:szCs w:val="16"/>
              </w:rPr>
              <w:t xml:space="preserve">85,15 </w:t>
            </w:r>
          </w:p>
        </w:tc>
      </w:tr>
      <w:tr w:rsidR="00957113" w:rsidRPr="004376FA" w:rsidTr="00957113">
        <w:tc>
          <w:tcPr>
            <w:tcW w:w="524" w:type="dxa"/>
          </w:tcPr>
          <w:p w:rsidR="00957113" w:rsidRPr="004376FA" w:rsidRDefault="00DB7897" w:rsidP="005A7A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57113" w:rsidRPr="004376FA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="005A7A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957113" w:rsidRPr="004376FA" w:rsidRDefault="00957113" w:rsidP="009571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542" w:type="dxa"/>
          </w:tcPr>
          <w:p w:rsidR="00957113" w:rsidRPr="004376FA" w:rsidRDefault="005A7AF3" w:rsidP="00957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957113" w:rsidRPr="004376FA" w:rsidRDefault="00957113" w:rsidP="00D508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113" w:rsidRPr="004376FA" w:rsidTr="00957113">
        <w:tc>
          <w:tcPr>
            <w:tcW w:w="524" w:type="dxa"/>
          </w:tcPr>
          <w:p w:rsidR="00957113" w:rsidRPr="004376FA" w:rsidRDefault="00DB7897" w:rsidP="00DB7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E1F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0" w:type="dxa"/>
          </w:tcPr>
          <w:p w:rsidR="00957113" w:rsidRPr="004C2D0F" w:rsidRDefault="00957113" w:rsidP="004C2D0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C2D0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542" w:type="dxa"/>
          </w:tcPr>
          <w:p w:rsidR="00957113" w:rsidRPr="004376FA" w:rsidRDefault="00FC6275" w:rsidP="00957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57113" w:rsidRPr="004376FA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57113" w:rsidRPr="004376FA" w:rsidRDefault="00DB7897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437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957113" w:rsidRPr="004376FA" w:rsidRDefault="00957113" w:rsidP="00957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24" w:type="dxa"/>
          </w:tcPr>
          <w:p w:rsidR="00957113" w:rsidRPr="004376FA" w:rsidRDefault="00957113" w:rsidP="000D17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24" w:type="dxa"/>
          </w:tcPr>
          <w:p w:rsidR="00957113" w:rsidRPr="004376FA" w:rsidRDefault="00957113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03" w:type="dxa"/>
          </w:tcPr>
          <w:p w:rsidR="00957113" w:rsidRPr="004376FA" w:rsidRDefault="00957113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95" w:type="dxa"/>
          </w:tcPr>
          <w:p w:rsidR="00957113" w:rsidRPr="004376FA" w:rsidRDefault="00957113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95" w:type="dxa"/>
          </w:tcPr>
          <w:p w:rsidR="00957113" w:rsidRPr="004376FA" w:rsidRDefault="00957113" w:rsidP="000D17C1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</w:tbl>
    <w:p w:rsidR="000D42C9" w:rsidRDefault="000D42C9" w:rsidP="009571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46ED" w:rsidRDefault="00EF46ED" w:rsidP="009571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6FA">
        <w:rPr>
          <w:rFonts w:ascii="Times New Roman" w:hAnsi="Times New Roman" w:cs="Times New Roman"/>
          <w:sz w:val="18"/>
          <w:szCs w:val="18"/>
        </w:rPr>
        <w:t xml:space="preserve">* - </w:t>
      </w:r>
      <w:r w:rsidR="008463D0">
        <w:rPr>
          <w:rFonts w:ascii="Times New Roman" w:hAnsi="Times New Roman" w:cs="Times New Roman"/>
          <w:sz w:val="18"/>
          <w:szCs w:val="18"/>
        </w:rPr>
        <w:t>з</w:t>
      </w:r>
      <w:r w:rsidRPr="004376FA">
        <w:rPr>
          <w:rFonts w:ascii="Times New Roman" w:hAnsi="Times New Roman" w:cs="Times New Roman"/>
          <w:sz w:val="18"/>
          <w:szCs w:val="18"/>
        </w:rPr>
        <w:t>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C111B8" w:rsidRPr="004376FA">
        <w:rPr>
          <w:rFonts w:ascii="Times New Roman" w:hAnsi="Times New Roman" w:cs="Times New Roman"/>
          <w:sz w:val="18"/>
          <w:szCs w:val="18"/>
        </w:rPr>
        <w:t>5</w:t>
      </w:r>
      <w:r w:rsidRPr="004376FA">
        <w:rPr>
          <w:rFonts w:ascii="Times New Roman" w:hAnsi="Times New Roman" w:cs="Times New Roman"/>
          <w:sz w:val="18"/>
          <w:szCs w:val="18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r w:rsidR="00957113" w:rsidRPr="004376FA">
        <w:rPr>
          <w:rFonts w:ascii="Times New Roman" w:hAnsi="Times New Roman" w:cs="Times New Roman"/>
          <w:sz w:val="18"/>
          <w:szCs w:val="18"/>
        </w:rPr>
        <w:t>.</w:t>
      </w:r>
    </w:p>
    <w:p w:rsidR="008463D0" w:rsidRPr="008463D0" w:rsidRDefault="008463D0" w:rsidP="008463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63D0">
        <w:rPr>
          <w:rFonts w:ascii="Times New Roman" w:hAnsi="Times New Roman" w:cs="Times New Roman"/>
          <w:sz w:val="18"/>
          <w:szCs w:val="18"/>
        </w:rPr>
        <w:t>** -  значение показателя планируется достичь при условии выделения межбюджетных трансфертов из федерального и областного бюджетов на ремонт и капитальный ремонт автомобильных дорог.</w:t>
      </w:r>
    </w:p>
    <w:p w:rsidR="008463D0" w:rsidRPr="008463D0" w:rsidRDefault="008463D0" w:rsidP="008463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63D0" w:rsidRPr="004376FA" w:rsidRDefault="008463D0" w:rsidP="009571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463D0" w:rsidRPr="004376F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p w:rsidR="0047094B" w:rsidRPr="004376FA" w:rsidRDefault="0047094B" w:rsidP="00470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сопряжено с существенными экономическими рисками, так как значение целевых показателей установлено при условии предоставления межбюджетных трансфертов в соответствии с государственной </w:t>
      </w:r>
      <w:hyperlink r:id="rId19" w:history="1">
        <w:r w:rsidRPr="004376FA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4376FA">
        <w:rPr>
          <w:rFonts w:ascii="Times New Roman" w:hAnsi="Times New Roman" w:cs="Times New Roman"/>
          <w:sz w:val="24"/>
          <w:szCs w:val="24"/>
        </w:rPr>
        <w:t xml:space="preserve"> Ивановской области «Развитие транспортной системы Ивановской области», утвержденной постановлением Правительства Ивановской области от 13.11.2013 № 447-п.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  <w:r w:rsidR="00422B6D" w:rsidRPr="004376F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предусматривается выполнение следующих мероприятий: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функционирования автомобильных дорог общего пользования.</w:t>
      </w:r>
    </w:p>
    <w:p w:rsidR="0047094B" w:rsidRPr="003C24E8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мероприятия подпрограммы осуществляется</w:t>
      </w:r>
      <w:r w:rsidR="00E72B11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0" w:history="1">
        <w:r w:rsidRPr="004376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</w:t>
      </w:r>
      <w:r w:rsidR="00E72B11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выполнение», а также ежегодно утверждаемым Администрацией города Иванова планом </w:t>
      </w:r>
      <w:r w:rsidRPr="003C2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города Иванова.</w:t>
      </w:r>
    </w:p>
    <w:p w:rsidR="0047094B" w:rsidRPr="004376FA" w:rsidRDefault="0047094B" w:rsidP="00F8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24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</w:t>
      </w: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 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</w:t>
      </w:r>
      <w:r w:rsidR="00E72B11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72B11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47094B" w:rsidRPr="004376FA" w:rsidRDefault="000731C9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движения.</w:t>
      </w:r>
    </w:p>
    <w:p w:rsidR="0047094B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202</w:t>
      </w:r>
      <w:r w:rsidR="00C44634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44634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47094B" w:rsidRPr="004376FA" w:rsidRDefault="000731C9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47094B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</w:t>
      </w:r>
      <w:hyperlink r:id="rId21" w:history="1">
        <w:r w:rsidRPr="004376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Иванова от 05.03.2018 № 248.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</w:t>
      </w:r>
      <w:r w:rsidR="00C44634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44634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47094B" w:rsidRPr="004376FA" w:rsidRDefault="000731C9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Региональный проект «Региональная и местная дорожная сеть». </w:t>
      </w:r>
    </w:p>
    <w:p w:rsidR="0047094B" w:rsidRPr="004376FA" w:rsidRDefault="000731C9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Финансовое обеспечение дорожной деятельности в рамках реализации национального проекта «Безопасные качественные дороги» (Финансовое обеспечение дорожной деятельности в отношении дорожной сети городской агломерации </w:t>
      </w:r>
      <w:r w:rsidR="00B043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r w:rsidR="00B043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осуществляется в рамках национального проекта «Безопасные качественные дороги»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потребностями населения за счет снижения количества мест концентрации дорожно-транспортных происшествий (аварийно</w:t>
      </w:r>
      <w:r w:rsidR="00D00D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участков), а также улучшения качества автомобильных дорог.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мероприятия запланировано за счет:</w:t>
      </w:r>
    </w:p>
    <w:p w:rsidR="0047094B" w:rsidRPr="004376FA" w:rsidRDefault="0047094B" w:rsidP="00470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4376FA">
        <w:rPr>
          <w:rFonts w:ascii="Times New Roman" w:hAnsi="Times New Roman" w:cs="Times New Roman"/>
          <w:sz w:val="24"/>
          <w:szCs w:val="24"/>
        </w:rPr>
        <w:t>Иных межбюджетных трансфертов местным бюджетам на строительство (реконструкцию), капитальный ремонт и ремонт автомобильных дорог общего пользования местного значения</w:t>
      </w:r>
      <w:r w:rsidRPr="004376F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376FA">
        <w:rPr>
          <w:rFonts w:ascii="Times New Roman" w:hAnsi="Times New Roman" w:cs="Times New Roman"/>
          <w:sz w:val="24"/>
          <w:szCs w:val="24"/>
        </w:rPr>
        <w:t>Субсидии из дорожного фонда Ивановской области бюджетам муниципальных образований на строительство (реконструкцию), капитальный ремонт и ремонт автомобильных дорог общего пользования местного значения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94B" w:rsidRPr="004376FA" w:rsidRDefault="0047094B" w:rsidP="00470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</w:t>
      </w:r>
      <w:r w:rsidR="00085C3C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- 2024 годы. Ответственным исполнителем мероприятия является Управление благоустройства Администрации города Иванова.</w:t>
      </w:r>
    </w:p>
    <w:p w:rsidR="0047094B" w:rsidRPr="00432649" w:rsidRDefault="000731C9" w:rsidP="004709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094B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работы и содержание работающих в автоматическом режиме специальных технических </w:t>
      </w:r>
      <w:r w:rsidR="0047094B" w:rsidRPr="0043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имеющих функции фото- и киносъемки, видеозаписи для фиксации нарушений правил дорожного движения.</w:t>
      </w:r>
    </w:p>
    <w:p w:rsidR="0047094B" w:rsidRDefault="0047094B" w:rsidP="004709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включает в себя: их оснащение, обслуживание и модернизацию, а также содержание и (или) предоставление необходимых для их функционирования каналов связи и оплату услуг связи для их функционирования, оплату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их помощью, в том числе метрологическое и техническое обслуживание оборудования и приборов, поддержание в чистоте, а также  оплату за расход электроэнергии.</w:t>
      </w:r>
    </w:p>
    <w:p w:rsidR="0047094B" w:rsidRPr="004376FA" w:rsidRDefault="0047094B" w:rsidP="004709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- 202</w:t>
      </w:r>
      <w:r w:rsidR="001C3866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1C3866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Ответственным исполнителем мероприятия является муниципальное казенное учреждение «Управление по делам гражданской обороны и чрезвычайным ситуациям города Иванова».</w:t>
      </w:r>
    </w:p>
    <w:p w:rsidR="00A84373" w:rsidRDefault="00A84373" w:rsidP="00CA5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C0742" w:rsidRDefault="0047094B" w:rsidP="00CA5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A5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</w:p>
    <w:p w:rsidR="00675D92" w:rsidRDefault="00675D92" w:rsidP="00CA5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75D92" w:rsidRPr="00D412C0" w:rsidRDefault="00675D92" w:rsidP="00D41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</w:t>
      </w:r>
      <w:r w:rsidR="004D6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</w:t>
      </w:r>
      <w:r w:rsidR="004D66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63CAD"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</w:t>
      </w:r>
      <w:r w:rsidR="00863CA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4D66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</w:t>
      </w:r>
    </w:p>
    <w:p w:rsidR="00675D92" w:rsidRPr="00D412C0" w:rsidRDefault="00014F41" w:rsidP="00675D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92"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2</w:t>
      </w:r>
      <w:r w:rsidR="00A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75D92"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не требу</w:t>
      </w:r>
      <w:r w:rsidR="00370974"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5D92" w:rsidRPr="00D412C0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E61401" w:rsidRDefault="00E61401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7094B" w:rsidRPr="00BD4E9B" w:rsidRDefault="0047094B" w:rsidP="00BD4E9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D4E9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7094B" w:rsidRPr="00BD4E9B" w:rsidRDefault="0047094B" w:rsidP="001C38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E9B">
        <w:rPr>
          <w:rFonts w:ascii="Times New Roman" w:eastAsia="Times New Roman" w:hAnsi="Times New Roman" w:cs="Times New Roman"/>
          <w:sz w:val="18"/>
          <w:szCs w:val="18"/>
          <w:lang w:eastAsia="ru-RU"/>
        </w:rPr>
        <w:t>(руб.)</w:t>
      </w:r>
    </w:p>
    <w:tbl>
      <w:tblPr>
        <w:tblpPr w:leftFromText="180" w:rightFromText="180" w:vertAnchor="text" w:horzAnchor="margin" w:tblpXSpec="center" w:tblpY="67"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2"/>
        <w:gridCol w:w="2092"/>
        <w:gridCol w:w="850"/>
        <w:gridCol w:w="1276"/>
        <w:gridCol w:w="1276"/>
        <w:gridCol w:w="1242"/>
        <w:gridCol w:w="851"/>
        <w:gridCol w:w="708"/>
        <w:gridCol w:w="709"/>
        <w:gridCol w:w="708"/>
        <w:gridCol w:w="851"/>
      </w:tblGrid>
      <w:tr w:rsidR="0073431A" w:rsidRPr="004376FA" w:rsidTr="00624F84">
        <w:trPr>
          <w:trHeight w:val="418"/>
        </w:trPr>
        <w:tc>
          <w:tcPr>
            <w:tcW w:w="392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73431A" w:rsidRPr="004376FA" w:rsidRDefault="0073431A" w:rsidP="0073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2026 </w:t>
            </w:r>
          </w:p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3431A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2027 </w:t>
            </w:r>
          </w:p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3431A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2028 </w:t>
            </w:r>
          </w:p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708" w:type="dxa"/>
            <w:shd w:val="clear" w:color="auto" w:fill="FFFFFF" w:themeFill="background1"/>
          </w:tcPr>
          <w:p w:rsidR="0073431A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2029 </w:t>
            </w:r>
          </w:p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год *</w:t>
            </w:r>
          </w:p>
        </w:tc>
        <w:tc>
          <w:tcPr>
            <w:tcW w:w="851" w:type="dxa"/>
            <w:shd w:val="clear" w:color="auto" w:fill="FFFFFF" w:themeFill="background1"/>
          </w:tcPr>
          <w:p w:rsidR="0073431A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2030 </w:t>
            </w:r>
          </w:p>
          <w:p w:rsidR="0073431A" w:rsidRPr="00EC0F9E" w:rsidRDefault="0073431A" w:rsidP="0073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г</w:t>
            </w:r>
            <w:r w:rsidRPr="00EC0F9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од *</w:t>
            </w:r>
          </w:p>
        </w:tc>
      </w:tr>
      <w:tr w:rsidR="008E62CB" w:rsidRPr="004376FA" w:rsidTr="00E61401">
        <w:trPr>
          <w:trHeight w:val="318"/>
        </w:trPr>
        <w:tc>
          <w:tcPr>
            <w:tcW w:w="3334" w:type="dxa"/>
            <w:gridSpan w:val="3"/>
            <w:shd w:val="clear" w:color="auto" w:fill="FFFFFF" w:themeFill="background1"/>
            <w:vAlign w:val="center"/>
            <w:hideMark/>
          </w:tcPr>
          <w:p w:rsidR="008E62CB" w:rsidRPr="004376FA" w:rsidRDefault="008E62CB" w:rsidP="008E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62CB" w:rsidRPr="004376FA" w:rsidRDefault="008E62CB" w:rsidP="008E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886 474 664,04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62CB" w:rsidRPr="004376FA" w:rsidRDefault="008E62CB" w:rsidP="008E62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267 940 380,00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8E62CB" w:rsidRPr="004376FA" w:rsidRDefault="008E62CB" w:rsidP="008E62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36 119 598,02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62CB" w:rsidRPr="004E4977" w:rsidRDefault="008E62CB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E62CB" w:rsidRPr="004E4977" w:rsidRDefault="008E62CB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E62CB" w:rsidRPr="004E4977" w:rsidRDefault="008E62CB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E62CB" w:rsidRPr="004E4977" w:rsidRDefault="008E62CB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62CB" w:rsidRPr="004E4977" w:rsidRDefault="008E62CB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334" w:type="dxa"/>
            <w:gridSpan w:val="3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119 324 390,91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61 280 770,00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11 270 391,02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334" w:type="dxa"/>
            <w:gridSpan w:val="3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D8497F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24 590 273,00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8E2" w:rsidRPr="00D8497F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10 332 982,69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D8497F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24 849 207,00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334" w:type="dxa"/>
            <w:gridSpan w:val="3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742 560 000,13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196 326 627,31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5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68 268 719,50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53 168 720,00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28 007 548,02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50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68 268 719,50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53 168 720,00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3 158 341,02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50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EF694C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24 849 207,00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50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F69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5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125E7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125E7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</w:t>
            </w:r>
            <w:r w:rsidRPr="00125E7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lastRenderedPageBreak/>
              <w:t>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271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512 810,00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78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B15E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56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Региональный проект «Региональная и местная дорожная сеть» 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809 693 894,04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206 659 610,00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42 543 620,91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24 590 273,00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10 332 982,69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8F16B3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742 560 000,13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196 326 627,31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683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F508E2" w:rsidRPr="002C2BAA" w:rsidRDefault="00F508E2" w:rsidP="00F508E2">
            <w:pPr>
              <w:spacing w:after="0" w:line="240" w:lineRule="auto"/>
              <w:ind w:left="-142" w:right="-108" w:firstLine="99"/>
              <w:jc w:val="both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  <w:r w:rsidRPr="002C2BA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дорожной деятельности в рамках 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ализации национального проекта «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  <w:p w:rsidR="00F508E2" w:rsidRPr="004376FA" w:rsidRDefault="00F508E2" w:rsidP="00F50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местным бюджетам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416 104 420,00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22 864 147,00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24 590 273,00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>368 650 000,00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399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F508E2" w:rsidRPr="004B73A4" w:rsidRDefault="00F508E2" w:rsidP="00F508E2">
            <w:pPr>
              <w:spacing w:after="0" w:line="240" w:lineRule="auto"/>
              <w:ind w:left="-142" w:right="-108" w:firstLine="99"/>
              <w:jc w:val="both"/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</w:pPr>
            <w:r w:rsidRPr="004B73A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lastRenderedPageBreak/>
              <w:t>4. 2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 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7A5B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393 589 47</w:t>
            </w:r>
            <w:r w:rsidR="007A5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A5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206 659 610,00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jc w:val="center"/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19 679 473,91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520E37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0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520E37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0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муниципального дорожного фонда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10 332 982,69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520E37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0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AD5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>373 910 000,</w:t>
            </w:r>
            <w:r w:rsidR="00AD540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196 326 627,31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520E37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0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1754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F508E2" w:rsidRPr="004376FA" w:rsidRDefault="007A5BD3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508E2"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508E2" w:rsidRPr="00BB7EE2" w:rsidRDefault="00F508E2" w:rsidP="00866AA5">
            <w:pPr>
              <w:spacing w:after="0" w:line="240" w:lineRule="auto"/>
              <w:ind w:left="-74" w:right="-109" w:hanging="3"/>
              <w:rPr>
                <w:rFonts w:ascii="Times New Roman" w:eastAsiaTheme="minorEastAsia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B7EE2">
              <w:rPr>
                <w:rFonts w:ascii="Times New Roman" w:eastAsiaTheme="minorEastAsia" w:hAnsi="Times New Roman" w:cs="Times New Roman"/>
                <w:spacing w:val="-6"/>
                <w:sz w:val="16"/>
                <w:szCs w:val="16"/>
                <w:lang w:eastAsia="ru-RU"/>
              </w:rPr>
              <w:t>Администрация города Иванова (Муниципальное казенное учреждение «Управление по делам гражданской обороны и чрезвычайным ситуациям города Иванова»)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75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</w:t>
            </w:r>
            <w:r w:rsidR="00756C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75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</w:t>
            </w:r>
            <w:r w:rsidR="00756C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F508E2">
        <w:trPr>
          <w:trHeight w:val="402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F508E2" w:rsidRDefault="00F508E2" w:rsidP="0075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</w:t>
            </w:r>
            <w:r w:rsidR="00756C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F508E2" w:rsidRDefault="00F508E2" w:rsidP="0075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756C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4</w:t>
            </w: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99 240,00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F508E2" w:rsidRPr="004376FA" w:rsidTr="00E61401">
        <w:trPr>
          <w:trHeight w:val="408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F508E2" w:rsidRPr="004376FA" w:rsidRDefault="00F508E2" w:rsidP="00F5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8E2" w:rsidRPr="004E4977" w:rsidRDefault="00F508E2" w:rsidP="00F508E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</w:tbl>
    <w:p w:rsidR="0047094B" w:rsidRPr="004376FA" w:rsidRDefault="0047094B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A8" w:rsidRPr="00A540E2" w:rsidRDefault="004A61A8" w:rsidP="004709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0E2">
        <w:rPr>
          <w:rFonts w:ascii="Times New Roman" w:hAnsi="Times New Roman" w:cs="Times New Roman"/>
          <w:sz w:val="18"/>
          <w:szCs w:val="18"/>
        </w:rPr>
        <w:t xml:space="preserve">*- объем финансирования </w:t>
      </w:r>
      <w:r w:rsidR="00EF46ED" w:rsidRPr="00A540E2">
        <w:rPr>
          <w:rFonts w:ascii="Times New Roman" w:hAnsi="Times New Roman" w:cs="Times New Roman"/>
          <w:sz w:val="18"/>
          <w:szCs w:val="18"/>
        </w:rPr>
        <w:t>под</w:t>
      </w:r>
      <w:r w:rsidRPr="00A540E2">
        <w:rPr>
          <w:rFonts w:ascii="Times New Roman" w:hAnsi="Times New Roman" w:cs="Times New Roman"/>
          <w:sz w:val="18"/>
          <w:szCs w:val="18"/>
        </w:rPr>
        <w:t>программы подлежит уточнению по мере формирования бюджета города</w:t>
      </w:r>
      <w:r w:rsidR="0047094B" w:rsidRPr="00A540E2">
        <w:rPr>
          <w:rFonts w:ascii="Times New Roman" w:hAnsi="Times New Roman" w:cs="Times New Roman"/>
          <w:sz w:val="18"/>
          <w:szCs w:val="18"/>
        </w:rPr>
        <w:t xml:space="preserve"> </w:t>
      </w:r>
      <w:r w:rsidRPr="00A540E2">
        <w:rPr>
          <w:rFonts w:ascii="Times New Roman" w:hAnsi="Times New Roman" w:cs="Times New Roman"/>
          <w:sz w:val="18"/>
          <w:szCs w:val="18"/>
        </w:rPr>
        <w:t>Иванова</w:t>
      </w:r>
      <w:r w:rsidR="0047094B" w:rsidRPr="00A540E2">
        <w:rPr>
          <w:rFonts w:ascii="Times New Roman" w:hAnsi="Times New Roman" w:cs="Times New Roman"/>
          <w:sz w:val="18"/>
          <w:szCs w:val="18"/>
        </w:rPr>
        <w:t xml:space="preserve"> </w:t>
      </w:r>
      <w:r w:rsidRPr="00A540E2">
        <w:rPr>
          <w:rFonts w:ascii="Times New Roman" w:hAnsi="Times New Roman" w:cs="Times New Roman"/>
          <w:sz w:val="18"/>
          <w:szCs w:val="18"/>
        </w:rPr>
        <w:t>на</w:t>
      </w:r>
      <w:r w:rsidR="0047094B" w:rsidRPr="00A540E2">
        <w:rPr>
          <w:rFonts w:ascii="Times New Roman" w:hAnsi="Times New Roman" w:cs="Times New Roman"/>
          <w:sz w:val="18"/>
          <w:szCs w:val="18"/>
        </w:rPr>
        <w:t xml:space="preserve"> </w:t>
      </w:r>
      <w:r w:rsidRPr="00A540E2">
        <w:rPr>
          <w:rFonts w:ascii="Times New Roman" w:hAnsi="Times New Roman" w:cs="Times New Roman"/>
          <w:sz w:val="18"/>
          <w:szCs w:val="18"/>
        </w:rPr>
        <w:t>соответствующие</w:t>
      </w:r>
      <w:r w:rsidR="0047094B" w:rsidRPr="00A540E2">
        <w:rPr>
          <w:rFonts w:ascii="Times New Roman" w:hAnsi="Times New Roman" w:cs="Times New Roman"/>
          <w:sz w:val="18"/>
          <w:szCs w:val="18"/>
        </w:rPr>
        <w:t xml:space="preserve"> </w:t>
      </w:r>
      <w:r w:rsidRPr="00A540E2">
        <w:rPr>
          <w:rFonts w:ascii="Times New Roman" w:hAnsi="Times New Roman" w:cs="Times New Roman"/>
          <w:sz w:val="18"/>
          <w:szCs w:val="18"/>
        </w:rPr>
        <w:t>годы.</w:t>
      </w:r>
    </w:p>
    <w:p w:rsidR="00E61401" w:rsidRDefault="00E61401" w:rsidP="00470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401" w:rsidRPr="004376FA" w:rsidRDefault="00E61401" w:rsidP="00470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94B" w:rsidRDefault="0047094B" w:rsidP="00470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B8" w:rsidRPr="004376FA" w:rsidRDefault="00C23895" w:rsidP="00C23895">
      <w:pPr>
        <w:pStyle w:val="ConsPlusNormal"/>
        <w:tabs>
          <w:tab w:val="left" w:pos="8070"/>
          <w:tab w:val="right" w:pos="1046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1B8" w:rsidRPr="004376F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111B8" w:rsidRPr="004376FA" w:rsidRDefault="00C111B8" w:rsidP="00C111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111B8" w:rsidRPr="004376FA" w:rsidRDefault="00044FB0" w:rsidP="00C111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Благоустройство территорий город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Иваново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C111B8" w:rsidRPr="004376FA" w:rsidRDefault="00C111B8" w:rsidP="00C111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11B8" w:rsidRPr="004376FA" w:rsidRDefault="00C111B8" w:rsidP="00C11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C111B8" w:rsidRPr="004376FA" w:rsidRDefault="00C23895" w:rsidP="00C238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1B8" w:rsidRPr="004376FA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учреждений в сфере дорожного хозяйства и благоустройства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– 202</w:t>
      </w:r>
      <w:r w:rsidR="003C0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- 2030 годы 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tabs>
          <w:tab w:val="left" w:pos="1303"/>
          <w:tab w:val="center" w:pos="467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обеспечить: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улично-дорожной сети города включая регулярную круглогодичную уборку;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порядка 82 км ливневой канализации;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ремонт дорожного покрытия автомобильных дорог и тротуаров</w:t>
      </w:r>
      <w:r w:rsidR="004326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нанесение дорожной разметки на пешеходных переходах; </w:t>
      </w:r>
    </w:p>
    <w:p w:rsidR="00E554FD" w:rsidRPr="004376FA" w:rsidRDefault="00E554FD" w:rsidP="00E5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эксплуатацию, содержание, ремонт гидротехнических сооружений (плотин) в количестве 3 единиц;</w:t>
      </w:r>
    </w:p>
    <w:p w:rsidR="00E554FD" w:rsidRPr="004376FA" w:rsidRDefault="00E554FD" w:rsidP="00E5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 незаконно установленных сооружений.</w:t>
      </w:r>
    </w:p>
    <w:p w:rsidR="007B5705" w:rsidRPr="00756F27" w:rsidRDefault="00E554FD" w:rsidP="007B5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текущего содержания осуществляются уход за дорожным покрытием и его уборка (зимой – механизированная и ручная уборка дорог и тротуаров, обработка противогололедными материалами, летом - механизированная и ручная уборка дорог и тротуаров, мойка дорожного </w:t>
      </w: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полотна), уход за </w:t>
      </w:r>
      <w:r w:rsidRPr="0075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дорожными сооружениями.</w:t>
      </w:r>
    </w:p>
    <w:p w:rsidR="008C4AAA" w:rsidRPr="00756F27" w:rsidRDefault="007B5705" w:rsidP="007B5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подпрограммы позволит </w:t>
      </w:r>
      <w:r w:rsidR="008C4AAA" w:rsidRPr="00756F27">
        <w:rPr>
          <w:rFonts w:ascii="Times New Roman" w:hAnsi="Times New Roman" w:cs="Times New Roman"/>
          <w:sz w:val="24"/>
          <w:szCs w:val="24"/>
        </w:rPr>
        <w:t xml:space="preserve">обеспечить поддержание автомобильных дорог </w:t>
      </w:r>
      <w:r w:rsidR="008C4AAA" w:rsidRPr="0075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</w:t>
      </w:r>
      <w:r w:rsidR="008C4AAA" w:rsidRPr="00756F27">
        <w:rPr>
          <w:rFonts w:ascii="Times New Roman" w:hAnsi="Times New Roman" w:cs="Times New Roman"/>
          <w:sz w:val="24"/>
          <w:szCs w:val="24"/>
        </w:rPr>
        <w:t>в нормативном транспортно-эксплуатационном и техническом состоянии</w:t>
      </w:r>
      <w:r w:rsidR="00CC2FFD">
        <w:rPr>
          <w:rFonts w:ascii="Times New Roman" w:hAnsi="Times New Roman" w:cs="Times New Roman"/>
          <w:sz w:val="24"/>
          <w:szCs w:val="24"/>
        </w:rPr>
        <w:t>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незаконно установленных сооружений позволит освободить земельные участки от объектов мелкорозничной торговой сети, общественного питания и бытовых услуг, гаражей,  рекламных установок и других некапитальных сооружений, и обеспечить возможность их использования по целевому назначению. </w:t>
      </w:r>
    </w:p>
    <w:p w:rsidR="00E554FD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Эксплуатация, содержание и ремонт </w:t>
      </w:r>
      <w:r w:rsidR="001845F5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гидротехнических сооружений (плотин)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обеспечить отсутствие возникновения чрезвычайных ситуаций, вызванных разрушением гидротехнических сооружений, а также обеспечить сохранение и поддержание на должном уровне рекреационных зон для населения городского округа.</w:t>
      </w:r>
    </w:p>
    <w:p w:rsidR="00E61401" w:rsidRPr="004376FA" w:rsidRDefault="00E61401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E61401" w:rsidRPr="004376FA" w:rsidRDefault="00E61401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3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1365"/>
        <w:gridCol w:w="422"/>
        <w:gridCol w:w="857"/>
        <w:gridCol w:w="857"/>
        <w:gridCol w:w="857"/>
        <w:gridCol w:w="857"/>
        <w:gridCol w:w="857"/>
        <w:gridCol w:w="858"/>
        <w:gridCol w:w="858"/>
        <w:gridCol w:w="841"/>
        <w:gridCol w:w="827"/>
      </w:tblGrid>
      <w:tr w:rsidR="00442049" w:rsidRPr="004376FA" w:rsidTr="000E091A">
        <w:trPr>
          <w:trHeight w:val="320"/>
        </w:trPr>
        <w:tc>
          <w:tcPr>
            <w:tcW w:w="142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1" w:type="pct"/>
            <w:vAlign w:val="center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7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440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год, оценка</w:t>
            </w:r>
          </w:p>
        </w:tc>
        <w:tc>
          <w:tcPr>
            <w:tcW w:w="440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0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0" w:type="pct"/>
          </w:tcPr>
          <w:p w:rsidR="00442049" w:rsidRPr="004376FA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0" w:type="pct"/>
          </w:tcPr>
          <w:p w:rsidR="00442049" w:rsidRPr="004376FA" w:rsidRDefault="00442049" w:rsidP="00E554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41" w:type="pct"/>
          </w:tcPr>
          <w:p w:rsidR="00442049" w:rsidRPr="004376FA" w:rsidRDefault="00442049" w:rsidP="00E554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41" w:type="pct"/>
          </w:tcPr>
          <w:p w:rsidR="00442049" w:rsidRPr="004376FA" w:rsidRDefault="00442049" w:rsidP="00E554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32" w:type="pct"/>
          </w:tcPr>
          <w:p w:rsidR="00442049" w:rsidRPr="004376FA" w:rsidRDefault="00442049" w:rsidP="00E554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25" w:type="pct"/>
          </w:tcPr>
          <w:p w:rsidR="00442049" w:rsidRPr="004376FA" w:rsidRDefault="00442049" w:rsidP="00E554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442049" w:rsidRPr="004376FA" w:rsidTr="000E091A">
        <w:trPr>
          <w:trHeight w:val="569"/>
        </w:trPr>
        <w:tc>
          <w:tcPr>
            <w:tcW w:w="142" w:type="pct"/>
          </w:tcPr>
          <w:p w:rsidR="00442049" w:rsidRPr="004376FA" w:rsidRDefault="00442049" w:rsidP="0043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049" w:rsidRPr="004376FA" w:rsidRDefault="00442049" w:rsidP="00432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дорог и тротуаров, находящихся на зимнем содержании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2649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C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32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</w:tr>
      <w:tr w:rsidR="000E091A" w:rsidRPr="004376FA" w:rsidTr="000E091A">
        <w:trPr>
          <w:trHeight w:val="209"/>
        </w:trPr>
        <w:tc>
          <w:tcPr>
            <w:tcW w:w="142" w:type="pct"/>
          </w:tcPr>
          <w:p w:rsidR="000E091A" w:rsidRPr="004376FA" w:rsidRDefault="000E091A" w:rsidP="000E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1A" w:rsidRPr="004376FA" w:rsidRDefault="000E091A" w:rsidP="000E0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дорог и тротуаров, находящихся на летнем содержании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A" w:rsidRPr="004376F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4376F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A" w:rsidRPr="004376F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1A" w:rsidRPr="000E091A" w:rsidRDefault="000E091A" w:rsidP="000E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2874,547</w:t>
            </w:r>
          </w:p>
        </w:tc>
      </w:tr>
      <w:tr w:rsidR="00AA1E07" w:rsidRPr="004376FA" w:rsidTr="00AA1E07">
        <w:trPr>
          <w:trHeight w:val="180"/>
        </w:trPr>
        <w:tc>
          <w:tcPr>
            <w:tcW w:w="142" w:type="pct"/>
          </w:tcPr>
          <w:p w:rsidR="00AA1E07" w:rsidRPr="004376FA" w:rsidRDefault="00AA1E07" w:rsidP="00A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07" w:rsidRPr="004376FA" w:rsidRDefault="00AA1E07" w:rsidP="00AA1E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моющихся дорог и тротуаров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07" w:rsidRPr="004376FA" w:rsidRDefault="00AA1E07" w:rsidP="00AA1E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4376FA" w:rsidRDefault="00AA1E07" w:rsidP="00AA1E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07" w:rsidRPr="004376FA" w:rsidRDefault="00AA1E07" w:rsidP="00AA1E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7" w:rsidRPr="00964299" w:rsidRDefault="00AA1E07" w:rsidP="00964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6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1736,259</w:t>
            </w:r>
          </w:p>
        </w:tc>
      </w:tr>
      <w:tr w:rsidR="00442049" w:rsidRPr="004376FA" w:rsidTr="000E091A">
        <w:tc>
          <w:tcPr>
            <w:tcW w:w="142" w:type="pct"/>
          </w:tcPr>
          <w:p w:rsidR="00442049" w:rsidRPr="00AF451D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9" w:rsidRPr="004376FA" w:rsidRDefault="00442049" w:rsidP="00E5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ливневой канализации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691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69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jc w:val="center"/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</w:tr>
      <w:tr w:rsidR="00442049" w:rsidRPr="004376FA" w:rsidTr="000E091A">
        <w:tc>
          <w:tcPr>
            <w:tcW w:w="142" w:type="pct"/>
          </w:tcPr>
          <w:p w:rsidR="00442049" w:rsidRPr="00AF451D" w:rsidRDefault="00442049" w:rsidP="00E5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9" w:rsidRPr="00A46A46" w:rsidRDefault="00442049" w:rsidP="00E5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улично-дорожной сети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691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E5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7338,54</w:t>
            </w:r>
          </w:p>
        </w:tc>
      </w:tr>
      <w:tr w:rsidR="00442049" w:rsidRPr="004376FA" w:rsidTr="000E091A">
        <w:trPr>
          <w:trHeight w:val="320"/>
        </w:trPr>
        <w:tc>
          <w:tcPr>
            <w:tcW w:w="142" w:type="pct"/>
          </w:tcPr>
          <w:p w:rsidR="00442049" w:rsidRPr="00AF451D" w:rsidRDefault="00442049" w:rsidP="00AC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9" w:rsidRPr="004376FA" w:rsidRDefault="00442049" w:rsidP="00AC0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дорог (площадь дорожного покрытия)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420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5,307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</w:tr>
      <w:tr w:rsidR="00442049" w:rsidRPr="004376FA" w:rsidTr="000E091A">
        <w:tc>
          <w:tcPr>
            <w:tcW w:w="142" w:type="pct"/>
            <w:tcBorders>
              <w:bottom w:val="single" w:sz="4" w:space="0" w:color="auto"/>
            </w:tcBorders>
          </w:tcPr>
          <w:p w:rsidR="00442049" w:rsidRPr="00A46A46" w:rsidRDefault="00442049" w:rsidP="00AC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9" w:rsidRPr="004376FA" w:rsidRDefault="00442049" w:rsidP="00AC0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тротуаров (площадь дорожного покрытия)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4420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AC0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9" w:rsidRPr="004376FA" w:rsidRDefault="00442049" w:rsidP="00173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</w:tr>
    </w:tbl>
    <w:p w:rsidR="002D6B62" w:rsidRDefault="002D6B62" w:rsidP="003356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565B" w:rsidRDefault="0033565B" w:rsidP="00D8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B62">
        <w:rPr>
          <w:rFonts w:ascii="Times New Roman" w:hAnsi="Times New Roman" w:cs="Times New Roman"/>
          <w:sz w:val="18"/>
          <w:szCs w:val="18"/>
        </w:rPr>
        <w:t>* - Значение целевого показателя установлено при условии сохранения финансирования на уровне не ниже уровня финансового обеспечения 2025 года. Подлежит корректировке по мере формирования бюджета города и уточнения программы на соответствующие годы.</w:t>
      </w:r>
    </w:p>
    <w:p w:rsidR="00E471A0" w:rsidRPr="004376FA" w:rsidRDefault="00E471A0" w:rsidP="00E4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BD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471A0" w:rsidRDefault="00E471A0" w:rsidP="00E745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предусматривается выполнение следующих мероприятий: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деятельности муниципального казенного учреждения «Дорожное городское хозяйство». </w:t>
      </w:r>
    </w:p>
    <w:p w:rsidR="00E554FD" w:rsidRPr="004376FA" w:rsidRDefault="001415AF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54FD"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 w:rsidR="0012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 деятельности</w:t>
      </w:r>
      <w:r w:rsidR="00E554FD"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F48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«Дорожное городское хозяйство»</w:t>
      </w:r>
      <w:r w:rsidR="0012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обеспечен</w:t>
      </w:r>
      <w:r w:rsidR="008E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54FD"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очистк</w:t>
      </w:r>
      <w:r w:rsidR="0014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покрытий автомобильных дорог и тротуаров, обочин, откосов в границах полос отвода автомобильных дорог от пыли, грязи, строительного и бытового мусора, иных посторонних предметов;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 изношенных и ремонт поврежденных верхних слоев асфальтобетонных покрытий, остановку и предупреждение развития трещин в дорожном покрытии;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исправление профиля дорожных покрытий с добавлением щебня;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ремонт и содержание ливневой канализации и ливнеприемных колодцев;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эксплуатацию, ремонт и содержание гидротехнических сооружений (плотин);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освобождение земельных участков (с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нос) от объектов мелкорозничной торговой сети, общественного питания и бытовых услуг, гаражей, рекламных установок и других некапитальных сооружений</w:t>
      </w: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дополнительно проводится: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очистка покрытия автомобильных дорог и тротуаров от снега, льда и снежного наката;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проезжей части автомобильных дорог и тротуаров противогололедными материалами.</w:t>
      </w:r>
    </w:p>
    <w:p w:rsidR="00E554FD" w:rsidRDefault="00E554FD" w:rsidP="00E55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осуществляется непосредственно силами МКУ «Дорожное городское хозяйство», а при отсутствии должного количества специализированной техники и трудовых ресурсов - посредством размещения на официальном сайте единой информационной системы в сфере закупок конкурентных процедур и заключения договоров на аренду специализированной техники.</w:t>
      </w:r>
    </w:p>
    <w:p w:rsidR="00751108" w:rsidRDefault="00751108" w:rsidP="00751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9E2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на основе бюджетной сметы не требует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202</w:t>
      </w:r>
      <w:r w:rsidR="001415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- 2030 годы. Ответственным исполнителем мероприятия является </w:t>
      </w:r>
      <w:r w:rsidR="00FB7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«Дорожное городское хозяйство».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Погашение кредиторской задолженности и иных неисполненных обязательств, возникших до реорганизации муниципального казенного учреждения «Дорожное городское хозяйство».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предполагает снижение уровня кредиторской задолженности и иных неисполненных обязательств прошлых лет. </w:t>
      </w:r>
    </w:p>
    <w:p w:rsidR="00E554FD" w:rsidRPr="00167BA4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мероприятия является погашение части просуженной задолженности перед субподрядными организациями в 2023 году, а также поэтапное снижение кредиторской задолженности путем возврата накопленной задолженности субподрядным организациям, </w:t>
      </w:r>
      <w:r w:rsidRPr="00167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 и иным контрагентам.</w:t>
      </w:r>
    </w:p>
    <w:p w:rsidR="008E0E6E" w:rsidRDefault="008E0E6E" w:rsidP="008E0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BA4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на основе бюджетной сметы не требует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срок выполнения мероприятия – 2023 - </w:t>
      </w:r>
      <w:r w:rsidR="007C049F"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2030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Ответственным исполнителем мероприятия является МКУ «Дорожное городское хозяйство».</w:t>
      </w: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4FD" w:rsidRPr="004376FA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 Бюджетные ассигнова</w:t>
      </w:r>
      <w:r w:rsidRPr="004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выполнение мероприятий подпрограммы</w:t>
      </w:r>
    </w:p>
    <w:p w:rsidR="00E554FD" w:rsidRPr="001415AF" w:rsidRDefault="00E554FD" w:rsidP="00E55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5AF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pPr w:leftFromText="180" w:rightFromText="180" w:vertAnchor="text" w:horzAnchor="margin" w:tblpXSpec="center" w:tblpY="67"/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7"/>
        <w:gridCol w:w="1491"/>
        <w:gridCol w:w="985"/>
        <w:gridCol w:w="1180"/>
        <w:gridCol w:w="1203"/>
        <w:gridCol w:w="1228"/>
        <w:gridCol w:w="857"/>
        <w:gridCol w:w="803"/>
        <w:gridCol w:w="840"/>
        <w:gridCol w:w="840"/>
        <w:gridCol w:w="746"/>
      </w:tblGrid>
      <w:tr w:rsidR="002A2C31" w:rsidRPr="004376FA" w:rsidTr="002A2C31">
        <w:trPr>
          <w:trHeight w:val="315"/>
        </w:trPr>
        <w:tc>
          <w:tcPr>
            <w:tcW w:w="146" w:type="pct"/>
            <w:shd w:val="clear" w:color="auto" w:fill="FFFFFF" w:themeFill="background1"/>
            <w:vAlign w:val="center"/>
            <w:hideMark/>
          </w:tcPr>
          <w:p w:rsidR="00E554FD" w:rsidRPr="004376FA" w:rsidRDefault="00E554FD" w:rsidP="00E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11" w:type="pct"/>
            <w:shd w:val="clear" w:color="auto" w:fill="FFFFFF" w:themeFill="background1"/>
            <w:vAlign w:val="center"/>
            <w:hideMark/>
          </w:tcPr>
          <w:p w:rsidR="00E554FD" w:rsidRPr="004376FA" w:rsidRDefault="00E554FD" w:rsidP="00E554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470" w:type="pct"/>
            <w:shd w:val="clear" w:color="auto" w:fill="FFFFFF" w:themeFill="background1"/>
            <w:vAlign w:val="center"/>
            <w:hideMark/>
          </w:tcPr>
          <w:p w:rsidR="00E554FD" w:rsidRPr="004376FA" w:rsidRDefault="00E554FD" w:rsidP="00E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</w:t>
            </w:r>
            <w:r w:rsidR="001F22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E554FD" w:rsidRPr="004376FA" w:rsidRDefault="00E554FD" w:rsidP="00E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E554FD" w:rsidRPr="004376FA" w:rsidRDefault="00E554FD" w:rsidP="00E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554FD" w:rsidRPr="004376FA" w:rsidRDefault="00E554FD" w:rsidP="00E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E554FD" w:rsidRPr="004376FA" w:rsidRDefault="00E554FD" w:rsidP="001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1759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 w:rsidR="00141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554FD" w:rsidRPr="004376FA" w:rsidRDefault="00E554FD" w:rsidP="001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  <w:r w:rsidR="00141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E554FD" w:rsidRPr="004376FA" w:rsidRDefault="00E554FD" w:rsidP="001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  <w:r w:rsidR="00141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E554FD" w:rsidRPr="004376FA" w:rsidRDefault="00E554FD" w:rsidP="001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 год</w:t>
            </w:r>
            <w:r w:rsidR="00141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E554FD" w:rsidRPr="004376FA" w:rsidRDefault="00E554FD" w:rsidP="001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 год</w:t>
            </w:r>
            <w:r w:rsidR="00141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2A2C31" w:rsidRPr="004376FA" w:rsidTr="002A2C31">
        <w:trPr>
          <w:trHeight w:val="457"/>
        </w:trPr>
        <w:tc>
          <w:tcPr>
            <w:tcW w:w="1327" w:type="pct"/>
            <w:gridSpan w:val="3"/>
            <w:shd w:val="clear" w:color="auto" w:fill="FFFFFF" w:themeFill="background1"/>
            <w:vAlign w:val="center"/>
            <w:hideMark/>
          </w:tcPr>
          <w:p w:rsidR="00EE7FAE" w:rsidRPr="004376FA" w:rsidRDefault="00EE7FAE" w:rsidP="00E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Подпрограмма, всего:</w:t>
            </w: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EE7FAE" w:rsidRPr="002A2C31" w:rsidRDefault="00EE7FAE" w:rsidP="00F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 w:eastAsia="ru-RU"/>
              </w:rPr>
              <w:t>040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,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EE7FAE" w:rsidRPr="002A2C31" w:rsidRDefault="00EE7FAE" w:rsidP="00F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193 366 040,00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E7FAE" w:rsidRPr="002A2C31" w:rsidRDefault="00EE7FAE" w:rsidP="00EE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193 366 040,00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EE7FAE" w:rsidRPr="004E4977" w:rsidRDefault="00EE7FAE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E7FAE" w:rsidRPr="004E4977" w:rsidRDefault="00EE7FAE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EE7FAE" w:rsidRPr="004E4977" w:rsidRDefault="00EE7FAE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EE7FAE" w:rsidRPr="004E4977" w:rsidRDefault="00EE7FAE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EE7FAE" w:rsidRPr="004E4977" w:rsidRDefault="00EE7FAE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2A2C31" w:rsidRPr="004376FA" w:rsidTr="002A2C31">
        <w:trPr>
          <w:trHeight w:val="421"/>
        </w:trPr>
        <w:tc>
          <w:tcPr>
            <w:tcW w:w="1327" w:type="pct"/>
            <w:gridSpan w:val="3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города, в том числе:</w:t>
            </w: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2A2C31" w:rsidRPr="002A2C31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 w:eastAsia="ru-RU"/>
              </w:rPr>
              <w:t>040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,</w:t>
            </w: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A2C31" w:rsidRPr="002A2C31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193 366 040,00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A2C31" w:rsidRPr="002A2C31" w:rsidRDefault="002A2C31" w:rsidP="002A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193 366 040,00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2A2C31" w:rsidRPr="004376FA" w:rsidTr="002A2C31">
        <w:trPr>
          <w:trHeight w:val="50"/>
        </w:trPr>
        <w:tc>
          <w:tcPr>
            <w:tcW w:w="146" w:type="pct"/>
            <w:vMerge w:val="restart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11" w:type="pct"/>
            <w:shd w:val="clear" w:color="auto" w:fill="FFFFFF" w:themeFill="background1"/>
            <w:vAlign w:val="center"/>
            <w:hideMark/>
          </w:tcPr>
          <w:p w:rsidR="002A2C31" w:rsidRPr="005A4C53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A4C5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«Дорожное городское хозяйство»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vAlign w:val="center"/>
            <w:hideMark/>
          </w:tcPr>
          <w:p w:rsidR="002A2C31" w:rsidRDefault="002A2C31" w:rsidP="002A2C31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</w:t>
            </w:r>
            <w:r w:rsidR="0056424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Муниципальное казенное учреждение</w:t>
            </w:r>
          </w:p>
          <w:p w:rsidR="002A2C31" w:rsidRPr="005A4C53" w:rsidRDefault="002A2C31" w:rsidP="002A2C31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A4C5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«Дорожное городское хозяйство»</w:t>
            </w:r>
            <w:r w:rsidR="00564246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2A2C31" w:rsidRPr="002A2C31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193 034 996,86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192 319 833,74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192 319 833,74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2A2C31" w:rsidRPr="004376FA" w:rsidTr="00F04BF1">
        <w:trPr>
          <w:trHeight w:val="778"/>
        </w:trPr>
        <w:tc>
          <w:tcPr>
            <w:tcW w:w="146" w:type="pct"/>
            <w:vMerge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pct"/>
            <w:shd w:val="clear" w:color="auto" w:fill="FFFFFF" w:themeFill="background1"/>
            <w:vAlign w:val="center"/>
            <w:hideMark/>
          </w:tcPr>
          <w:p w:rsidR="002A2C31" w:rsidRPr="005A4C53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A4C5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470" w:type="pct"/>
            <w:vMerge/>
            <w:shd w:val="clear" w:color="auto" w:fill="FFFFFF" w:themeFill="background1"/>
            <w:vAlign w:val="center"/>
            <w:hideMark/>
          </w:tcPr>
          <w:p w:rsidR="002A2C31" w:rsidRPr="005A4C53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2A2C31" w:rsidRPr="002A2C31" w:rsidRDefault="002A2C31" w:rsidP="009D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A2C3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193 034 996,86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A2C31" w:rsidRPr="009D5EF9" w:rsidRDefault="002A2C31" w:rsidP="009D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192 319 833,74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A2C31" w:rsidRPr="009D5EF9" w:rsidRDefault="002A2C31" w:rsidP="009D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192 319 833,74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2A2C31" w:rsidRPr="004376FA" w:rsidTr="002A2C31">
        <w:trPr>
          <w:trHeight w:val="50"/>
        </w:trPr>
        <w:tc>
          <w:tcPr>
            <w:tcW w:w="146" w:type="pct"/>
            <w:vMerge w:val="restart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711" w:type="pct"/>
            <w:shd w:val="clear" w:color="auto" w:fill="FFFFFF" w:themeFill="background1"/>
            <w:vAlign w:val="center"/>
            <w:hideMark/>
          </w:tcPr>
          <w:p w:rsidR="002A2C31" w:rsidRPr="005A4C53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A4C5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Погашение кредиторской задолженности и иных неисполненных обязательств, возникших до реорганизации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vAlign w:val="center"/>
            <w:hideMark/>
          </w:tcPr>
          <w:p w:rsidR="00564246" w:rsidRDefault="00564246" w:rsidP="00564246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(Муниципальное казенное учреждение</w:t>
            </w:r>
          </w:p>
          <w:p w:rsidR="002A2C31" w:rsidRPr="005A4C53" w:rsidRDefault="00564246" w:rsidP="00564246">
            <w:pPr>
              <w:spacing w:after="0" w:line="240" w:lineRule="auto"/>
              <w:ind w:left="-108" w:right="-88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A4C5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«Дорожное городское хозяйство»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>331 043,14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1 046 206,26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1 046 206,26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  <w:tr w:rsidR="002A2C31" w:rsidRPr="004376FA" w:rsidTr="002A2C31">
        <w:trPr>
          <w:trHeight w:val="442"/>
        </w:trPr>
        <w:tc>
          <w:tcPr>
            <w:tcW w:w="146" w:type="pct"/>
            <w:vMerge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ind w:left="-142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pct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470" w:type="pct"/>
            <w:vMerge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  <w:hideMark/>
          </w:tcPr>
          <w:p w:rsidR="002A2C31" w:rsidRPr="004376FA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>331 043,14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1 046 206,26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A2C31" w:rsidRPr="009D5EF9" w:rsidRDefault="002A2C31" w:rsidP="002A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D5EF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1 046 206,26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:rsidR="002A2C31" w:rsidRPr="004E4977" w:rsidRDefault="002A2C31" w:rsidP="002A2C3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4E497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0,00</w:t>
            </w:r>
          </w:p>
        </w:tc>
      </w:tr>
    </w:tbl>
    <w:p w:rsidR="00EE7FAE" w:rsidRDefault="00EE7FAE" w:rsidP="00E554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9F" w:rsidRPr="00A540E2" w:rsidRDefault="00E554FD" w:rsidP="00A5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0E2">
        <w:rPr>
          <w:rFonts w:ascii="Times New Roman" w:eastAsia="Times New Roman" w:hAnsi="Times New Roman" w:cs="Times New Roman"/>
          <w:sz w:val="18"/>
          <w:szCs w:val="18"/>
          <w:lang w:eastAsia="ru-RU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</w:p>
    <w:p w:rsidR="007C049F" w:rsidRPr="004376FA" w:rsidRDefault="007C049F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049F" w:rsidRPr="004376FA" w:rsidRDefault="007C049F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049F" w:rsidRPr="004376FA" w:rsidRDefault="007C049F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51A6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3B06D9">
        <w:rPr>
          <w:rFonts w:ascii="Times New Roman" w:hAnsi="Times New Roman" w:cs="Times New Roman"/>
          <w:sz w:val="24"/>
          <w:szCs w:val="24"/>
        </w:rPr>
        <w:t>3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4376FA" w:rsidRDefault="003B06D9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Благоустройство территорий город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Иванов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C111B8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82"/>
      <w:bookmarkEnd w:id="2"/>
      <w:r w:rsidRPr="004376FA">
        <w:rPr>
          <w:rFonts w:ascii="Times New Roman" w:hAnsi="Times New Roman" w:cs="Times New Roman"/>
          <w:sz w:val="24"/>
          <w:szCs w:val="24"/>
        </w:rPr>
        <w:t>П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3B06D9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3B06D9">
        <w:rPr>
          <w:rFonts w:ascii="Times New Roman" w:hAnsi="Times New Roman" w:cs="Times New Roman"/>
          <w:sz w:val="24"/>
          <w:szCs w:val="24"/>
        </w:rPr>
        <w:t>»</w:t>
      </w:r>
    </w:p>
    <w:p w:rsidR="009A1A84" w:rsidRPr="004376F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реализации подпрограммы - 20</w:t>
      </w:r>
      <w:r w:rsidR="00AC6449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AC6449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более </w:t>
      </w:r>
      <w:r w:rsidR="003E34A8">
        <w:rPr>
          <w:rFonts w:ascii="Times New Roman" w:hAnsi="Times New Roman" w:cs="Times New Roman"/>
          <w:sz w:val="24"/>
          <w:szCs w:val="24"/>
        </w:rPr>
        <w:t>840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км линий уличного освещения, круглогодично обеспечивающего освещение в темное время суток </w:t>
      </w:r>
      <w:r w:rsidR="00963767" w:rsidRPr="004376FA">
        <w:rPr>
          <w:rFonts w:ascii="Times New Roman" w:hAnsi="Times New Roman" w:cs="Times New Roman"/>
          <w:sz w:val="24"/>
          <w:szCs w:val="24"/>
        </w:rPr>
        <w:t>не менее</w:t>
      </w:r>
      <w:r w:rsidR="003E34A8">
        <w:rPr>
          <w:rFonts w:ascii="Times New Roman" w:hAnsi="Times New Roman" w:cs="Times New Roman"/>
          <w:sz w:val="24"/>
          <w:szCs w:val="24"/>
        </w:rPr>
        <w:t xml:space="preserve"> 96,</w:t>
      </w:r>
      <w:r w:rsidR="00056AE5">
        <w:rPr>
          <w:rFonts w:ascii="Times New Roman" w:hAnsi="Times New Roman" w:cs="Times New Roman"/>
          <w:sz w:val="24"/>
          <w:szCs w:val="24"/>
        </w:rPr>
        <w:t xml:space="preserve">3 </w:t>
      </w:r>
      <w:r w:rsidRPr="004376FA">
        <w:rPr>
          <w:rFonts w:ascii="Times New Roman" w:hAnsi="Times New Roman" w:cs="Times New Roman"/>
          <w:sz w:val="24"/>
          <w:szCs w:val="24"/>
        </w:rPr>
        <w:t>% улично-дорожной сети города.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3244"/>
        <w:gridCol w:w="590"/>
        <w:gridCol w:w="564"/>
        <w:gridCol w:w="596"/>
        <w:gridCol w:w="633"/>
        <w:gridCol w:w="564"/>
        <w:gridCol w:w="564"/>
        <w:gridCol w:w="644"/>
        <w:gridCol w:w="644"/>
        <w:gridCol w:w="644"/>
        <w:gridCol w:w="644"/>
        <w:gridCol w:w="644"/>
      </w:tblGrid>
      <w:tr w:rsidR="0084249B" w:rsidRPr="004376FA" w:rsidTr="00A250B0">
        <w:tc>
          <w:tcPr>
            <w:tcW w:w="277" w:type="dxa"/>
          </w:tcPr>
          <w:p w:rsidR="0084249B" w:rsidRPr="004376FA" w:rsidRDefault="0084249B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44" w:type="dxa"/>
          </w:tcPr>
          <w:p w:rsidR="0084249B" w:rsidRPr="004376FA" w:rsidRDefault="0084249B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0" w:type="dxa"/>
          </w:tcPr>
          <w:p w:rsidR="0084249B" w:rsidRPr="004376FA" w:rsidRDefault="0084249B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564" w:type="dxa"/>
          </w:tcPr>
          <w:p w:rsidR="0084249B" w:rsidRPr="004376FA" w:rsidRDefault="003E34A8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год, факт</w:t>
            </w:r>
          </w:p>
        </w:tc>
        <w:tc>
          <w:tcPr>
            <w:tcW w:w="596" w:type="dxa"/>
          </w:tcPr>
          <w:p w:rsidR="0084249B" w:rsidRPr="004376FA" w:rsidRDefault="003E34A8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год, оценка</w:t>
            </w:r>
          </w:p>
        </w:tc>
        <w:tc>
          <w:tcPr>
            <w:tcW w:w="633" w:type="dxa"/>
          </w:tcPr>
          <w:p w:rsidR="0084249B" w:rsidRPr="004376FA" w:rsidRDefault="0084249B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2023 год, </w:t>
            </w:r>
          </w:p>
        </w:tc>
        <w:tc>
          <w:tcPr>
            <w:tcW w:w="564" w:type="dxa"/>
          </w:tcPr>
          <w:p w:rsidR="0084249B" w:rsidRPr="004376FA" w:rsidRDefault="0084249B" w:rsidP="008424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 xml:space="preserve">2024 год, </w:t>
            </w:r>
          </w:p>
        </w:tc>
        <w:tc>
          <w:tcPr>
            <w:tcW w:w="56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4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4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4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4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44" w:type="dxa"/>
            <w:vAlign w:val="center"/>
          </w:tcPr>
          <w:p w:rsidR="0084249B" w:rsidRPr="004376FA" w:rsidRDefault="0084249B" w:rsidP="00A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25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8A7F4D" w:rsidRPr="004376FA" w:rsidTr="00A250B0">
        <w:tc>
          <w:tcPr>
            <w:tcW w:w="277" w:type="dxa"/>
          </w:tcPr>
          <w:p w:rsidR="008A7F4D" w:rsidRPr="004376FA" w:rsidRDefault="008A7F4D" w:rsidP="008A7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4" w:type="dxa"/>
          </w:tcPr>
          <w:p w:rsidR="008A7F4D" w:rsidRPr="004376FA" w:rsidRDefault="008A7F4D" w:rsidP="008A7F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90" w:type="dxa"/>
          </w:tcPr>
          <w:p w:rsidR="008A7F4D" w:rsidRPr="004376FA" w:rsidRDefault="008A7F4D" w:rsidP="008A7F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64" w:type="dxa"/>
          </w:tcPr>
          <w:p w:rsidR="008A7F4D" w:rsidRPr="004376FA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649,83</w:t>
            </w:r>
          </w:p>
        </w:tc>
        <w:tc>
          <w:tcPr>
            <w:tcW w:w="596" w:type="dxa"/>
          </w:tcPr>
          <w:p w:rsidR="008A7F4D" w:rsidRPr="006E4530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4530">
              <w:rPr>
                <w:rFonts w:ascii="Times New Roman" w:eastAsia="Times New Roman" w:hAnsi="Times New Roman" w:cs="Times New Roman"/>
                <w:sz w:val="16"/>
                <w:szCs w:val="16"/>
              </w:rPr>
              <w:t>654,83</w:t>
            </w:r>
          </w:p>
        </w:tc>
        <w:tc>
          <w:tcPr>
            <w:tcW w:w="633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56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56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64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64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64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64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  <w:tc>
          <w:tcPr>
            <w:tcW w:w="644" w:type="dxa"/>
          </w:tcPr>
          <w:p w:rsidR="008A7F4D" w:rsidRPr="008A7F4D" w:rsidRDefault="008A7F4D" w:rsidP="008A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7F4D">
              <w:rPr>
                <w:rFonts w:ascii="Times New Roman" w:eastAsia="Times New Roman" w:hAnsi="Times New Roman" w:cs="Times New Roman"/>
                <w:sz w:val="16"/>
                <w:szCs w:val="16"/>
              </w:rPr>
              <w:t>671,54</w:t>
            </w:r>
          </w:p>
        </w:tc>
      </w:tr>
      <w:tr w:rsidR="00BF4F25" w:rsidRPr="004376FA" w:rsidTr="00A250B0">
        <w:tc>
          <w:tcPr>
            <w:tcW w:w="277" w:type="dxa"/>
          </w:tcPr>
          <w:p w:rsidR="00BF4F25" w:rsidRPr="004376FA" w:rsidRDefault="00BF4F25" w:rsidP="00BF4F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4" w:type="dxa"/>
          </w:tcPr>
          <w:p w:rsidR="00BF4F25" w:rsidRPr="004376FA" w:rsidRDefault="00BF4F25" w:rsidP="00BF4F2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Общее количество источников света (светоточек) в сети уличного освещения</w:t>
            </w:r>
          </w:p>
        </w:tc>
        <w:tc>
          <w:tcPr>
            <w:tcW w:w="590" w:type="dxa"/>
          </w:tcPr>
          <w:p w:rsidR="00BF4F25" w:rsidRPr="004376FA" w:rsidRDefault="00BF4F25" w:rsidP="00BF4F2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564" w:type="dxa"/>
          </w:tcPr>
          <w:p w:rsidR="00BF4F25" w:rsidRPr="004376FA" w:rsidRDefault="00BF4F25" w:rsidP="00BF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20915</w:t>
            </w:r>
          </w:p>
        </w:tc>
        <w:tc>
          <w:tcPr>
            <w:tcW w:w="596" w:type="dxa"/>
          </w:tcPr>
          <w:p w:rsidR="00BF4F25" w:rsidRPr="006E4530" w:rsidRDefault="00BF4F25" w:rsidP="00BF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4530">
              <w:rPr>
                <w:rFonts w:ascii="Times New Roman" w:eastAsia="Times New Roman" w:hAnsi="Times New Roman" w:cs="Times New Roman"/>
                <w:sz w:val="16"/>
                <w:szCs w:val="16"/>
              </w:rPr>
              <w:t>21058</w:t>
            </w:r>
          </w:p>
        </w:tc>
        <w:tc>
          <w:tcPr>
            <w:tcW w:w="633" w:type="dxa"/>
          </w:tcPr>
          <w:p w:rsidR="00BF4F25" w:rsidRPr="008A7F4D" w:rsidRDefault="00BF4F25" w:rsidP="00BF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BF4F25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56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56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64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64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64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64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  <w:tc>
          <w:tcPr>
            <w:tcW w:w="644" w:type="dxa"/>
          </w:tcPr>
          <w:p w:rsidR="00BF4F25" w:rsidRDefault="00BF4F25" w:rsidP="00BF4F25">
            <w:r w:rsidRPr="009E14AF">
              <w:rPr>
                <w:rFonts w:ascii="Times New Roman" w:eastAsia="Times New Roman" w:hAnsi="Times New Roman" w:cs="Times New Roman"/>
                <w:sz w:val="16"/>
                <w:szCs w:val="16"/>
              </w:rPr>
              <w:t>21536</w:t>
            </w:r>
          </w:p>
        </w:tc>
      </w:tr>
      <w:tr w:rsidR="005D3941" w:rsidRPr="0066180C" w:rsidTr="00A250B0">
        <w:trPr>
          <w:trHeight w:val="360"/>
        </w:trPr>
        <w:tc>
          <w:tcPr>
            <w:tcW w:w="277" w:type="dxa"/>
          </w:tcPr>
          <w:p w:rsidR="005D3941" w:rsidRPr="004376FA" w:rsidRDefault="005D3941" w:rsidP="005D39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4" w:type="dxa"/>
          </w:tcPr>
          <w:p w:rsidR="005D3941" w:rsidRPr="004376FA" w:rsidRDefault="005D3941" w:rsidP="005D394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сети уличного освещения</w:t>
            </w:r>
          </w:p>
        </w:tc>
        <w:tc>
          <w:tcPr>
            <w:tcW w:w="590" w:type="dxa"/>
          </w:tcPr>
          <w:p w:rsidR="005D3941" w:rsidRPr="004376FA" w:rsidRDefault="005D3941" w:rsidP="005D394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4" w:type="dxa"/>
          </w:tcPr>
          <w:p w:rsidR="005D3941" w:rsidRPr="004376FA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822,66</w:t>
            </w:r>
          </w:p>
        </w:tc>
        <w:tc>
          <w:tcPr>
            <w:tcW w:w="596" w:type="dxa"/>
          </w:tcPr>
          <w:p w:rsidR="005D3941" w:rsidRPr="004376FA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827,66</w:t>
            </w:r>
          </w:p>
        </w:tc>
        <w:tc>
          <w:tcPr>
            <w:tcW w:w="633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56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56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64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64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64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64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  <w:tc>
          <w:tcPr>
            <w:tcW w:w="644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3941">
              <w:rPr>
                <w:rFonts w:ascii="Times New Roman" w:eastAsia="Times New Roman" w:hAnsi="Times New Roman" w:cs="Times New Roman"/>
                <w:sz w:val="16"/>
                <w:szCs w:val="16"/>
              </w:rPr>
              <w:t>844,37</w:t>
            </w:r>
          </w:p>
        </w:tc>
      </w:tr>
      <w:tr w:rsidR="0084249B" w:rsidRPr="004376FA" w:rsidTr="00A250B0">
        <w:tc>
          <w:tcPr>
            <w:tcW w:w="277" w:type="dxa"/>
          </w:tcPr>
          <w:p w:rsidR="0084249B" w:rsidRPr="004376FA" w:rsidRDefault="0084249B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4" w:type="dxa"/>
          </w:tcPr>
          <w:p w:rsidR="0084249B" w:rsidRPr="004376FA" w:rsidRDefault="0084249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90" w:type="dxa"/>
          </w:tcPr>
          <w:p w:rsidR="0084249B" w:rsidRPr="004376FA" w:rsidRDefault="0084249B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ас.</w:t>
            </w:r>
          </w:p>
        </w:tc>
        <w:tc>
          <w:tcPr>
            <w:tcW w:w="564" w:type="dxa"/>
          </w:tcPr>
          <w:p w:rsidR="0084249B" w:rsidRPr="004376FA" w:rsidRDefault="0086553E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3888</w:t>
            </w:r>
          </w:p>
        </w:tc>
        <w:tc>
          <w:tcPr>
            <w:tcW w:w="596" w:type="dxa"/>
          </w:tcPr>
          <w:p w:rsidR="0084249B" w:rsidRPr="004376FA" w:rsidRDefault="0086553E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3888</w:t>
            </w:r>
          </w:p>
        </w:tc>
        <w:tc>
          <w:tcPr>
            <w:tcW w:w="633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</w:tc>
        <w:tc>
          <w:tcPr>
            <w:tcW w:w="56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>3888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3888 </w:t>
            </w:r>
          </w:p>
          <w:p w:rsidR="0084249B" w:rsidRPr="004376FA" w:rsidRDefault="0084249B" w:rsidP="00482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6AE5" w:rsidRPr="004376FA" w:rsidTr="00244D56">
        <w:tc>
          <w:tcPr>
            <w:tcW w:w="277" w:type="dxa"/>
          </w:tcPr>
          <w:p w:rsidR="00056AE5" w:rsidRPr="004376FA" w:rsidRDefault="00056AE5" w:rsidP="00056A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4" w:type="dxa"/>
          </w:tcPr>
          <w:p w:rsidR="00056AE5" w:rsidRPr="004376FA" w:rsidRDefault="00056AE5" w:rsidP="00056A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90" w:type="dxa"/>
          </w:tcPr>
          <w:p w:rsidR="00056AE5" w:rsidRPr="004376FA" w:rsidRDefault="00056AE5" w:rsidP="00056A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596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633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5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56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4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4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4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4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44" w:type="dxa"/>
            <w:vAlign w:val="center"/>
          </w:tcPr>
          <w:p w:rsidR="00056AE5" w:rsidRPr="00056AE5" w:rsidRDefault="00056AE5" w:rsidP="0005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AE5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</w:tr>
    </w:tbl>
    <w:p w:rsidR="003118D1" w:rsidRPr="003118D1" w:rsidRDefault="003118D1" w:rsidP="003118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06D9" w:rsidRPr="003118D1" w:rsidRDefault="00C43D3D" w:rsidP="003118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8D1">
        <w:rPr>
          <w:rFonts w:ascii="Times New Roman" w:hAnsi="Times New Roman" w:cs="Times New Roman"/>
          <w:sz w:val="18"/>
          <w:szCs w:val="18"/>
        </w:rPr>
        <w:t xml:space="preserve">* - </w:t>
      </w:r>
      <w:r w:rsidR="0015258B" w:rsidRPr="003118D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B900F0" w:rsidRPr="003118D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15258B" w:rsidRPr="003118D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</w:p>
    <w:p w:rsidR="002F697D" w:rsidRPr="004376FA" w:rsidRDefault="002F697D" w:rsidP="0031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4376FA" w:rsidRDefault="009A1A84" w:rsidP="00311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Наружное освещение.</w:t>
      </w:r>
    </w:p>
    <w:p w:rsidR="009A1A84" w:rsidRPr="004376FA" w:rsidRDefault="00A42742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еализация мероприятия подпрограммы осуществляется в соответствии с </w:t>
      </w:r>
      <w:hyperlink r:id="rId22" w:history="1">
        <w:r w:rsidR="009A1A84" w:rsidRPr="004376F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A1A84" w:rsidRPr="004376FA">
        <w:rPr>
          <w:rFonts w:ascii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</w:t>
      </w:r>
      <w:r w:rsidR="009A1A84" w:rsidRPr="004376FA">
        <w:rPr>
          <w:rFonts w:ascii="Times New Roman" w:hAnsi="Times New Roman" w:cs="Times New Roman"/>
          <w:sz w:val="24"/>
          <w:szCs w:val="24"/>
        </w:rPr>
        <w:lastRenderedPageBreak/>
        <w:t xml:space="preserve">города Иванова от 23.12.2015 </w:t>
      </w:r>
      <w:r w:rsidR="00D709C2" w:rsidRPr="004376FA">
        <w:rPr>
          <w:rFonts w:ascii="Times New Roman" w:hAnsi="Times New Roman" w:cs="Times New Roman"/>
          <w:sz w:val="24"/>
          <w:szCs w:val="24"/>
        </w:rPr>
        <w:t>№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2621 </w:t>
      </w:r>
      <w:r w:rsidR="00111784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DF2182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>.</w:t>
      </w:r>
    </w:p>
    <w:p w:rsidR="00AE60EE" w:rsidRPr="004376FA" w:rsidRDefault="00AE60EE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AE60EE" w:rsidRPr="004376FA" w:rsidRDefault="00AE60EE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- по оплате </w:t>
      </w:r>
      <w:r w:rsidR="00E74CF5" w:rsidRPr="004376FA">
        <w:rPr>
          <w:rFonts w:ascii="Times New Roman" w:hAnsi="Times New Roman" w:cs="Times New Roman"/>
          <w:sz w:val="24"/>
          <w:szCs w:val="24"/>
        </w:rPr>
        <w:t>электроэнергии для наружного освещения;</w:t>
      </w:r>
    </w:p>
    <w:p w:rsidR="00E74CF5" w:rsidRPr="004376FA" w:rsidRDefault="00E74CF5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E74CF5" w:rsidRPr="004376FA" w:rsidRDefault="00E74CF5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мероприятия в рамках энергосервисных контрактов.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Приобретение работ и услуг, связанных с наружным освещением, осуществляется посредством </w:t>
      </w:r>
      <w:r w:rsidR="00E5384E" w:rsidRPr="004376FA">
        <w:rPr>
          <w:rFonts w:ascii="Times New Roman" w:hAnsi="Times New Roman" w:cs="Times New Roman"/>
          <w:sz w:val="24"/>
          <w:szCs w:val="24"/>
        </w:rPr>
        <w:t>размещения на официальном сайте единой информационной системы в сфере закупок конкурентных процедур</w:t>
      </w:r>
      <w:r w:rsidRPr="004376FA">
        <w:rPr>
          <w:rFonts w:ascii="Times New Roman" w:hAnsi="Times New Roman" w:cs="Times New Roman"/>
          <w:sz w:val="24"/>
          <w:szCs w:val="24"/>
        </w:rPr>
        <w:t xml:space="preserve"> и заключения муниципальных контрактов.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выполнения мероприятия - 20</w:t>
      </w:r>
      <w:r w:rsidR="00B900F0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B900F0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8629D7" w:rsidRDefault="009A1A84" w:rsidP="00390D0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629D7">
        <w:rPr>
          <w:rFonts w:ascii="Times New Roman" w:hAnsi="Times New Roman" w:cs="Times New Roman"/>
          <w:sz w:val="16"/>
          <w:szCs w:val="16"/>
        </w:rPr>
        <w:t>(руб.)</w:t>
      </w:r>
    </w:p>
    <w:p w:rsidR="009A1A84" w:rsidRPr="004376F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999"/>
        <w:gridCol w:w="992"/>
        <w:gridCol w:w="1134"/>
        <w:gridCol w:w="1134"/>
        <w:gridCol w:w="1134"/>
        <w:gridCol w:w="992"/>
        <w:gridCol w:w="850"/>
        <w:gridCol w:w="993"/>
        <w:gridCol w:w="850"/>
        <w:gridCol w:w="1049"/>
      </w:tblGrid>
      <w:tr w:rsidR="00E67C97" w:rsidRPr="004376FA" w:rsidTr="00691C63">
        <w:tc>
          <w:tcPr>
            <w:tcW w:w="277" w:type="dxa"/>
          </w:tcPr>
          <w:p w:rsidR="00E67C97" w:rsidRPr="004376FA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99" w:type="dxa"/>
          </w:tcPr>
          <w:p w:rsidR="00E67C97" w:rsidRPr="0018258E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258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</w:tcPr>
          <w:p w:rsidR="00E67C97" w:rsidRPr="0018258E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258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</w:tcPr>
          <w:p w:rsidR="00E67C97" w:rsidRPr="004376FA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E67C97" w:rsidRPr="004376FA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E67C97" w:rsidRPr="004376FA" w:rsidRDefault="00E67C97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3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49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8629D7" w:rsidRPr="004376FA" w:rsidTr="008629D7">
        <w:tc>
          <w:tcPr>
            <w:tcW w:w="2268" w:type="dxa"/>
            <w:gridSpan w:val="3"/>
          </w:tcPr>
          <w:p w:rsidR="008629D7" w:rsidRPr="004376FA" w:rsidRDefault="008629D7" w:rsidP="00862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134" w:type="dxa"/>
          </w:tcPr>
          <w:p w:rsidR="008629D7" w:rsidRPr="004376FA" w:rsidRDefault="008629D7" w:rsidP="00862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</w:tcPr>
          <w:p w:rsidR="008629D7" w:rsidRPr="004376FA" w:rsidRDefault="008629D7" w:rsidP="00862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34" w:type="dxa"/>
          </w:tcPr>
          <w:p w:rsidR="008629D7" w:rsidRPr="004376FA" w:rsidRDefault="008629D7" w:rsidP="00862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110 439 391,98</w:t>
            </w:r>
          </w:p>
        </w:tc>
        <w:tc>
          <w:tcPr>
            <w:tcW w:w="992" w:type="dxa"/>
          </w:tcPr>
          <w:p w:rsidR="008629D7" w:rsidRPr="004376FA" w:rsidRDefault="008629D7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629D7" w:rsidRPr="004376FA" w:rsidRDefault="008629D7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29D7" w:rsidRPr="004376FA" w:rsidRDefault="008629D7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629D7" w:rsidRPr="004376FA" w:rsidRDefault="008629D7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</w:tcPr>
          <w:p w:rsidR="008629D7" w:rsidRPr="004376FA" w:rsidRDefault="008629D7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01EF" w:rsidRPr="004376FA" w:rsidTr="008629D7">
        <w:tc>
          <w:tcPr>
            <w:tcW w:w="2268" w:type="dxa"/>
            <w:gridSpan w:val="3"/>
          </w:tcPr>
          <w:p w:rsidR="006801EF" w:rsidRPr="004376FA" w:rsidRDefault="006801EF" w:rsidP="006801E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110 439 391,98</w:t>
            </w:r>
          </w:p>
        </w:tc>
        <w:tc>
          <w:tcPr>
            <w:tcW w:w="992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01EF" w:rsidRPr="004376FA" w:rsidTr="008629D7">
        <w:tc>
          <w:tcPr>
            <w:tcW w:w="2268" w:type="dxa"/>
            <w:gridSpan w:val="3"/>
          </w:tcPr>
          <w:p w:rsidR="006801EF" w:rsidRPr="004376FA" w:rsidRDefault="006801EF" w:rsidP="006801E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01EF" w:rsidRPr="004376FA" w:rsidTr="008629D7">
        <w:trPr>
          <w:trHeight w:val="20"/>
        </w:trPr>
        <w:tc>
          <w:tcPr>
            <w:tcW w:w="277" w:type="dxa"/>
            <w:vMerge w:val="restart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Наружное освещение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1EF" w:rsidRPr="004376FA" w:rsidRDefault="00203E89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E89">
              <w:rPr>
                <w:rFonts w:ascii="Times New Roman" w:hAnsi="Times New Roman" w:cs="Times New Roman"/>
                <w:sz w:val="16"/>
                <w:szCs w:val="16"/>
              </w:rPr>
              <w:t>110 439 391,98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01EF" w:rsidRPr="004376FA" w:rsidTr="008629D7">
        <w:tc>
          <w:tcPr>
            <w:tcW w:w="277" w:type="dxa"/>
            <w:vMerge/>
          </w:tcPr>
          <w:p w:rsidR="006801EF" w:rsidRPr="004376FA" w:rsidRDefault="006801EF" w:rsidP="006801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6801EF" w:rsidRPr="004376FA" w:rsidRDefault="006801EF" w:rsidP="006801E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992" w:type="dxa"/>
            <w:vMerge/>
          </w:tcPr>
          <w:p w:rsidR="006801EF" w:rsidRPr="004376FA" w:rsidRDefault="006801EF" w:rsidP="006801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143 749 996,93</w:t>
            </w:r>
          </w:p>
        </w:tc>
        <w:tc>
          <w:tcPr>
            <w:tcW w:w="1134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86 605 020,00</w:t>
            </w:r>
          </w:p>
        </w:tc>
        <w:tc>
          <w:tcPr>
            <w:tcW w:w="1134" w:type="dxa"/>
          </w:tcPr>
          <w:p w:rsidR="006801EF" w:rsidRPr="004376FA" w:rsidRDefault="00203E89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E89">
              <w:rPr>
                <w:rFonts w:ascii="Times New Roman" w:hAnsi="Times New Roman" w:cs="Times New Roman"/>
                <w:sz w:val="16"/>
                <w:szCs w:val="16"/>
              </w:rPr>
              <w:t>110 439 391,98</w:t>
            </w:r>
          </w:p>
        </w:tc>
        <w:tc>
          <w:tcPr>
            <w:tcW w:w="992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</w:tcPr>
          <w:p w:rsidR="006801EF" w:rsidRPr="004376FA" w:rsidRDefault="006801EF" w:rsidP="006801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C6449" w:rsidRPr="004376FA" w:rsidTr="008629D7">
        <w:tc>
          <w:tcPr>
            <w:tcW w:w="277" w:type="dxa"/>
            <w:vMerge/>
          </w:tcPr>
          <w:p w:rsidR="00AC6449" w:rsidRPr="004376FA" w:rsidRDefault="00AC644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C6449" w:rsidRPr="004376FA" w:rsidRDefault="00AC644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992" w:type="dxa"/>
            <w:vMerge/>
          </w:tcPr>
          <w:p w:rsidR="00AC6449" w:rsidRPr="004376FA" w:rsidRDefault="00AC644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449" w:rsidRPr="004376FA" w:rsidRDefault="00AC644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C6449" w:rsidRPr="004376FA" w:rsidRDefault="00AC6449" w:rsidP="004823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C6449" w:rsidRPr="004376FA" w:rsidRDefault="00AC644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C6449" w:rsidRPr="004376FA" w:rsidRDefault="00AC6449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C6449" w:rsidRPr="004376FA" w:rsidRDefault="00AC6449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C6449" w:rsidRPr="004376FA" w:rsidRDefault="00AC6449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C6449" w:rsidRPr="004376FA" w:rsidRDefault="00AC6449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</w:tcPr>
          <w:p w:rsidR="00AC6449" w:rsidRPr="004376FA" w:rsidRDefault="00AC6449" w:rsidP="00E6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A4BD7" w:rsidRDefault="009A4BD7" w:rsidP="00390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1DA" w:rsidRPr="00A540E2" w:rsidRDefault="004A61A8" w:rsidP="00A540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0E2">
        <w:rPr>
          <w:rFonts w:ascii="Times New Roman" w:hAnsi="Times New Roman" w:cs="Times New Roman"/>
          <w:sz w:val="18"/>
          <w:szCs w:val="18"/>
        </w:rPr>
        <w:t xml:space="preserve">*- объем финансирования </w:t>
      </w:r>
      <w:r w:rsidR="00EF46ED" w:rsidRPr="00A540E2">
        <w:rPr>
          <w:rFonts w:ascii="Times New Roman" w:hAnsi="Times New Roman" w:cs="Times New Roman"/>
          <w:sz w:val="18"/>
          <w:szCs w:val="18"/>
        </w:rPr>
        <w:t>под</w:t>
      </w:r>
      <w:r w:rsidRPr="00A540E2">
        <w:rPr>
          <w:rFonts w:ascii="Times New Roman" w:hAnsi="Times New Roman" w:cs="Times New Roman"/>
          <w:sz w:val="18"/>
          <w:szCs w:val="18"/>
        </w:rPr>
        <w:t>программы подлежит уточнению по мере фо</w:t>
      </w:r>
      <w:r w:rsidR="00B321DA" w:rsidRPr="00A540E2">
        <w:rPr>
          <w:rFonts w:ascii="Times New Roman" w:hAnsi="Times New Roman" w:cs="Times New Roman"/>
          <w:sz w:val="18"/>
          <w:szCs w:val="18"/>
        </w:rPr>
        <w:t>рмирования бюджета города Иванова на соответствующие годы.</w:t>
      </w:r>
    </w:p>
    <w:p w:rsidR="004A61A8" w:rsidRPr="00A540E2" w:rsidRDefault="004A61A8" w:rsidP="00A540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4A61A8" w:rsidRPr="00A540E2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p w:rsidR="00AB35B7" w:rsidRPr="004376FA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Pr="004376FA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57A" w:rsidRPr="004376FA" w:rsidRDefault="00B7657A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4380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BF64A5">
        <w:rPr>
          <w:rFonts w:ascii="Times New Roman" w:hAnsi="Times New Roman" w:cs="Times New Roman"/>
          <w:sz w:val="24"/>
          <w:szCs w:val="24"/>
        </w:rPr>
        <w:t>4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4376FA" w:rsidRDefault="00BF64A5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Благоустройство территорий город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 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Иванов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а»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C111B8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10"/>
      <w:bookmarkEnd w:id="3"/>
      <w:r w:rsidRPr="004376FA">
        <w:rPr>
          <w:rFonts w:ascii="Times New Roman" w:hAnsi="Times New Roman" w:cs="Times New Roman"/>
          <w:sz w:val="24"/>
          <w:szCs w:val="24"/>
        </w:rPr>
        <w:t>П</w:t>
      </w:r>
      <w:r w:rsidR="009A1A84" w:rsidRPr="004376FA">
        <w:rPr>
          <w:rFonts w:ascii="Times New Roman" w:hAnsi="Times New Roman" w:cs="Times New Roman"/>
          <w:sz w:val="24"/>
          <w:szCs w:val="24"/>
        </w:rPr>
        <w:t>одпрограмма</w:t>
      </w:r>
    </w:p>
    <w:p w:rsidR="009A1A84" w:rsidRPr="004376FA" w:rsidRDefault="00BF64A5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реализации подпрограммы - 20</w:t>
      </w:r>
      <w:r w:rsidR="00482328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482328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F64A5" w:rsidRPr="004376FA" w:rsidRDefault="00BF64A5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содержание муниципальных территорий общего пользования, включая регулярную круглогодичную уборку обочин и газонов автомобильных дорог, обслуживание городских фонтанов;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рамках подпрограммы будет обеспечен вывоз мусора при организации субботников</w:t>
      </w:r>
      <w:r w:rsidR="00482328" w:rsidRPr="004376FA">
        <w:rPr>
          <w:rFonts w:ascii="Times New Roman" w:hAnsi="Times New Roman" w:cs="Times New Roman"/>
          <w:sz w:val="24"/>
          <w:szCs w:val="24"/>
        </w:rPr>
        <w:t>.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20" w:rsidRPr="004376FA" w:rsidRDefault="0092662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Так 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1819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Таблица 1. Сведения о целевых индикаторах (показателях) реализации подпрограммы</w:t>
      </w:r>
      <w:r w:rsidR="001819E6" w:rsidRPr="004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A5" w:rsidRPr="004376FA" w:rsidRDefault="00BF64A5" w:rsidP="001819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E67C97" w:rsidRPr="004376FA" w:rsidTr="00120818">
        <w:tc>
          <w:tcPr>
            <w:tcW w:w="426" w:type="dxa"/>
          </w:tcPr>
          <w:p w:rsidR="00E67C97" w:rsidRPr="004376FA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</w:tcPr>
          <w:p w:rsidR="00E67C97" w:rsidRPr="004376FA" w:rsidRDefault="00E67C97" w:rsidP="00E6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E67C97" w:rsidRPr="004376FA" w:rsidRDefault="00E67C97" w:rsidP="00E6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E67C97" w:rsidRPr="00120818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факт</w:t>
            </w:r>
          </w:p>
        </w:tc>
        <w:tc>
          <w:tcPr>
            <w:tcW w:w="709" w:type="dxa"/>
            <w:vAlign w:val="center"/>
          </w:tcPr>
          <w:p w:rsidR="00E67C97" w:rsidRPr="00120818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год, оценка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E67C97" w:rsidRPr="004376FA" w:rsidRDefault="00E67C97" w:rsidP="0012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E67C97" w:rsidRPr="004376FA" w:rsidRDefault="00E67C97" w:rsidP="00E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E67C97" w:rsidRPr="004376FA" w:rsidTr="00E67C97">
        <w:tc>
          <w:tcPr>
            <w:tcW w:w="426" w:type="dxa"/>
          </w:tcPr>
          <w:p w:rsidR="00E67C97" w:rsidRPr="004376FA" w:rsidRDefault="00E67C97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:rsidR="00E67C97" w:rsidRPr="004376FA" w:rsidRDefault="00E67C97" w:rsidP="00E6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территорий общего пользования города</w:t>
            </w:r>
          </w:p>
        </w:tc>
        <w:tc>
          <w:tcPr>
            <w:tcW w:w="567" w:type="dxa"/>
          </w:tcPr>
          <w:p w:rsidR="00E67C97" w:rsidRPr="004376FA" w:rsidRDefault="00E67C97" w:rsidP="00E67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</w:tc>
        <w:tc>
          <w:tcPr>
            <w:tcW w:w="850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E8227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462 740</w:t>
            </w:r>
          </w:p>
          <w:p w:rsidR="00E67C97" w:rsidRPr="00E8227C" w:rsidRDefault="00E67C97" w:rsidP="00E67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</w:tr>
      <w:tr w:rsidR="0052013D" w:rsidRPr="004376FA" w:rsidTr="00E67C97">
        <w:trPr>
          <w:trHeight w:val="21"/>
        </w:trPr>
        <w:tc>
          <w:tcPr>
            <w:tcW w:w="426" w:type="dxa"/>
          </w:tcPr>
          <w:p w:rsidR="0052013D" w:rsidRPr="004376FA" w:rsidRDefault="0052013D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обочин и газонов дорог (убираемых)</w:t>
            </w:r>
          </w:p>
        </w:tc>
        <w:tc>
          <w:tcPr>
            <w:tcW w:w="567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 прохода</w:t>
            </w:r>
          </w:p>
        </w:tc>
        <w:tc>
          <w:tcPr>
            <w:tcW w:w="708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9811</w:t>
            </w:r>
          </w:p>
        </w:tc>
        <w:tc>
          <w:tcPr>
            <w:tcW w:w="709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8451</w:t>
            </w:r>
          </w:p>
        </w:tc>
        <w:tc>
          <w:tcPr>
            <w:tcW w:w="850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8071</w:t>
            </w:r>
          </w:p>
        </w:tc>
        <w:tc>
          <w:tcPr>
            <w:tcW w:w="709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709" w:type="dxa"/>
          </w:tcPr>
          <w:p w:rsidR="0052013D" w:rsidRPr="004376FA" w:rsidRDefault="0052013D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709" w:type="dxa"/>
          </w:tcPr>
          <w:p w:rsidR="0052013D" w:rsidRDefault="0052013D" w:rsidP="0052013D">
            <w:pPr>
              <w:jc w:val="center"/>
            </w:pPr>
            <w:r w:rsidRPr="001F4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708" w:type="dxa"/>
          </w:tcPr>
          <w:p w:rsidR="0052013D" w:rsidRDefault="0052013D" w:rsidP="0052013D">
            <w:pPr>
              <w:jc w:val="center"/>
            </w:pPr>
            <w:r w:rsidRPr="001F4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709" w:type="dxa"/>
          </w:tcPr>
          <w:p w:rsidR="0052013D" w:rsidRDefault="0052013D" w:rsidP="0052013D">
            <w:pPr>
              <w:jc w:val="center"/>
            </w:pPr>
            <w:r w:rsidRPr="001F4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  <w:tc>
          <w:tcPr>
            <w:tcW w:w="709" w:type="dxa"/>
          </w:tcPr>
          <w:p w:rsidR="0052013D" w:rsidRDefault="0052013D" w:rsidP="0052013D">
            <w:pPr>
              <w:jc w:val="center"/>
            </w:pPr>
            <w:r w:rsidRPr="001F4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7761</w:t>
            </w:r>
          </w:p>
        </w:tc>
      </w:tr>
      <w:tr w:rsidR="00A250B0" w:rsidRPr="004376FA" w:rsidTr="00E67C97">
        <w:trPr>
          <w:trHeight w:val="21"/>
        </w:trPr>
        <w:tc>
          <w:tcPr>
            <w:tcW w:w="426" w:type="dxa"/>
          </w:tcPr>
          <w:p w:rsidR="00A250B0" w:rsidRPr="004376FA" w:rsidRDefault="00A250B0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чаш фонтанов</w:t>
            </w:r>
          </w:p>
        </w:tc>
        <w:tc>
          <w:tcPr>
            <w:tcW w:w="567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A250B0" w:rsidRPr="004376FA" w:rsidRDefault="0052013D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52013D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50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8" w:type="dxa"/>
          </w:tcPr>
          <w:p w:rsidR="00A250B0" w:rsidRPr="004376FA" w:rsidRDefault="00A250B0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709" w:type="dxa"/>
          </w:tcPr>
          <w:p w:rsidR="00A250B0" w:rsidRPr="004376FA" w:rsidRDefault="00A250B0" w:rsidP="00520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</w:tr>
      <w:tr w:rsidR="00A250B0" w:rsidRPr="004376FA" w:rsidTr="00E67C97">
        <w:tc>
          <w:tcPr>
            <w:tcW w:w="426" w:type="dxa"/>
          </w:tcPr>
          <w:p w:rsidR="00A250B0" w:rsidRPr="004376FA" w:rsidRDefault="00A250B0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вывезенного мусора при проведении субботников</w:t>
            </w:r>
          </w:p>
        </w:tc>
        <w:tc>
          <w:tcPr>
            <w:tcW w:w="567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08" w:type="dxa"/>
          </w:tcPr>
          <w:p w:rsidR="00A250B0" w:rsidRPr="004376FA" w:rsidRDefault="0052013D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709" w:type="dxa"/>
          </w:tcPr>
          <w:p w:rsidR="00A250B0" w:rsidRPr="004376FA" w:rsidRDefault="0052013D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2662</w:t>
            </w:r>
          </w:p>
        </w:tc>
        <w:tc>
          <w:tcPr>
            <w:tcW w:w="850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2542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708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</w:tr>
      <w:tr w:rsidR="00A250B0" w:rsidRPr="004376FA" w:rsidTr="00E67C97">
        <w:tc>
          <w:tcPr>
            <w:tcW w:w="426" w:type="dxa"/>
          </w:tcPr>
          <w:p w:rsidR="00A250B0" w:rsidRPr="004376FA" w:rsidRDefault="00A250B0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567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</w:tcPr>
          <w:p w:rsidR="00A250B0" w:rsidRPr="004376FA" w:rsidRDefault="009402BA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A250B0" w:rsidRPr="004376FA" w:rsidRDefault="009402BA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</w:tcPr>
          <w:p w:rsidR="00A250B0" w:rsidRPr="004376FA" w:rsidRDefault="00A250B0" w:rsidP="009402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A250B0" w:rsidRPr="004376FA" w:rsidTr="00E67C97">
        <w:tc>
          <w:tcPr>
            <w:tcW w:w="426" w:type="dxa"/>
          </w:tcPr>
          <w:p w:rsidR="00A250B0" w:rsidRPr="004376FA" w:rsidRDefault="00A250B0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67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8" w:type="dxa"/>
          </w:tcPr>
          <w:p w:rsidR="00A250B0" w:rsidRPr="004376FA" w:rsidRDefault="00FD09D7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FD09D7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8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A250B0" w:rsidRPr="004376FA" w:rsidRDefault="00A250B0" w:rsidP="00BC7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A250B0" w:rsidRPr="004376FA" w:rsidTr="00E67C97">
        <w:tc>
          <w:tcPr>
            <w:tcW w:w="426" w:type="dxa"/>
          </w:tcPr>
          <w:p w:rsidR="00A250B0" w:rsidRPr="004376FA" w:rsidRDefault="00A250B0" w:rsidP="00FD0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1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жалоб на организацию и проведение работ по благоустройству*</w:t>
            </w:r>
            <w:r w:rsidR="00B57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567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</w:tcPr>
          <w:p w:rsidR="00A250B0" w:rsidRPr="004376FA" w:rsidRDefault="00FD09D7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A250B0" w:rsidRPr="004376FA" w:rsidRDefault="00FD09D7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709" w:type="dxa"/>
          </w:tcPr>
          <w:p w:rsidR="00A250B0" w:rsidRPr="004376FA" w:rsidRDefault="00A250B0" w:rsidP="00A25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727AAF" w:rsidRPr="004376FA" w:rsidRDefault="00727AAF" w:rsidP="005C0742">
      <w:pPr>
        <w:pStyle w:val="ConsPlusNormal"/>
        <w:rPr>
          <w:rFonts w:ascii="Times New Roman" w:hAnsi="Times New Roman" w:cs="Times New Roman"/>
          <w:sz w:val="20"/>
        </w:rPr>
      </w:pPr>
    </w:p>
    <w:p w:rsidR="005C0742" w:rsidRDefault="005C0742" w:rsidP="00443B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376FA">
        <w:rPr>
          <w:rFonts w:ascii="Times New Roman" w:hAnsi="Times New Roman" w:cs="Times New Roman"/>
          <w:sz w:val="16"/>
          <w:szCs w:val="16"/>
        </w:rPr>
        <w:t>* -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727AAF" w:rsidRPr="004376FA">
        <w:rPr>
          <w:rFonts w:ascii="Times New Roman" w:hAnsi="Times New Roman" w:cs="Times New Roman"/>
          <w:sz w:val="16"/>
          <w:szCs w:val="16"/>
        </w:rPr>
        <w:t>5</w:t>
      </w:r>
      <w:r w:rsidRPr="004376FA">
        <w:rPr>
          <w:rFonts w:ascii="Times New Roman" w:hAnsi="Times New Roman" w:cs="Times New Roman"/>
          <w:sz w:val="16"/>
          <w:szCs w:val="16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</w:p>
    <w:p w:rsidR="00B57CB5" w:rsidRDefault="00B57CB5" w:rsidP="00B5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-  целевой показатель, желаемой тенденцией развития которого является снижение значений.</w:t>
      </w:r>
    </w:p>
    <w:p w:rsidR="005C0742" w:rsidRPr="004376FA" w:rsidRDefault="00B57CB5" w:rsidP="00B57CB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C0742" w:rsidRPr="004376F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94D57" w:rsidRPr="004376FA" w:rsidRDefault="00794D57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4BD7" w:rsidRPr="004376FA" w:rsidRDefault="009A4BD7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9A1A84" w:rsidRPr="004376FA" w:rsidRDefault="00D45416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еализация мероприятия подпрограммы осуществляется в соответствии с </w:t>
      </w:r>
      <w:hyperlink r:id="rId23" w:history="1">
        <w:r w:rsidR="009A1A84" w:rsidRPr="004376F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A1A84" w:rsidRPr="004376FA">
        <w:rPr>
          <w:rFonts w:ascii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</w:t>
      </w:r>
      <w:r w:rsidR="00E23C2D" w:rsidRPr="004376FA">
        <w:rPr>
          <w:rFonts w:ascii="Times New Roman" w:hAnsi="Times New Roman" w:cs="Times New Roman"/>
          <w:sz w:val="24"/>
          <w:szCs w:val="24"/>
        </w:rPr>
        <w:t>№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2621 </w:t>
      </w:r>
      <w:r w:rsidR="00006BF4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006BF4">
        <w:rPr>
          <w:rFonts w:ascii="Times New Roman" w:hAnsi="Times New Roman" w:cs="Times New Roman"/>
          <w:sz w:val="24"/>
          <w:szCs w:val="24"/>
        </w:rPr>
        <w:t>»</w:t>
      </w:r>
      <w:r w:rsidR="00B7657A">
        <w:rPr>
          <w:rFonts w:ascii="Times New Roman" w:hAnsi="Times New Roman" w:cs="Times New Roman"/>
          <w:sz w:val="24"/>
          <w:szCs w:val="24"/>
        </w:rPr>
        <w:t>.</w:t>
      </w:r>
    </w:p>
    <w:p w:rsidR="00D56861" w:rsidRPr="004376FA" w:rsidRDefault="00D5686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 Приобретение работ и услуг, связанных с выполнением работ по благоустройству территорий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D56861" w:rsidRPr="004376FA" w:rsidRDefault="00D5686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выполнения мероприятия - 20</w:t>
      </w:r>
      <w:r w:rsidR="00794D57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794D57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67379A" w:rsidRPr="004376FA" w:rsidRDefault="0067379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Очистка фасадов зданий, строений, сооружений, ограждений и иных объектов от самовольного (несанкционированного) наружного размещения объявлений,</w:t>
      </w:r>
      <w:r w:rsidR="00BF1AD8">
        <w:rPr>
          <w:rFonts w:ascii="Times New Roman" w:hAnsi="Times New Roman" w:cs="Times New Roman"/>
          <w:sz w:val="24"/>
          <w:szCs w:val="24"/>
        </w:rPr>
        <w:t xml:space="preserve"> </w:t>
      </w:r>
      <w:r w:rsidRPr="004376FA">
        <w:rPr>
          <w:rFonts w:ascii="Times New Roman" w:hAnsi="Times New Roman" w:cs="Times New Roman"/>
          <w:sz w:val="24"/>
          <w:szCs w:val="24"/>
        </w:rPr>
        <w:t xml:space="preserve">листовок, несанкционированных надписей и графических изображений. Реализация данного мероприятия осуществляется в соответствии с порядком, утвержденным постановлением Администрации города Иванова от 12.07.2017 </w:t>
      </w:r>
      <w:r w:rsidR="00A16A6D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922 </w:t>
      </w:r>
      <w:r w:rsidR="005A717D">
        <w:rPr>
          <w:rFonts w:ascii="Times New Roman" w:hAnsi="Times New Roman" w:cs="Times New Roman"/>
          <w:sz w:val="24"/>
          <w:szCs w:val="24"/>
        </w:rPr>
        <w:t>«</w:t>
      </w:r>
      <w:r w:rsidRPr="004376FA">
        <w:rPr>
          <w:rFonts w:ascii="Times New Roman" w:hAnsi="Times New Roman" w:cs="Times New Roman"/>
          <w:sz w:val="24"/>
          <w:szCs w:val="24"/>
        </w:rPr>
        <w:t>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5A717D">
        <w:rPr>
          <w:rFonts w:ascii="Times New Roman" w:hAnsi="Times New Roman" w:cs="Times New Roman"/>
          <w:sz w:val="24"/>
          <w:szCs w:val="24"/>
        </w:rPr>
        <w:t>».</w:t>
      </w:r>
    </w:p>
    <w:p w:rsidR="00CD5F15" w:rsidRPr="004376FA" w:rsidRDefault="00CD5F15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9A4BD7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- 20</w:t>
      </w:r>
      <w:r w:rsidR="00794D57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794D57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5908E6" w:rsidRPr="004376FA">
        <w:rPr>
          <w:rFonts w:ascii="Times New Roman" w:hAnsi="Times New Roman" w:cs="Times New Roman"/>
          <w:sz w:val="24"/>
          <w:szCs w:val="24"/>
        </w:rPr>
        <w:t>Администрация города Иванова (Управление по делам наружной рекламы, информации и оформления города Администрации города Иванова)</w:t>
      </w:r>
      <w:r w:rsidRPr="004376FA">
        <w:rPr>
          <w:rFonts w:ascii="Times New Roman" w:hAnsi="Times New Roman" w:cs="Times New Roman"/>
          <w:sz w:val="24"/>
          <w:szCs w:val="24"/>
        </w:rPr>
        <w:t>.</w:t>
      </w:r>
    </w:p>
    <w:p w:rsidR="00D23381" w:rsidRDefault="00D2338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90" w:rsidRPr="004376FA" w:rsidRDefault="001A169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848" w:rsidRDefault="009A1A84" w:rsidP="009A4BD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D21848" w:rsidRDefault="00D21848" w:rsidP="00D218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848">
        <w:rPr>
          <w:rFonts w:ascii="Times New Roman" w:hAnsi="Times New Roman" w:cs="Times New Roman"/>
          <w:sz w:val="18"/>
          <w:szCs w:val="18"/>
        </w:rPr>
        <w:t>(руб.)</w:t>
      </w:r>
    </w:p>
    <w:p w:rsidR="009A4BD7" w:rsidRDefault="009A4BD7" w:rsidP="00D218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A4BD7" w:rsidRPr="00D21848" w:rsidRDefault="009A4BD7" w:rsidP="00D218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9A4BD7" w:rsidRPr="00D21848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tbl>
      <w:tblPr>
        <w:tblW w:w="10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1566"/>
        <w:gridCol w:w="1134"/>
        <w:gridCol w:w="1134"/>
        <w:gridCol w:w="1134"/>
        <w:gridCol w:w="1134"/>
        <w:gridCol w:w="850"/>
        <w:gridCol w:w="851"/>
        <w:gridCol w:w="851"/>
        <w:gridCol w:w="850"/>
        <w:gridCol w:w="850"/>
      </w:tblGrid>
      <w:tr w:rsidR="00060651" w:rsidRPr="004376FA" w:rsidTr="00691C63">
        <w:tc>
          <w:tcPr>
            <w:tcW w:w="277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651" w:rsidRPr="004376FA" w:rsidRDefault="00060651" w:rsidP="000606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0651" w:rsidRPr="004376FA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0651" w:rsidRPr="004376FA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0651" w:rsidRPr="004376FA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0651" w:rsidRPr="004376FA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0651" w:rsidRPr="004376FA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4376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613A12" w:rsidRPr="004376FA" w:rsidTr="00D21848">
        <w:tc>
          <w:tcPr>
            <w:tcW w:w="2977" w:type="dxa"/>
            <w:gridSpan w:val="3"/>
          </w:tcPr>
          <w:p w:rsidR="00613A12" w:rsidRPr="004376FA" w:rsidRDefault="00613A12" w:rsidP="00613A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134" w:type="dxa"/>
          </w:tcPr>
          <w:p w:rsidR="00613A12" w:rsidRPr="004376FA" w:rsidRDefault="00613A12" w:rsidP="00613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28 051 020,00</w:t>
            </w:r>
          </w:p>
        </w:tc>
        <w:tc>
          <w:tcPr>
            <w:tcW w:w="1134" w:type="dxa"/>
          </w:tcPr>
          <w:p w:rsidR="00613A12" w:rsidRPr="004376FA" w:rsidRDefault="00613A12" w:rsidP="00613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28 055 990,00</w:t>
            </w:r>
          </w:p>
        </w:tc>
        <w:tc>
          <w:tcPr>
            <w:tcW w:w="1134" w:type="dxa"/>
          </w:tcPr>
          <w:p w:rsidR="00613A12" w:rsidRPr="004376FA" w:rsidRDefault="00613A12" w:rsidP="00613A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28 061 040,00</w:t>
            </w:r>
          </w:p>
        </w:tc>
        <w:tc>
          <w:tcPr>
            <w:tcW w:w="850" w:type="dxa"/>
          </w:tcPr>
          <w:p w:rsidR="00613A12" w:rsidRPr="004376FA" w:rsidRDefault="00613A12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13A12" w:rsidRPr="004376FA" w:rsidRDefault="00613A12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13A12" w:rsidRPr="004376FA" w:rsidRDefault="00613A12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13A12" w:rsidRPr="004376FA" w:rsidRDefault="00613A12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13A12" w:rsidRPr="004376FA" w:rsidRDefault="00613A12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977" w:type="dxa"/>
            <w:gridSpan w:val="3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28 051 020,00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28 055 990,00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28 061 040,00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977" w:type="dxa"/>
            <w:gridSpan w:val="3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  <w:vMerge w:val="restart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общего пользования</w:t>
            </w:r>
          </w:p>
        </w:tc>
        <w:tc>
          <w:tcPr>
            <w:tcW w:w="1134" w:type="dxa"/>
            <w:vMerge w:val="restart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27 551 020,00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27 555 990,00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27 561 040,00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27 551 020,00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27 555 990,00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27 561 040,00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134" w:type="dxa"/>
            <w:vMerge w:val="restart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Иванова (Управление)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500 000,00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A6414" w:rsidRPr="004376FA" w:rsidTr="00D21848">
        <w:tc>
          <w:tcPr>
            <w:tcW w:w="277" w:type="dxa"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0A6414" w:rsidRPr="004376FA" w:rsidRDefault="000A6414" w:rsidP="000A64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</w:tcPr>
          <w:p w:rsidR="000A6414" w:rsidRPr="004376FA" w:rsidRDefault="000A6414" w:rsidP="000A64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A6414" w:rsidRPr="004376FA" w:rsidRDefault="000A6414" w:rsidP="000A6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A4BD7" w:rsidRDefault="009A4BD7" w:rsidP="00390D0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1819E6" w:rsidRPr="00A540E2" w:rsidRDefault="001819E6" w:rsidP="00A540E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1819E6" w:rsidRPr="00A540E2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A540E2">
        <w:rPr>
          <w:rFonts w:ascii="Times New Roman" w:hAnsi="Times New Roman" w:cs="Times New Roman"/>
          <w:sz w:val="18"/>
          <w:szCs w:val="18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</w:p>
    <w:p w:rsidR="001A1690" w:rsidRDefault="001A1690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4A1A" w:rsidRDefault="00D64A1A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4A1A" w:rsidRDefault="00D64A1A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BD7" w:rsidRDefault="009A4BD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2CF5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1A1690">
        <w:rPr>
          <w:rFonts w:ascii="Times New Roman" w:hAnsi="Times New Roman" w:cs="Times New Roman"/>
          <w:sz w:val="24"/>
          <w:szCs w:val="24"/>
        </w:rPr>
        <w:t>5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4376FA" w:rsidRDefault="001A1690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Благоустройство территорий город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Иванов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а»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C111B8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59"/>
      <w:bookmarkEnd w:id="4"/>
      <w:r w:rsidRPr="004376FA">
        <w:rPr>
          <w:rFonts w:ascii="Times New Roman" w:hAnsi="Times New Roman" w:cs="Times New Roman"/>
          <w:sz w:val="24"/>
          <w:szCs w:val="24"/>
        </w:rPr>
        <w:t>П</w:t>
      </w:r>
      <w:r w:rsidR="009A1A84" w:rsidRPr="004376FA">
        <w:rPr>
          <w:rFonts w:ascii="Times New Roman" w:hAnsi="Times New Roman" w:cs="Times New Roman"/>
          <w:sz w:val="24"/>
          <w:szCs w:val="24"/>
        </w:rPr>
        <w:t>одпрограмма</w:t>
      </w:r>
    </w:p>
    <w:p w:rsidR="009A1A84" w:rsidRPr="004376FA" w:rsidRDefault="00864C75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A84" w:rsidRPr="004376F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реализации подпрограммы - 20</w:t>
      </w:r>
      <w:r w:rsidR="00AF03A2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AF03A2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4376F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</w:t>
      </w:r>
      <w:r w:rsidR="0026562E" w:rsidRPr="004376FA">
        <w:rPr>
          <w:rFonts w:ascii="Times New Roman" w:hAnsi="Times New Roman" w:cs="Times New Roman"/>
          <w:sz w:val="24"/>
          <w:szCs w:val="24"/>
        </w:rPr>
        <w:t xml:space="preserve"> на площади не менее 2519,84 тыс.кв м</w:t>
      </w:r>
      <w:r w:rsidRPr="004376FA">
        <w:rPr>
          <w:rFonts w:ascii="Times New Roman" w:hAnsi="Times New Roman" w:cs="Times New Roman"/>
          <w:sz w:val="24"/>
          <w:szCs w:val="24"/>
        </w:rPr>
        <w:t>.</w:t>
      </w:r>
    </w:p>
    <w:p w:rsidR="00D64A1A" w:rsidRPr="004376FA" w:rsidRDefault="00D64A1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lastRenderedPageBreak/>
        <w:t>Таблица 1. Сведения о целевых индикаторах (показателях) реализации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1511"/>
        <w:gridCol w:w="523"/>
        <w:gridCol w:w="774"/>
        <w:gridCol w:w="774"/>
        <w:gridCol w:w="774"/>
        <w:gridCol w:w="774"/>
        <w:gridCol w:w="774"/>
        <w:gridCol w:w="874"/>
        <w:gridCol w:w="874"/>
        <w:gridCol w:w="874"/>
        <w:gridCol w:w="874"/>
        <w:gridCol w:w="874"/>
      </w:tblGrid>
      <w:tr w:rsidR="00060651" w:rsidRPr="004376FA" w:rsidTr="00060651">
        <w:tc>
          <w:tcPr>
            <w:tcW w:w="315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1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3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факт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год, оценка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4" w:type="dxa"/>
            <w:vAlign w:val="center"/>
          </w:tcPr>
          <w:p w:rsidR="00060651" w:rsidRPr="00060651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год*</w:t>
            </w:r>
          </w:p>
        </w:tc>
        <w:tc>
          <w:tcPr>
            <w:tcW w:w="874" w:type="dxa"/>
            <w:vAlign w:val="center"/>
          </w:tcPr>
          <w:p w:rsidR="00060651" w:rsidRPr="00060651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год*</w:t>
            </w:r>
          </w:p>
        </w:tc>
        <w:tc>
          <w:tcPr>
            <w:tcW w:w="874" w:type="dxa"/>
            <w:vAlign w:val="center"/>
          </w:tcPr>
          <w:p w:rsidR="00060651" w:rsidRPr="00060651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год*</w:t>
            </w:r>
          </w:p>
        </w:tc>
        <w:tc>
          <w:tcPr>
            <w:tcW w:w="874" w:type="dxa"/>
            <w:vAlign w:val="center"/>
          </w:tcPr>
          <w:p w:rsidR="00060651" w:rsidRPr="00060651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год*</w:t>
            </w:r>
          </w:p>
        </w:tc>
        <w:tc>
          <w:tcPr>
            <w:tcW w:w="874" w:type="dxa"/>
            <w:vAlign w:val="center"/>
          </w:tcPr>
          <w:p w:rsidR="00060651" w:rsidRPr="00060651" w:rsidRDefault="00060651" w:rsidP="000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год*</w:t>
            </w:r>
          </w:p>
        </w:tc>
      </w:tr>
      <w:tr w:rsidR="00060651" w:rsidRPr="004376FA" w:rsidTr="00060651">
        <w:tc>
          <w:tcPr>
            <w:tcW w:w="315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текущего содержания и ремонта кладбищ</w:t>
            </w:r>
          </w:p>
        </w:tc>
        <w:tc>
          <w:tcPr>
            <w:tcW w:w="523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774" w:type="dxa"/>
          </w:tcPr>
          <w:p w:rsidR="00060651" w:rsidRDefault="00060651" w:rsidP="00060651">
            <w:r w:rsidRPr="00647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774" w:type="dxa"/>
          </w:tcPr>
          <w:p w:rsidR="00060651" w:rsidRDefault="00060651" w:rsidP="00060651">
            <w:r w:rsidRPr="00647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774" w:type="dxa"/>
          </w:tcPr>
          <w:p w:rsidR="00060651" w:rsidRPr="00060651" w:rsidRDefault="00060651" w:rsidP="00060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874" w:type="dxa"/>
          </w:tcPr>
          <w:p w:rsidR="00060651" w:rsidRDefault="00060651" w:rsidP="00060651">
            <w:r w:rsidRPr="0087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874" w:type="dxa"/>
          </w:tcPr>
          <w:p w:rsidR="00060651" w:rsidRDefault="00060651" w:rsidP="00060651">
            <w:r w:rsidRPr="0087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874" w:type="dxa"/>
          </w:tcPr>
          <w:p w:rsidR="00060651" w:rsidRDefault="00060651" w:rsidP="00060651">
            <w:r w:rsidRPr="0087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874" w:type="dxa"/>
          </w:tcPr>
          <w:p w:rsidR="00060651" w:rsidRDefault="00060651" w:rsidP="00060651">
            <w:r w:rsidRPr="0087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  <w:tc>
          <w:tcPr>
            <w:tcW w:w="874" w:type="dxa"/>
          </w:tcPr>
          <w:p w:rsidR="00060651" w:rsidRDefault="00060651" w:rsidP="00060651">
            <w:r w:rsidRPr="0087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2519,84</w:t>
            </w:r>
          </w:p>
        </w:tc>
      </w:tr>
      <w:tr w:rsidR="00060651" w:rsidRPr="004376FA" w:rsidTr="00060651">
        <w:tc>
          <w:tcPr>
            <w:tcW w:w="315" w:type="dxa"/>
          </w:tcPr>
          <w:p w:rsidR="00060651" w:rsidRPr="00060651" w:rsidRDefault="00060651" w:rsidP="0086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</w:tcPr>
          <w:p w:rsidR="00060651" w:rsidRPr="00060651" w:rsidRDefault="00060651" w:rsidP="00864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hAnsi="Times New Roman" w:cs="Times New Roman"/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523" w:type="dxa"/>
          </w:tcPr>
          <w:p w:rsidR="00060651" w:rsidRPr="00060651" w:rsidRDefault="00060651" w:rsidP="00864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</w:tcPr>
          <w:p w:rsidR="00060651" w:rsidRPr="00060651" w:rsidRDefault="00060651" w:rsidP="00864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</w:tcPr>
          <w:p w:rsidR="00060651" w:rsidRPr="00060651" w:rsidRDefault="00060651" w:rsidP="00864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</w:tcPr>
          <w:p w:rsidR="00060651" w:rsidRPr="00060651" w:rsidRDefault="00060651" w:rsidP="00864C75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</w:tcPr>
          <w:p w:rsidR="00060651" w:rsidRPr="00060651" w:rsidRDefault="00060651" w:rsidP="00864C75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</w:tcPr>
          <w:p w:rsidR="00060651" w:rsidRPr="00060651" w:rsidRDefault="00060651" w:rsidP="00864C75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</w:tcPr>
          <w:p w:rsidR="00060651" w:rsidRPr="00060651" w:rsidRDefault="00060651" w:rsidP="00FB55B3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</w:tcPr>
          <w:p w:rsidR="00060651" w:rsidRPr="00060651" w:rsidRDefault="00060651" w:rsidP="00FB55B3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</w:tcPr>
          <w:p w:rsidR="00060651" w:rsidRPr="00060651" w:rsidRDefault="00060651" w:rsidP="00FB55B3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</w:tcPr>
          <w:p w:rsidR="00060651" w:rsidRPr="00060651" w:rsidRDefault="00060651" w:rsidP="00FB55B3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</w:tcPr>
          <w:p w:rsidR="00060651" w:rsidRPr="00060651" w:rsidRDefault="00060651" w:rsidP="00FB55B3">
            <w:pPr>
              <w:jc w:val="center"/>
              <w:rPr>
                <w:sz w:val="20"/>
                <w:szCs w:val="20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0651" w:rsidRPr="004376FA" w:rsidTr="00060651">
        <w:tc>
          <w:tcPr>
            <w:tcW w:w="315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</w:tcPr>
          <w:p w:rsidR="00060651" w:rsidRPr="00060651" w:rsidRDefault="00060651" w:rsidP="00F6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физических и юридических лиц на качество выполненных работ</w:t>
            </w:r>
            <w:r w:rsidRPr="000606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3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060651" w:rsidRPr="00060651" w:rsidRDefault="00060651" w:rsidP="00F67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676C1" w:rsidRPr="004376FA" w:rsidRDefault="00F676C1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58B" w:rsidRDefault="00C43D3D" w:rsidP="009A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76FA">
        <w:rPr>
          <w:rFonts w:ascii="Times New Roman" w:hAnsi="Times New Roman" w:cs="Times New Roman"/>
          <w:sz w:val="18"/>
          <w:szCs w:val="18"/>
        </w:rPr>
        <w:t xml:space="preserve">* - </w:t>
      </w:r>
      <w:r w:rsidR="000606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="0015258B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F676C1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15258B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</w:p>
    <w:p w:rsidR="00060651" w:rsidRDefault="00060651" w:rsidP="0006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- </w:t>
      </w:r>
      <w:r>
        <w:rPr>
          <w:rFonts w:ascii="Times New Roman" w:hAnsi="Times New Roman" w:cs="Times New Roman"/>
          <w:sz w:val="18"/>
          <w:szCs w:val="18"/>
        </w:rPr>
        <w:t>целевой показатель, желаемой тенденцией развития которого является снижение значений.</w:t>
      </w:r>
    </w:p>
    <w:p w:rsidR="00060651" w:rsidRPr="004376FA" w:rsidRDefault="00060651" w:rsidP="009A4B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выполнение </w:t>
      </w:r>
      <w:r w:rsidR="005C0742" w:rsidRPr="004376FA">
        <w:rPr>
          <w:rFonts w:ascii="Times New Roman" w:hAnsi="Times New Roman" w:cs="Times New Roman"/>
          <w:sz w:val="24"/>
          <w:szCs w:val="24"/>
        </w:rPr>
        <w:t>мероприятия</w:t>
      </w:r>
      <w:r w:rsidR="00F1350F" w:rsidRPr="004376FA">
        <w:rPr>
          <w:rFonts w:ascii="Times New Roman" w:hAnsi="Times New Roman" w:cs="Times New Roman"/>
          <w:sz w:val="24"/>
          <w:szCs w:val="24"/>
        </w:rPr>
        <w:t>: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кладбищ.</w:t>
      </w:r>
    </w:p>
    <w:p w:rsidR="009A1A84" w:rsidRPr="004376FA" w:rsidRDefault="0094184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еализация мероприятия предусматривает выполнение работы </w:t>
      </w:r>
      <w:r w:rsidR="00D9651C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Организация и содержание мест захоронения</w:t>
      </w:r>
      <w:r w:rsidR="00D9651C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24" w:history="1">
        <w:r w:rsidR="009A1A84" w:rsidRPr="004376F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9A1A84" w:rsidRPr="004376FA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 по содержанию территорий общего пользования городских кладбищ, утвержденным постановлением Администрации города Иванова от 24.12.2015 </w:t>
      </w:r>
      <w:r w:rsidR="001620C1" w:rsidRPr="004376FA">
        <w:rPr>
          <w:rFonts w:ascii="Times New Roman" w:hAnsi="Times New Roman" w:cs="Times New Roman"/>
          <w:sz w:val="24"/>
          <w:szCs w:val="24"/>
        </w:rPr>
        <w:t>№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2625 </w:t>
      </w:r>
      <w:r w:rsidR="00D9651C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 (выполнении работ), оказываемых (выполняемых) в соответствии с муниципальными заданиями</w:t>
      </w:r>
      <w:r w:rsidR="00D9651C">
        <w:rPr>
          <w:rFonts w:ascii="Times New Roman" w:hAnsi="Times New Roman" w:cs="Times New Roman"/>
          <w:sz w:val="24"/>
          <w:szCs w:val="24"/>
        </w:rPr>
        <w:t>»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. Кроме того, в рамках мероприятия осуществляется реализация положений </w:t>
      </w:r>
      <w:hyperlink r:id="rId25" w:history="1">
        <w:r w:rsidR="009A1A84" w:rsidRPr="004376F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A1A84" w:rsidRPr="004376FA">
        <w:rPr>
          <w:rFonts w:ascii="Times New Roman" w:hAnsi="Times New Roman" w:cs="Times New Roman"/>
          <w:sz w:val="24"/>
          <w:szCs w:val="24"/>
        </w:rPr>
        <w:t xml:space="preserve"> РФ от 14 января 1993 г. </w:t>
      </w:r>
      <w:r w:rsidR="001620C1" w:rsidRPr="004376FA">
        <w:rPr>
          <w:rFonts w:ascii="Times New Roman" w:hAnsi="Times New Roman" w:cs="Times New Roman"/>
          <w:sz w:val="24"/>
          <w:szCs w:val="24"/>
        </w:rPr>
        <w:t>№</w:t>
      </w:r>
      <w:r w:rsidR="009A1A84" w:rsidRPr="004376FA">
        <w:rPr>
          <w:rFonts w:ascii="Times New Roman" w:hAnsi="Times New Roman" w:cs="Times New Roman"/>
          <w:sz w:val="24"/>
          <w:szCs w:val="24"/>
        </w:rPr>
        <w:t xml:space="preserve"> 4292-1 </w:t>
      </w:r>
      <w:r w:rsidR="00D9651C"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Об увековечении памяти погибших при защите Отечества</w:t>
      </w:r>
      <w:r w:rsidR="00D9651C">
        <w:rPr>
          <w:rFonts w:ascii="Times New Roman" w:hAnsi="Times New Roman" w:cs="Times New Roman"/>
          <w:sz w:val="24"/>
          <w:szCs w:val="24"/>
        </w:rPr>
        <w:t xml:space="preserve">», </w:t>
      </w:r>
      <w:r w:rsidR="009A1A84" w:rsidRPr="004376FA">
        <w:rPr>
          <w:rFonts w:ascii="Times New Roman" w:hAnsi="Times New Roman" w:cs="Times New Roman"/>
          <w:sz w:val="24"/>
          <w:szCs w:val="24"/>
        </w:rPr>
        <w:t>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Финансирование мероприятия осуществляется посредством предоставления муниципальному учреждению субсидии на финансовое обеспечение муниципального задания по выполнению работ</w:t>
      </w:r>
      <w:r w:rsidR="00F81A9D">
        <w:rPr>
          <w:rFonts w:ascii="Times New Roman" w:hAnsi="Times New Roman" w:cs="Times New Roman"/>
          <w:sz w:val="24"/>
          <w:szCs w:val="24"/>
        </w:rPr>
        <w:t>ы</w:t>
      </w:r>
      <w:r w:rsidRPr="004376FA">
        <w:rPr>
          <w:rFonts w:ascii="Times New Roman" w:hAnsi="Times New Roman" w:cs="Times New Roman"/>
          <w:sz w:val="24"/>
          <w:szCs w:val="24"/>
        </w:rPr>
        <w:t>, объем которой определяется на основе нормативных затрат на выполнение работ.</w:t>
      </w:r>
    </w:p>
    <w:p w:rsidR="007A3115" w:rsidRPr="004376FA" w:rsidRDefault="007A3115" w:rsidP="00AA2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3F2">
        <w:rPr>
          <w:rFonts w:ascii="Times New Roman" w:hAnsi="Times New Roman" w:cs="Times New Roman"/>
          <w:sz w:val="24"/>
          <w:szCs w:val="24"/>
        </w:rPr>
        <w:t>Реализация мероприятия не требует дополнительной детализации порядка расходования бюджетных средств (муниципальный правовой акт, устанавливающ</w:t>
      </w:r>
      <w:r w:rsidR="00AA2F32" w:rsidRPr="00F443F2">
        <w:rPr>
          <w:rFonts w:ascii="Times New Roman" w:hAnsi="Times New Roman" w:cs="Times New Roman"/>
          <w:sz w:val="24"/>
          <w:szCs w:val="24"/>
        </w:rPr>
        <w:t>ий</w:t>
      </w:r>
      <w:r w:rsidRPr="00F443F2">
        <w:rPr>
          <w:rFonts w:ascii="Times New Roman" w:hAnsi="Times New Roman" w:cs="Times New Roman"/>
          <w:sz w:val="24"/>
          <w:szCs w:val="24"/>
        </w:rPr>
        <w:t xml:space="preserve"> расходное обязательство, </w:t>
      </w:r>
      <w:r w:rsidR="00AA2F32" w:rsidRPr="00F443F2">
        <w:rPr>
          <w:rFonts w:ascii="Times New Roman" w:hAnsi="Times New Roman" w:cs="Times New Roman"/>
          <w:sz w:val="24"/>
          <w:szCs w:val="24"/>
        </w:rPr>
        <w:t>отсутствует</w:t>
      </w:r>
      <w:r w:rsidRPr="00F443F2">
        <w:rPr>
          <w:rFonts w:ascii="Times New Roman" w:hAnsi="Times New Roman" w:cs="Times New Roman"/>
          <w:sz w:val="24"/>
          <w:szCs w:val="24"/>
        </w:rPr>
        <w:t>)</w:t>
      </w:r>
      <w:r w:rsidR="00AA2F32" w:rsidRPr="00F443F2">
        <w:rPr>
          <w:rFonts w:ascii="Times New Roman" w:hAnsi="Times New Roman" w:cs="Times New Roman"/>
          <w:sz w:val="24"/>
          <w:szCs w:val="24"/>
        </w:rPr>
        <w:t>.</w:t>
      </w:r>
    </w:p>
    <w:p w:rsidR="0029732D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Срок выполнения мероприятия - 20</w:t>
      </w:r>
      <w:r w:rsidR="00441949" w:rsidRPr="004376FA">
        <w:rPr>
          <w:rFonts w:ascii="Times New Roman" w:hAnsi="Times New Roman" w:cs="Times New Roman"/>
          <w:sz w:val="24"/>
          <w:szCs w:val="24"/>
        </w:rPr>
        <w:t>23</w:t>
      </w:r>
      <w:r w:rsidRPr="004376FA">
        <w:rPr>
          <w:rFonts w:ascii="Times New Roman" w:hAnsi="Times New Roman" w:cs="Times New Roman"/>
          <w:sz w:val="24"/>
          <w:szCs w:val="24"/>
        </w:rPr>
        <w:t xml:space="preserve"> - 20</w:t>
      </w:r>
      <w:r w:rsidR="00441949" w:rsidRPr="004376FA">
        <w:rPr>
          <w:rFonts w:ascii="Times New Roman" w:hAnsi="Times New Roman" w:cs="Times New Roman"/>
          <w:sz w:val="24"/>
          <w:szCs w:val="24"/>
        </w:rPr>
        <w:t>30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A1A" w:rsidRDefault="00D64A1A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BE" w:rsidRPr="00FA47BE" w:rsidRDefault="00FA47BE" w:rsidP="00FA47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  <w:sectPr w:rsidR="00FA47BE" w:rsidRPr="00FA47BE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FA47BE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(руб.)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6"/>
        <w:gridCol w:w="1270"/>
        <w:gridCol w:w="1044"/>
        <w:gridCol w:w="1044"/>
        <w:gridCol w:w="1044"/>
        <w:gridCol w:w="831"/>
        <w:gridCol w:w="836"/>
        <w:gridCol w:w="836"/>
        <w:gridCol w:w="808"/>
        <w:gridCol w:w="808"/>
      </w:tblGrid>
      <w:tr w:rsidR="00441949" w:rsidRPr="004376FA" w:rsidTr="00456CA0">
        <w:tc>
          <w:tcPr>
            <w:tcW w:w="279" w:type="dxa"/>
          </w:tcPr>
          <w:p w:rsidR="00441949" w:rsidRPr="004376FA" w:rsidRDefault="0044194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06" w:type="dxa"/>
          </w:tcPr>
          <w:p w:rsidR="00441949" w:rsidRPr="004376FA" w:rsidRDefault="0044194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0" w:type="dxa"/>
          </w:tcPr>
          <w:p w:rsidR="00441949" w:rsidRPr="004376FA" w:rsidRDefault="0044194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044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044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44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31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2026 год*</w:t>
            </w:r>
          </w:p>
        </w:tc>
        <w:tc>
          <w:tcPr>
            <w:tcW w:w="836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2027 год*</w:t>
            </w:r>
          </w:p>
        </w:tc>
        <w:tc>
          <w:tcPr>
            <w:tcW w:w="836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2028 год*</w:t>
            </w:r>
          </w:p>
        </w:tc>
        <w:tc>
          <w:tcPr>
            <w:tcW w:w="808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2029 год*</w:t>
            </w:r>
          </w:p>
        </w:tc>
        <w:tc>
          <w:tcPr>
            <w:tcW w:w="808" w:type="dxa"/>
          </w:tcPr>
          <w:p w:rsidR="00441949" w:rsidRPr="004376FA" w:rsidRDefault="00441949" w:rsidP="00441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2030 год*</w:t>
            </w:r>
          </w:p>
        </w:tc>
      </w:tr>
      <w:tr w:rsidR="00FA47BE" w:rsidRPr="004376FA" w:rsidTr="00456CA0">
        <w:tc>
          <w:tcPr>
            <w:tcW w:w="3255" w:type="dxa"/>
            <w:gridSpan w:val="3"/>
          </w:tcPr>
          <w:p w:rsidR="00FA47BE" w:rsidRPr="004376FA" w:rsidRDefault="00FA47BE" w:rsidP="00FA47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044" w:type="dxa"/>
          </w:tcPr>
          <w:p w:rsidR="00FA47BE" w:rsidRPr="004376FA" w:rsidRDefault="00FA47BE" w:rsidP="00FA4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FA47BE" w:rsidRPr="004376FA" w:rsidRDefault="00FA47BE" w:rsidP="00FA4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FA47BE" w:rsidRPr="004376FA" w:rsidRDefault="00FA47BE" w:rsidP="00FA4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831" w:type="dxa"/>
          </w:tcPr>
          <w:p w:rsidR="00FA47BE" w:rsidRPr="004376FA" w:rsidRDefault="00FA47BE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FA47BE" w:rsidRPr="004376FA" w:rsidRDefault="00FA47BE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FA47BE" w:rsidRPr="004376FA" w:rsidRDefault="00FA47BE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FA47BE" w:rsidRPr="004376FA" w:rsidRDefault="00FA47BE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FA47BE" w:rsidRPr="004376FA" w:rsidRDefault="00FA47BE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2F32" w:rsidRPr="004376FA" w:rsidTr="00456CA0">
        <w:tc>
          <w:tcPr>
            <w:tcW w:w="3255" w:type="dxa"/>
            <w:gridSpan w:val="3"/>
          </w:tcPr>
          <w:p w:rsidR="00AA2F32" w:rsidRPr="004376FA" w:rsidRDefault="00AA2F32" w:rsidP="00AA2F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831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2F32" w:rsidRPr="004376FA" w:rsidTr="00456CA0">
        <w:tc>
          <w:tcPr>
            <w:tcW w:w="3255" w:type="dxa"/>
            <w:gridSpan w:val="3"/>
          </w:tcPr>
          <w:p w:rsidR="00AA2F32" w:rsidRPr="004376FA" w:rsidRDefault="00AA2F32" w:rsidP="00AA2F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2F32" w:rsidRPr="004376FA" w:rsidTr="00456CA0">
        <w:tc>
          <w:tcPr>
            <w:tcW w:w="279" w:type="dxa"/>
            <w:vMerge w:val="restart"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6" w:type="dxa"/>
          </w:tcPr>
          <w:p w:rsidR="00AA2F32" w:rsidRPr="004376FA" w:rsidRDefault="00AA2F32" w:rsidP="00AA2F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1270" w:type="dxa"/>
            <w:vMerge w:val="restart"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831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2F32" w:rsidRPr="004376FA" w:rsidTr="00456CA0">
        <w:tc>
          <w:tcPr>
            <w:tcW w:w="279" w:type="dxa"/>
            <w:vMerge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AA2F32" w:rsidRPr="004376FA" w:rsidRDefault="00AA2F32" w:rsidP="00AA2F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0" w:type="dxa"/>
            <w:vMerge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18 890 655,00</w:t>
            </w:r>
          </w:p>
        </w:tc>
        <w:tc>
          <w:tcPr>
            <w:tcW w:w="831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2F32" w:rsidRPr="004376FA" w:rsidTr="00456CA0">
        <w:tc>
          <w:tcPr>
            <w:tcW w:w="279" w:type="dxa"/>
            <w:vMerge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AA2F32" w:rsidRPr="004376FA" w:rsidRDefault="00AA2F32" w:rsidP="00AA2F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0" w:type="dxa"/>
            <w:vMerge/>
          </w:tcPr>
          <w:p w:rsidR="00AA2F32" w:rsidRPr="004376FA" w:rsidRDefault="00AA2F32" w:rsidP="00AA2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6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</w:tcPr>
          <w:p w:rsidR="00AA2F32" w:rsidRPr="004376FA" w:rsidRDefault="00AA2F32" w:rsidP="00AA2F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A61A8" w:rsidRPr="00A540E2" w:rsidRDefault="004A61A8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4A61A8" w:rsidRPr="00A540E2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  <w:r w:rsidRPr="00A540E2">
        <w:rPr>
          <w:rFonts w:ascii="Times New Roman" w:hAnsi="Times New Roman" w:cs="Times New Roman"/>
          <w:sz w:val="24"/>
          <w:szCs w:val="24"/>
          <w:vertAlign w:val="subscript"/>
        </w:rPr>
        <w:t xml:space="preserve">*- объем финансирования </w:t>
      </w:r>
      <w:r w:rsidR="00CD2092" w:rsidRPr="00A540E2">
        <w:rPr>
          <w:rFonts w:ascii="Times New Roman" w:hAnsi="Times New Roman" w:cs="Times New Roman"/>
          <w:sz w:val="24"/>
          <w:szCs w:val="24"/>
          <w:vertAlign w:val="subscript"/>
        </w:rPr>
        <w:t>под</w:t>
      </w:r>
      <w:r w:rsidRPr="00A540E2">
        <w:rPr>
          <w:rFonts w:ascii="Times New Roman" w:hAnsi="Times New Roman" w:cs="Times New Roman"/>
          <w:sz w:val="24"/>
          <w:szCs w:val="24"/>
          <w:vertAlign w:val="subscript"/>
        </w:rPr>
        <w:t>программы подлежит уточнению по мере формирования бюджета города Иванова на соответствующие годы.</w:t>
      </w:r>
    </w:p>
    <w:p w:rsidR="003634F9" w:rsidRPr="004376FA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Pr="004376FA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BD7" w:rsidRDefault="009A4BD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3D3D" w:rsidRPr="004376FA">
        <w:rPr>
          <w:rFonts w:ascii="Times New Roman" w:hAnsi="Times New Roman" w:cs="Times New Roman"/>
          <w:sz w:val="24"/>
          <w:szCs w:val="24"/>
        </w:rPr>
        <w:t>№</w:t>
      </w:r>
      <w:r w:rsidRPr="004376FA">
        <w:rPr>
          <w:rFonts w:ascii="Times New Roman" w:hAnsi="Times New Roman" w:cs="Times New Roman"/>
          <w:sz w:val="24"/>
          <w:szCs w:val="24"/>
        </w:rPr>
        <w:t xml:space="preserve"> </w:t>
      </w:r>
      <w:r w:rsidR="00FA197F" w:rsidRPr="004376FA">
        <w:rPr>
          <w:rFonts w:ascii="Times New Roman" w:hAnsi="Times New Roman" w:cs="Times New Roman"/>
          <w:sz w:val="24"/>
          <w:szCs w:val="24"/>
        </w:rPr>
        <w:t>6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4376FA" w:rsidRDefault="0047431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>Благоустройство территорий город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</w:t>
      </w:r>
      <w:r w:rsidR="00C111B8" w:rsidRPr="004376FA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Иванов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а»</w:t>
      </w:r>
    </w:p>
    <w:p w:rsidR="009A1A84" w:rsidRPr="004376F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C111B8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745"/>
      <w:bookmarkEnd w:id="5"/>
      <w:r w:rsidRPr="004376FA">
        <w:rPr>
          <w:rFonts w:ascii="Times New Roman" w:hAnsi="Times New Roman" w:cs="Times New Roman"/>
          <w:sz w:val="24"/>
          <w:szCs w:val="24"/>
        </w:rPr>
        <w:t>П</w:t>
      </w:r>
      <w:r w:rsidR="009A1A84" w:rsidRPr="004376FA">
        <w:rPr>
          <w:rFonts w:ascii="Times New Roman" w:hAnsi="Times New Roman" w:cs="Times New Roman"/>
          <w:sz w:val="24"/>
          <w:szCs w:val="24"/>
        </w:rPr>
        <w:t>одпрограмма</w:t>
      </w:r>
    </w:p>
    <w:p w:rsidR="009A1A84" w:rsidRPr="004376FA" w:rsidRDefault="0047431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A84" w:rsidRPr="004376FA">
        <w:rPr>
          <w:rFonts w:ascii="Times New Roman" w:hAnsi="Times New Roman" w:cs="Times New Roman"/>
          <w:sz w:val="24"/>
          <w:szCs w:val="24"/>
        </w:rPr>
        <w:t>Капитальный ремонт и ремонт объектов уличного освещения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в городе Иванове</w:t>
      </w:r>
      <w:r w:rsidR="00474314">
        <w:rPr>
          <w:rFonts w:ascii="Times New Roman" w:hAnsi="Times New Roman" w:cs="Times New Roman"/>
          <w:sz w:val="24"/>
          <w:szCs w:val="24"/>
        </w:rPr>
        <w:t>»</w:t>
      </w:r>
    </w:p>
    <w:p w:rsidR="009A1A84" w:rsidRPr="004376F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Pr="00A37149">
        <w:rPr>
          <w:rFonts w:ascii="Times New Roman" w:hAnsi="Times New Roman" w:cs="Times New Roman"/>
          <w:sz w:val="24"/>
          <w:szCs w:val="24"/>
        </w:rPr>
        <w:t>подпрограммы - 20</w:t>
      </w:r>
      <w:r w:rsidR="00234D91" w:rsidRPr="00A37149">
        <w:rPr>
          <w:rFonts w:ascii="Times New Roman" w:hAnsi="Times New Roman" w:cs="Times New Roman"/>
          <w:sz w:val="24"/>
          <w:szCs w:val="24"/>
        </w:rPr>
        <w:t>23</w:t>
      </w:r>
      <w:r w:rsidRPr="00A371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4376F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7033" w:rsidRPr="004376FA" w:rsidRDefault="009A1A84" w:rsidP="00037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</w:t>
      </w:r>
      <w:r w:rsidR="00773AF3">
        <w:rPr>
          <w:rFonts w:ascii="Times New Roman" w:hAnsi="Times New Roman" w:cs="Times New Roman"/>
          <w:sz w:val="24"/>
          <w:szCs w:val="24"/>
        </w:rPr>
        <w:t xml:space="preserve">еализация подпрограммы позволит </w:t>
      </w:r>
      <w:r w:rsidR="00773AF3" w:rsidRPr="00773AF3">
        <w:rPr>
          <w:rFonts w:ascii="Times New Roman" w:hAnsi="Times New Roman" w:cs="Times New Roman"/>
          <w:sz w:val="24"/>
          <w:szCs w:val="24"/>
        </w:rPr>
        <w:t>выполн</w:t>
      </w:r>
      <w:r w:rsidR="00DA40A2">
        <w:rPr>
          <w:rFonts w:ascii="Times New Roman" w:hAnsi="Times New Roman" w:cs="Times New Roman"/>
          <w:sz w:val="24"/>
          <w:szCs w:val="24"/>
        </w:rPr>
        <w:t>и</w:t>
      </w:r>
      <w:r w:rsidR="00773AF3">
        <w:rPr>
          <w:rFonts w:ascii="Times New Roman" w:hAnsi="Times New Roman" w:cs="Times New Roman"/>
          <w:sz w:val="24"/>
          <w:szCs w:val="24"/>
        </w:rPr>
        <w:t>ть</w:t>
      </w:r>
      <w:r w:rsidR="00773AF3" w:rsidRPr="00773AF3">
        <w:rPr>
          <w:rFonts w:ascii="Times New Roman" w:hAnsi="Times New Roman" w:cs="Times New Roman"/>
          <w:sz w:val="24"/>
          <w:szCs w:val="24"/>
        </w:rPr>
        <w:t xml:space="preserve"> работы по устройству недостающего освещения</w:t>
      </w:r>
      <w:r w:rsidR="00773AF3">
        <w:rPr>
          <w:rFonts w:ascii="Times New Roman" w:hAnsi="Times New Roman" w:cs="Times New Roman"/>
          <w:sz w:val="24"/>
          <w:szCs w:val="24"/>
        </w:rPr>
        <w:t>.</w:t>
      </w:r>
    </w:p>
    <w:p w:rsidR="00474314" w:rsidRDefault="0047431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"/>
        <w:gridCol w:w="3027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</w:tblGrid>
      <w:tr w:rsidR="008E1A72" w:rsidRPr="004376FA" w:rsidTr="008E1A72">
        <w:tc>
          <w:tcPr>
            <w:tcW w:w="296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27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8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год, факт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год, оценка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  <w:r w:rsidR="00656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8" w:type="dxa"/>
          </w:tcPr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656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67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2029 </w:t>
            </w:r>
          </w:p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</w:tcPr>
          <w:p w:rsidR="008E1A72" w:rsidRPr="004376FA" w:rsidRDefault="008E1A72" w:rsidP="0099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</w:tr>
      <w:tr w:rsidR="008E1A72" w:rsidRPr="004376FA" w:rsidTr="00BE6306">
        <w:tc>
          <w:tcPr>
            <w:tcW w:w="296" w:type="dxa"/>
          </w:tcPr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7" w:type="dxa"/>
          </w:tcPr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объектов уличного освещения, на которых выполнены работы по устройству недостающего освещения</w:t>
            </w:r>
          </w:p>
        </w:tc>
        <w:tc>
          <w:tcPr>
            <w:tcW w:w="567" w:type="dxa"/>
            <w:vAlign w:val="center"/>
          </w:tcPr>
          <w:p w:rsidR="008E1A72" w:rsidRPr="004376FA" w:rsidRDefault="008E1A72" w:rsidP="00BE63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8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22,77</w:t>
            </w:r>
          </w:p>
        </w:tc>
        <w:tc>
          <w:tcPr>
            <w:tcW w:w="709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32,22</w:t>
            </w:r>
          </w:p>
        </w:tc>
        <w:tc>
          <w:tcPr>
            <w:tcW w:w="709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6F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1A72" w:rsidRPr="004376FA" w:rsidTr="00BE6306">
        <w:tc>
          <w:tcPr>
            <w:tcW w:w="296" w:type="dxa"/>
          </w:tcPr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27" w:type="dxa"/>
          </w:tcPr>
          <w:p w:rsidR="008E1A72" w:rsidRPr="004376FA" w:rsidRDefault="008E1A72" w:rsidP="008E1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567" w:type="dxa"/>
            <w:vAlign w:val="center"/>
          </w:tcPr>
          <w:p w:rsidR="008E1A72" w:rsidRPr="004376FA" w:rsidRDefault="008E1A72" w:rsidP="00BE63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709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709" w:type="dxa"/>
            <w:vAlign w:val="center"/>
          </w:tcPr>
          <w:p w:rsidR="008E1A72" w:rsidRPr="004376FA" w:rsidRDefault="008E1A72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6FA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E1A72" w:rsidRPr="00F454A7" w:rsidRDefault="00F454A7" w:rsidP="00F454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4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73AF3" w:rsidRDefault="00773AF3" w:rsidP="00390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258B" w:rsidRPr="004376FA" w:rsidRDefault="00C43D3D" w:rsidP="005F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FA">
        <w:rPr>
          <w:rFonts w:ascii="Times New Roman" w:hAnsi="Times New Roman" w:cs="Times New Roman"/>
          <w:sz w:val="18"/>
          <w:szCs w:val="18"/>
        </w:rPr>
        <w:t xml:space="preserve">* - </w:t>
      </w:r>
      <w:r w:rsidR="0015258B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Значение целевого показателя </w:t>
      </w:r>
      <w:r w:rsidR="00656E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="0015258B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одлежит </w:t>
      </w:r>
      <w:r w:rsidR="00656E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корректировке</w:t>
      </w:r>
      <w:r w:rsidR="0015258B" w:rsidRPr="00437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56E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исходя из потребности в выполнении работ и по мере формирования бюджета города</w:t>
      </w:r>
      <w:r w:rsidR="00594C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Иванова на соответствующие годы.</w:t>
      </w:r>
    </w:p>
    <w:p w:rsidR="002F697D" w:rsidRPr="004376FA" w:rsidRDefault="002F697D" w:rsidP="002F6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2F697D" w:rsidRPr="004376FA" w:rsidRDefault="002F697D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4376FA" w:rsidRDefault="009A1A84" w:rsidP="00390D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A84" w:rsidRPr="00D23381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81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9A1A84" w:rsidRPr="00D23381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81">
        <w:rPr>
          <w:rFonts w:ascii="Times New Roman" w:hAnsi="Times New Roman" w:cs="Times New Roman"/>
          <w:sz w:val="24"/>
          <w:szCs w:val="24"/>
        </w:rPr>
        <w:t xml:space="preserve">1.  </w:t>
      </w:r>
      <w:r w:rsidR="005A6F6B" w:rsidRPr="00D23381">
        <w:rPr>
          <w:rFonts w:ascii="Times New Roman" w:hAnsi="Times New Roman" w:cs="Times New Roman"/>
          <w:sz w:val="24"/>
          <w:szCs w:val="24"/>
        </w:rPr>
        <w:t>Устройство недостающего электроосвещения на дорогах общего пользования</w:t>
      </w:r>
      <w:r w:rsidRPr="00D23381">
        <w:rPr>
          <w:rFonts w:ascii="Times New Roman" w:hAnsi="Times New Roman" w:cs="Times New Roman"/>
          <w:sz w:val="24"/>
          <w:szCs w:val="24"/>
        </w:rPr>
        <w:t>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81">
        <w:rPr>
          <w:rFonts w:ascii="Times New Roman" w:hAnsi="Times New Roman" w:cs="Times New Roman"/>
          <w:sz w:val="24"/>
          <w:szCs w:val="24"/>
        </w:rPr>
        <w:lastRenderedPageBreak/>
        <w:t>Перечень объектов уличного освещения, на которых</w:t>
      </w:r>
      <w:r w:rsidRPr="004376FA">
        <w:rPr>
          <w:rFonts w:ascii="Times New Roman" w:hAnsi="Times New Roman" w:cs="Times New Roman"/>
          <w:sz w:val="24"/>
          <w:szCs w:val="24"/>
        </w:rPr>
        <w:t xml:space="preserve"> планируется выполнить</w:t>
      </w:r>
      <w:r w:rsidR="004459E3">
        <w:rPr>
          <w:rFonts w:ascii="Times New Roman" w:hAnsi="Times New Roman" w:cs="Times New Roman"/>
          <w:sz w:val="24"/>
          <w:szCs w:val="24"/>
        </w:rPr>
        <w:t xml:space="preserve"> у</w:t>
      </w:r>
      <w:r w:rsidR="004459E3" w:rsidRPr="005A6F6B">
        <w:rPr>
          <w:rFonts w:ascii="Times New Roman" w:hAnsi="Times New Roman" w:cs="Times New Roman"/>
          <w:sz w:val="24"/>
          <w:szCs w:val="24"/>
        </w:rPr>
        <w:t>стройство недостающего электроосвещения на дорогах общего пользования</w:t>
      </w:r>
      <w:r w:rsidRPr="004376FA">
        <w:rPr>
          <w:rFonts w:ascii="Times New Roman" w:hAnsi="Times New Roman" w:cs="Times New Roman"/>
          <w:sz w:val="24"/>
          <w:szCs w:val="24"/>
        </w:rPr>
        <w:t xml:space="preserve">, утверждается </w:t>
      </w:r>
      <w:r w:rsidR="00C82CE7" w:rsidRPr="004376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376FA">
        <w:rPr>
          <w:rFonts w:ascii="Times New Roman" w:hAnsi="Times New Roman" w:cs="Times New Roman"/>
          <w:sz w:val="24"/>
          <w:szCs w:val="24"/>
        </w:rPr>
        <w:t>Администраци</w:t>
      </w:r>
      <w:r w:rsidR="00C82CE7" w:rsidRPr="004376FA">
        <w:rPr>
          <w:rFonts w:ascii="Times New Roman" w:hAnsi="Times New Roman" w:cs="Times New Roman"/>
          <w:sz w:val="24"/>
          <w:szCs w:val="24"/>
        </w:rPr>
        <w:t>и</w:t>
      </w:r>
      <w:r w:rsidRPr="004376FA">
        <w:rPr>
          <w:rFonts w:ascii="Times New Roman" w:hAnsi="Times New Roman" w:cs="Times New Roman"/>
          <w:sz w:val="24"/>
          <w:szCs w:val="24"/>
        </w:rPr>
        <w:t xml:space="preserve"> города Иванова.</w:t>
      </w:r>
    </w:p>
    <w:p w:rsidR="009A1A84" w:rsidRPr="004376FA" w:rsidRDefault="00B33B97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Р</w:t>
      </w:r>
      <w:r w:rsidR="009A1A84" w:rsidRPr="004376FA">
        <w:rPr>
          <w:rFonts w:ascii="Times New Roman" w:hAnsi="Times New Roman" w:cs="Times New Roman"/>
          <w:sz w:val="24"/>
          <w:szCs w:val="24"/>
        </w:rPr>
        <w:t>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7D37FD" w:rsidRDefault="007D37FD" w:rsidP="007D3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5B">
        <w:rPr>
          <w:rFonts w:ascii="Times New Roman" w:hAnsi="Times New Roman" w:cs="Times New Roman"/>
          <w:sz w:val="24"/>
          <w:szCs w:val="24"/>
        </w:rPr>
        <w:t>Реализация мероприятия не требует дополнительной детализации порядка расходования бюджетных средств (муниципальный правовой акт, устанавливающий расходное обязательство, отсутствует).</w:t>
      </w:r>
    </w:p>
    <w:p w:rsidR="007D37FD" w:rsidRPr="00D23381" w:rsidRDefault="007D37FD" w:rsidP="007D3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81">
        <w:rPr>
          <w:rFonts w:ascii="Times New Roman" w:hAnsi="Times New Roman" w:cs="Times New Roman"/>
          <w:sz w:val="24"/>
          <w:szCs w:val="24"/>
        </w:rPr>
        <w:t>Срок выполнения мероприятия - 2023 год.</w:t>
      </w:r>
      <w:r w:rsidR="00385B5B">
        <w:rPr>
          <w:rFonts w:ascii="Times New Roman" w:hAnsi="Times New Roman" w:cs="Times New Roman"/>
          <w:sz w:val="24"/>
          <w:szCs w:val="24"/>
        </w:rPr>
        <w:t xml:space="preserve"> </w:t>
      </w:r>
      <w:r w:rsidR="00385B5B" w:rsidRPr="004376FA">
        <w:rPr>
          <w:rFonts w:ascii="Times New Roman" w:hAnsi="Times New Roman" w:cs="Times New Roman"/>
          <w:sz w:val="24"/>
          <w:szCs w:val="24"/>
        </w:rPr>
        <w:t>Ответственным исполнителем мероприятия является Управление благоустройства Администрации города Иванова.</w:t>
      </w:r>
    </w:p>
    <w:p w:rsidR="009A1A84" w:rsidRPr="004376F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4376F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76F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24A" w:rsidRDefault="0043224A" w:rsidP="004322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24A">
        <w:rPr>
          <w:rFonts w:ascii="Times New Roman" w:hAnsi="Times New Roman" w:cs="Times New Roman"/>
          <w:sz w:val="16"/>
          <w:szCs w:val="16"/>
        </w:rPr>
        <w:t>(руб.)</w:t>
      </w:r>
    </w:p>
    <w:p w:rsidR="009A4BD7" w:rsidRDefault="009A4BD7" w:rsidP="004322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A4BD7" w:rsidRPr="0043224A" w:rsidRDefault="009A4BD7" w:rsidP="004322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  <w:sectPr w:rsidR="009A4BD7" w:rsidRPr="0043224A" w:rsidSect="0070446C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tbl>
      <w:tblPr>
        <w:tblW w:w="106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"/>
        <w:gridCol w:w="1914"/>
        <w:gridCol w:w="851"/>
        <w:gridCol w:w="1276"/>
        <w:gridCol w:w="850"/>
        <w:gridCol w:w="993"/>
        <w:gridCol w:w="850"/>
        <w:gridCol w:w="992"/>
        <w:gridCol w:w="851"/>
        <w:gridCol w:w="850"/>
        <w:gridCol w:w="850"/>
      </w:tblGrid>
      <w:tr w:rsidR="008E1A72" w:rsidRPr="00A37149" w:rsidTr="00691C63">
        <w:trPr>
          <w:trHeight w:val="315"/>
        </w:trPr>
        <w:tc>
          <w:tcPr>
            <w:tcW w:w="369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  <w:r w:rsidR="006F06DD"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6F06DD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</w:t>
            </w:r>
          </w:p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="006F06DD"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год*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AB32E3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год*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год*</w:t>
            </w:r>
          </w:p>
        </w:tc>
        <w:tc>
          <w:tcPr>
            <w:tcW w:w="850" w:type="dxa"/>
            <w:shd w:val="clear" w:color="auto" w:fill="FFFFFF" w:themeFill="background1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2029 </w:t>
            </w:r>
          </w:p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год*</w:t>
            </w:r>
          </w:p>
        </w:tc>
        <w:tc>
          <w:tcPr>
            <w:tcW w:w="850" w:type="dxa"/>
            <w:shd w:val="clear" w:color="auto" w:fill="FFFFFF" w:themeFill="background1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год*</w:t>
            </w:r>
          </w:p>
        </w:tc>
      </w:tr>
      <w:tr w:rsidR="008E1A72" w:rsidRPr="00A37149" w:rsidTr="009A4BD7">
        <w:trPr>
          <w:trHeight w:val="315"/>
        </w:trPr>
        <w:tc>
          <w:tcPr>
            <w:tcW w:w="3134" w:type="dxa"/>
            <w:gridSpan w:val="3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E1A72" w:rsidRPr="00A37149" w:rsidTr="009A4BD7">
        <w:trPr>
          <w:trHeight w:val="315"/>
        </w:trPr>
        <w:tc>
          <w:tcPr>
            <w:tcW w:w="3134" w:type="dxa"/>
            <w:gridSpan w:val="3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E1A72" w:rsidRPr="00A37149" w:rsidTr="009A4BD7">
        <w:trPr>
          <w:trHeight w:val="315"/>
        </w:trPr>
        <w:tc>
          <w:tcPr>
            <w:tcW w:w="3134" w:type="dxa"/>
            <w:gridSpan w:val="3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0138" w:rsidRPr="00A37149" w:rsidTr="009A4BD7">
        <w:trPr>
          <w:trHeight w:val="60"/>
        </w:trPr>
        <w:tc>
          <w:tcPr>
            <w:tcW w:w="369" w:type="dxa"/>
            <w:vMerge w:val="restart"/>
            <w:shd w:val="clear" w:color="auto" w:fill="FFFFFF" w:themeFill="background1"/>
            <w:vAlign w:val="center"/>
            <w:hideMark/>
          </w:tcPr>
          <w:p w:rsidR="00220138" w:rsidRPr="00A37149" w:rsidRDefault="006D3F24" w:rsidP="0022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2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220138" w:rsidRPr="00A37149" w:rsidRDefault="008A4050" w:rsidP="002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  <w:bookmarkStart w:id="6" w:name="_GoBack"/>
            <w:bookmarkEnd w:id="6"/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220138" w:rsidRPr="00A37149" w:rsidRDefault="00220138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0138" w:rsidRPr="00A37149" w:rsidRDefault="00CF584A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0138" w:rsidRPr="00A37149" w:rsidRDefault="00CF584A" w:rsidP="00CF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E1A72" w:rsidRPr="00A37149" w:rsidTr="009A4BD7">
        <w:trPr>
          <w:trHeight w:val="315"/>
        </w:trPr>
        <w:tc>
          <w:tcPr>
            <w:tcW w:w="369" w:type="dxa"/>
            <w:vMerge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 города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E1A72" w:rsidRPr="00A37149" w:rsidTr="009A4BD7">
        <w:trPr>
          <w:trHeight w:val="315"/>
        </w:trPr>
        <w:tc>
          <w:tcPr>
            <w:tcW w:w="369" w:type="dxa"/>
            <w:vMerge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1A72" w:rsidRPr="00A37149" w:rsidRDefault="008E1A72" w:rsidP="008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6D3F24" w:rsidRPr="00A37149" w:rsidRDefault="006D3F2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A1A84" w:rsidRPr="00A540E2" w:rsidRDefault="00A540E2" w:rsidP="00A540E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37149">
        <w:rPr>
          <w:rFonts w:ascii="Times New Roman" w:hAnsi="Times New Roman" w:cs="Times New Roman"/>
          <w:sz w:val="18"/>
          <w:szCs w:val="18"/>
        </w:rPr>
        <w:t xml:space="preserve">* - </w:t>
      </w:r>
      <w:r w:rsidR="00872170" w:rsidRPr="00A37149">
        <w:rPr>
          <w:rFonts w:ascii="Times New Roman" w:hAnsi="Times New Roman" w:cs="Times New Roman"/>
          <w:sz w:val="18"/>
          <w:szCs w:val="18"/>
        </w:rPr>
        <w:t>объем финансирования подпрограммы подлежит уточнению по мере формирования бюджета города Иванова на соответствующие годы.</w:t>
      </w:r>
    </w:p>
    <w:p w:rsidR="009A1A84" w:rsidRPr="004376FA" w:rsidRDefault="009A1A84" w:rsidP="00A5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1DA" w:rsidRPr="004376FA" w:rsidRDefault="00B321DA" w:rsidP="00A540E2">
      <w:pPr>
        <w:pStyle w:val="ConsPlusNormal"/>
        <w:jc w:val="both"/>
        <w:rPr>
          <w:rFonts w:ascii="Times New Roman" w:hAnsi="Times New Roman" w:cs="Times New Roman"/>
          <w:sz w:val="20"/>
        </w:rPr>
        <w:sectPr w:rsidR="00B321DA" w:rsidRPr="004376F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p w:rsidR="00872170" w:rsidRPr="004376FA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04" w:rsidRDefault="002C4204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C4204" w:rsidSect="00696858">
      <w:type w:val="continuous"/>
      <w:pgSz w:w="11905" w:h="16838"/>
      <w:pgMar w:top="720" w:right="720" w:bottom="720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1" w:rsidRDefault="00EB4DF1" w:rsidP="00810B10">
      <w:pPr>
        <w:spacing w:after="0" w:line="240" w:lineRule="auto"/>
      </w:pPr>
      <w:r>
        <w:separator/>
      </w:r>
    </w:p>
  </w:endnote>
  <w:endnote w:type="continuationSeparator" w:id="0">
    <w:p w:rsidR="00EB4DF1" w:rsidRDefault="00EB4DF1" w:rsidP="0081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F4" w:rsidRDefault="006C68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F4" w:rsidRDefault="006C68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F4" w:rsidRDefault="006C6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1" w:rsidRDefault="00EB4DF1" w:rsidP="00810B10">
      <w:pPr>
        <w:spacing w:after="0" w:line="240" w:lineRule="auto"/>
      </w:pPr>
      <w:r>
        <w:separator/>
      </w:r>
    </w:p>
  </w:footnote>
  <w:footnote w:type="continuationSeparator" w:id="0">
    <w:p w:rsidR="00EB4DF1" w:rsidRDefault="00EB4DF1" w:rsidP="0081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F4" w:rsidRDefault="006C6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296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C68F4" w:rsidRPr="00721C38" w:rsidRDefault="006C68F4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21C3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21C3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21C3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A4050">
          <w:rPr>
            <w:rFonts w:ascii="Times New Roman" w:hAnsi="Times New Roman" w:cs="Times New Roman"/>
            <w:noProof/>
            <w:sz w:val="18"/>
            <w:szCs w:val="18"/>
          </w:rPr>
          <w:t>22</w:t>
        </w:r>
        <w:r w:rsidRPr="00721C3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C68F4" w:rsidRDefault="006C68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F4" w:rsidRDefault="006C68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4"/>
    <w:rsid w:val="00002BEE"/>
    <w:rsid w:val="000044AA"/>
    <w:rsid w:val="00005B73"/>
    <w:rsid w:val="0000604B"/>
    <w:rsid w:val="000063FD"/>
    <w:rsid w:val="00006BA6"/>
    <w:rsid w:val="00006BF4"/>
    <w:rsid w:val="00006E6B"/>
    <w:rsid w:val="00007D85"/>
    <w:rsid w:val="00014F10"/>
    <w:rsid w:val="00014F41"/>
    <w:rsid w:val="000151FF"/>
    <w:rsid w:val="000221E4"/>
    <w:rsid w:val="000227DE"/>
    <w:rsid w:val="00025D70"/>
    <w:rsid w:val="00030FD3"/>
    <w:rsid w:val="000323CD"/>
    <w:rsid w:val="000334CB"/>
    <w:rsid w:val="000355FE"/>
    <w:rsid w:val="00035BA0"/>
    <w:rsid w:val="00037033"/>
    <w:rsid w:val="00037D0F"/>
    <w:rsid w:val="00040830"/>
    <w:rsid w:val="00044FB0"/>
    <w:rsid w:val="000530AD"/>
    <w:rsid w:val="00054189"/>
    <w:rsid w:val="00056AE5"/>
    <w:rsid w:val="0005798B"/>
    <w:rsid w:val="0006024C"/>
    <w:rsid w:val="00060651"/>
    <w:rsid w:val="000613EB"/>
    <w:rsid w:val="000623DB"/>
    <w:rsid w:val="00063242"/>
    <w:rsid w:val="00063290"/>
    <w:rsid w:val="000645BD"/>
    <w:rsid w:val="00067004"/>
    <w:rsid w:val="00067F3A"/>
    <w:rsid w:val="000722BD"/>
    <w:rsid w:val="000731C9"/>
    <w:rsid w:val="00075C42"/>
    <w:rsid w:val="00081F39"/>
    <w:rsid w:val="00083452"/>
    <w:rsid w:val="00085C3C"/>
    <w:rsid w:val="000905B1"/>
    <w:rsid w:val="000948C8"/>
    <w:rsid w:val="000A0940"/>
    <w:rsid w:val="000A1BA9"/>
    <w:rsid w:val="000A5952"/>
    <w:rsid w:val="000A5EB9"/>
    <w:rsid w:val="000A6414"/>
    <w:rsid w:val="000A75F9"/>
    <w:rsid w:val="000B2B17"/>
    <w:rsid w:val="000B4544"/>
    <w:rsid w:val="000B692D"/>
    <w:rsid w:val="000C26A4"/>
    <w:rsid w:val="000C313F"/>
    <w:rsid w:val="000C38D4"/>
    <w:rsid w:val="000C557A"/>
    <w:rsid w:val="000C647B"/>
    <w:rsid w:val="000C6A7C"/>
    <w:rsid w:val="000D17C1"/>
    <w:rsid w:val="000D1D34"/>
    <w:rsid w:val="000D42C9"/>
    <w:rsid w:val="000D48C8"/>
    <w:rsid w:val="000D523E"/>
    <w:rsid w:val="000D5BB4"/>
    <w:rsid w:val="000D68F7"/>
    <w:rsid w:val="000D6E48"/>
    <w:rsid w:val="000E091A"/>
    <w:rsid w:val="000E0A43"/>
    <w:rsid w:val="000E18C1"/>
    <w:rsid w:val="000E2702"/>
    <w:rsid w:val="000E35A3"/>
    <w:rsid w:val="000E68D8"/>
    <w:rsid w:val="000E7E6B"/>
    <w:rsid w:val="000F178E"/>
    <w:rsid w:val="000F2FDF"/>
    <w:rsid w:val="000F5F2A"/>
    <w:rsid w:val="00101F7E"/>
    <w:rsid w:val="00104EB4"/>
    <w:rsid w:val="00105522"/>
    <w:rsid w:val="00105AAD"/>
    <w:rsid w:val="00107262"/>
    <w:rsid w:val="00111784"/>
    <w:rsid w:val="00111AA3"/>
    <w:rsid w:val="00112C19"/>
    <w:rsid w:val="00114538"/>
    <w:rsid w:val="00115BE5"/>
    <w:rsid w:val="00116938"/>
    <w:rsid w:val="00120818"/>
    <w:rsid w:val="00122F48"/>
    <w:rsid w:val="00124B0C"/>
    <w:rsid w:val="00125E7A"/>
    <w:rsid w:val="001266A7"/>
    <w:rsid w:val="00127698"/>
    <w:rsid w:val="001316B6"/>
    <w:rsid w:val="00131D61"/>
    <w:rsid w:val="00133A5B"/>
    <w:rsid w:val="00135A36"/>
    <w:rsid w:val="001401FF"/>
    <w:rsid w:val="001415AF"/>
    <w:rsid w:val="001461CD"/>
    <w:rsid w:val="001467FE"/>
    <w:rsid w:val="00147CFA"/>
    <w:rsid w:val="00151B39"/>
    <w:rsid w:val="00151FD3"/>
    <w:rsid w:val="00152118"/>
    <w:rsid w:val="0015258B"/>
    <w:rsid w:val="00152D89"/>
    <w:rsid w:val="001547E3"/>
    <w:rsid w:val="001620C1"/>
    <w:rsid w:val="00162737"/>
    <w:rsid w:val="0016754D"/>
    <w:rsid w:val="00167BA4"/>
    <w:rsid w:val="0017017D"/>
    <w:rsid w:val="0017121E"/>
    <w:rsid w:val="001737B3"/>
    <w:rsid w:val="00173F53"/>
    <w:rsid w:val="00174C3C"/>
    <w:rsid w:val="00174DED"/>
    <w:rsid w:val="00175922"/>
    <w:rsid w:val="001819E6"/>
    <w:rsid w:val="00181FD7"/>
    <w:rsid w:val="0018214C"/>
    <w:rsid w:val="0018258E"/>
    <w:rsid w:val="001845F5"/>
    <w:rsid w:val="00194334"/>
    <w:rsid w:val="001948C5"/>
    <w:rsid w:val="001953C3"/>
    <w:rsid w:val="001A1690"/>
    <w:rsid w:val="001A3042"/>
    <w:rsid w:val="001A3F39"/>
    <w:rsid w:val="001B0030"/>
    <w:rsid w:val="001B0145"/>
    <w:rsid w:val="001B1381"/>
    <w:rsid w:val="001B3905"/>
    <w:rsid w:val="001B7396"/>
    <w:rsid w:val="001B7CEA"/>
    <w:rsid w:val="001C0575"/>
    <w:rsid w:val="001C219C"/>
    <w:rsid w:val="001C2C5E"/>
    <w:rsid w:val="001C2D2F"/>
    <w:rsid w:val="001C31B8"/>
    <w:rsid w:val="001C3866"/>
    <w:rsid w:val="001C432E"/>
    <w:rsid w:val="001C575A"/>
    <w:rsid w:val="001C5C4F"/>
    <w:rsid w:val="001D2879"/>
    <w:rsid w:val="001D5F7A"/>
    <w:rsid w:val="001D6BB6"/>
    <w:rsid w:val="001E39F2"/>
    <w:rsid w:val="001E4959"/>
    <w:rsid w:val="001E6612"/>
    <w:rsid w:val="001E6D0C"/>
    <w:rsid w:val="001E71C3"/>
    <w:rsid w:val="001E7767"/>
    <w:rsid w:val="001F22C3"/>
    <w:rsid w:val="001F4EAD"/>
    <w:rsid w:val="001F4EE5"/>
    <w:rsid w:val="001F5B9A"/>
    <w:rsid w:val="001F7034"/>
    <w:rsid w:val="001F70FA"/>
    <w:rsid w:val="00200CD9"/>
    <w:rsid w:val="00201FF3"/>
    <w:rsid w:val="0020219E"/>
    <w:rsid w:val="00203E89"/>
    <w:rsid w:val="0020535F"/>
    <w:rsid w:val="00207005"/>
    <w:rsid w:val="002100FA"/>
    <w:rsid w:val="002116B6"/>
    <w:rsid w:val="002130AD"/>
    <w:rsid w:val="00215733"/>
    <w:rsid w:val="00220138"/>
    <w:rsid w:val="00220905"/>
    <w:rsid w:val="00220B9B"/>
    <w:rsid w:val="00230DF1"/>
    <w:rsid w:val="00231ED6"/>
    <w:rsid w:val="00234D91"/>
    <w:rsid w:val="002354BD"/>
    <w:rsid w:val="002379AF"/>
    <w:rsid w:val="002406A3"/>
    <w:rsid w:val="00240ECF"/>
    <w:rsid w:val="002419DA"/>
    <w:rsid w:val="00244690"/>
    <w:rsid w:val="00244D56"/>
    <w:rsid w:val="00253886"/>
    <w:rsid w:val="002538DD"/>
    <w:rsid w:val="00253E19"/>
    <w:rsid w:val="00254197"/>
    <w:rsid w:val="0025429F"/>
    <w:rsid w:val="00254D73"/>
    <w:rsid w:val="0025511D"/>
    <w:rsid w:val="00260B46"/>
    <w:rsid w:val="0026298E"/>
    <w:rsid w:val="0026562E"/>
    <w:rsid w:val="0027097E"/>
    <w:rsid w:val="00275C81"/>
    <w:rsid w:val="00283A33"/>
    <w:rsid w:val="00284E03"/>
    <w:rsid w:val="0028613D"/>
    <w:rsid w:val="002879B2"/>
    <w:rsid w:val="00293854"/>
    <w:rsid w:val="0029732D"/>
    <w:rsid w:val="00297AC1"/>
    <w:rsid w:val="002A1C8C"/>
    <w:rsid w:val="002A1EA6"/>
    <w:rsid w:val="002A2C31"/>
    <w:rsid w:val="002A2DA0"/>
    <w:rsid w:val="002A5002"/>
    <w:rsid w:val="002A75C2"/>
    <w:rsid w:val="002A7A98"/>
    <w:rsid w:val="002B271E"/>
    <w:rsid w:val="002B3D9A"/>
    <w:rsid w:val="002B5909"/>
    <w:rsid w:val="002B6D36"/>
    <w:rsid w:val="002C1401"/>
    <w:rsid w:val="002C2BAA"/>
    <w:rsid w:val="002C4204"/>
    <w:rsid w:val="002C4CE5"/>
    <w:rsid w:val="002C532F"/>
    <w:rsid w:val="002C5A12"/>
    <w:rsid w:val="002C6625"/>
    <w:rsid w:val="002D02CC"/>
    <w:rsid w:val="002D178A"/>
    <w:rsid w:val="002D1BE6"/>
    <w:rsid w:val="002D254C"/>
    <w:rsid w:val="002D25DF"/>
    <w:rsid w:val="002D2BB3"/>
    <w:rsid w:val="002D2C0E"/>
    <w:rsid w:val="002D334C"/>
    <w:rsid w:val="002D6B62"/>
    <w:rsid w:val="002E1F6F"/>
    <w:rsid w:val="002E54E0"/>
    <w:rsid w:val="002E730B"/>
    <w:rsid w:val="002F697D"/>
    <w:rsid w:val="002F7D9C"/>
    <w:rsid w:val="00302D86"/>
    <w:rsid w:val="00304A27"/>
    <w:rsid w:val="00305702"/>
    <w:rsid w:val="00306AED"/>
    <w:rsid w:val="00306D02"/>
    <w:rsid w:val="003101EA"/>
    <w:rsid w:val="003118D1"/>
    <w:rsid w:val="00314240"/>
    <w:rsid w:val="00315587"/>
    <w:rsid w:val="003164C4"/>
    <w:rsid w:val="00316772"/>
    <w:rsid w:val="003206BF"/>
    <w:rsid w:val="003215E0"/>
    <w:rsid w:val="00324718"/>
    <w:rsid w:val="00325F17"/>
    <w:rsid w:val="00326492"/>
    <w:rsid w:val="00327E64"/>
    <w:rsid w:val="00330388"/>
    <w:rsid w:val="00330744"/>
    <w:rsid w:val="00331DA1"/>
    <w:rsid w:val="00332336"/>
    <w:rsid w:val="0033233C"/>
    <w:rsid w:val="00332916"/>
    <w:rsid w:val="0033565B"/>
    <w:rsid w:val="00337196"/>
    <w:rsid w:val="00337541"/>
    <w:rsid w:val="00341083"/>
    <w:rsid w:val="00341B1E"/>
    <w:rsid w:val="003422AA"/>
    <w:rsid w:val="00347DA8"/>
    <w:rsid w:val="00350DFA"/>
    <w:rsid w:val="00350E84"/>
    <w:rsid w:val="00353130"/>
    <w:rsid w:val="00353A07"/>
    <w:rsid w:val="00355545"/>
    <w:rsid w:val="0035572C"/>
    <w:rsid w:val="00356A5B"/>
    <w:rsid w:val="003634F9"/>
    <w:rsid w:val="00363DDC"/>
    <w:rsid w:val="00363E3D"/>
    <w:rsid w:val="00364E22"/>
    <w:rsid w:val="003655F4"/>
    <w:rsid w:val="00365C47"/>
    <w:rsid w:val="00370974"/>
    <w:rsid w:val="003723A6"/>
    <w:rsid w:val="00380156"/>
    <w:rsid w:val="00380559"/>
    <w:rsid w:val="00382642"/>
    <w:rsid w:val="003841E1"/>
    <w:rsid w:val="00385B5B"/>
    <w:rsid w:val="003879F5"/>
    <w:rsid w:val="00387B23"/>
    <w:rsid w:val="00390D00"/>
    <w:rsid w:val="003915F4"/>
    <w:rsid w:val="00393C8E"/>
    <w:rsid w:val="00395ED9"/>
    <w:rsid w:val="00397441"/>
    <w:rsid w:val="003A2CED"/>
    <w:rsid w:val="003A3C3F"/>
    <w:rsid w:val="003A44B6"/>
    <w:rsid w:val="003B06D9"/>
    <w:rsid w:val="003B2116"/>
    <w:rsid w:val="003B375E"/>
    <w:rsid w:val="003B389C"/>
    <w:rsid w:val="003B490A"/>
    <w:rsid w:val="003B5AC9"/>
    <w:rsid w:val="003B5D16"/>
    <w:rsid w:val="003B68C9"/>
    <w:rsid w:val="003B7F78"/>
    <w:rsid w:val="003C08CF"/>
    <w:rsid w:val="003C24E8"/>
    <w:rsid w:val="003C3409"/>
    <w:rsid w:val="003C3916"/>
    <w:rsid w:val="003C3C94"/>
    <w:rsid w:val="003C4270"/>
    <w:rsid w:val="003C535C"/>
    <w:rsid w:val="003C6CF6"/>
    <w:rsid w:val="003D398B"/>
    <w:rsid w:val="003E011F"/>
    <w:rsid w:val="003E243D"/>
    <w:rsid w:val="003E2DDD"/>
    <w:rsid w:val="003E2ECD"/>
    <w:rsid w:val="003E34A8"/>
    <w:rsid w:val="003E51C0"/>
    <w:rsid w:val="003E58EC"/>
    <w:rsid w:val="003F0632"/>
    <w:rsid w:val="003F1827"/>
    <w:rsid w:val="003F5278"/>
    <w:rsid w:val="003F5B75"/>
    <w:rsid w:val="003F7412"/>
    <w:rsid w:val="00400B2D"/>
    <w:rsid w:val="004013AA"/>
    <w:rsid w:val="0040325F"/>
    <w:rsid w:val="0040585A"/>
    <w:rsid w:val="00410CC2"/>
    <w:rsid w:val="0041122B"/>
    <w:rsid w:val="00413D0E"/>
    <w:rsid w:val="004154B2"/>
    <w:rsid w:val="00416B72"/>
    <w:rsid w:val="00416CB6"/>
    <w:rsid w:val="004217DA"/>
    <w:rsid w:val="00422B6D"/>
    <w:rsid w:val="004241DA"/>
    <w:rsid w:val="0042579C"/>
    <w:rsid w:val="0043224A"/>
    <w:rsid w:val="00432649"/>
    <w:rsid w:val="00437318"/>
    <w:rsid w:val="004376FA"/>
    <w:rsid w:val="00437CC2"/>
    <w:rsid w:val="00441949"/>
    <w:rsid w:val="00442049"/>
    <w:rsid w:val="004420CA"/>
    <w:rsid w:val="00443B62"/>
    <w:rsid w:val="004459E3"/>
    <w:rsid w:val="00451690"/>
    <w:rsid w:val="00456CA0"/>
    <w:rsid w:val="00457CC5"/>
    <w:rsid w:val="00462D20"/>
    <w:rsid w:val="00464B9A"/>
    <w:rsid w:val="0047094B"/>
    <w:rsid w:val="004725F9"/>
    <w:rsid w:val="00473CCE"/>
    <w:rsid w:val="00474314"/>
    <w:rsid w:val="00474703"/>
    <w:rsid w:val="004773B2"/>
    <w:rsid w:val="00480069"/>
    <w:rsid w:val="00481D9D"/>
    <w:rsid w:val="004822D1"/>
    <w:rsid w:val="00482328"/>
    <w:rsid w:val="004853DA"/>
    <w:rsid w:val="004862E1"/>
    <w:rsid w:val="004871C7"/>
    <w:rsid w:val="00491B4F"/>
    <w:rsid w:val="004956EE"/>
    <w:rsid w:val="004961C8"/>
    <w:rsid w:val="0049661F"/>
    <w:rsid w:val="004A52D3"/>
    <w:rsid w:val="004A61A8"/>
    <w:rsid w:val="004B3776"/>
    <w:rsid w:val="004B6920"/>
    <w:rsid w:val="004B73A4"/>
    <w:rsid w:val="004B793F"/>
    <w:rsid w:val="004B7FFB"/>
    <w:rsid w:val="004C2D0F"/>
    <w:rsid w:val="004C316C"/>
    <w:rsid w:val="004C5390"/>
    <w:rsid w:val="004C5E20"/>
    <w:rsid w:val="004C7C55"/>
    <w:rsid w:val="004D50AE"/>
    <w:rsid w:val="004D661B"/>
    <w:rsid w:val="004D7E86"/>
    <w:rsid w:val="004E4977"/>
    <w:rsid w:val="004E4BA0"/>
    <w:rsid w:val="004E57AD"/>
    <w:rsid w:val="004E5C0B"/>
    <w:rsid w:val="004E6254"/>
    <w:rsid w:val="004F53BF"/>
    <w:rsid w:val="004F53DA"/>
    <w:rsid w:val="004F5FA3"/>
    <w:rsid w:val="004F7F1F"/>
    <w:rsid w:val="0050255B"/>
    <w:rsid w:val="005028CC"/>
    <w:rsid w:val="00511D40"/>
    <w:rsid w:val="00512202"/>
    <w:rsid w:val="00512DCB"/>
    <w:rsid w:val="00516942"/>
    <w:rsid w:val="0052013D"/>
    <w:rsid w:val="00520E37"/>
    <w:rsid w:val="005215D3"/>
    <w:rsid w:val="00521CE2"/>
    <w:rsid w:val="00521DFC"/>
    <w:rsid w:val="00522AB0"/>
    <w:rsid w:val="00524A8F"/>
    <w:rsid w:val="00536AF6"/>
    <w:rsid w:val="00540DB4"/>
    <w:rsid w:val="00541B72"/>
    <w:rsid w:val="00542411"/>
    <w:rsid w:val="00542A1E"/>
    <w:rsid w:val="00545371"/>
    <w:rsid w:val="00545BA0"/>
    <w:rsid w:val="0054623C"/>
    <w:rsid w:val="00553F39"/>
    <w:rsid w:val="0055646E"/>
    <w:rsid w:val="005570E4"/>
    <w:rsid w:val="005606B3"/>
    <w:rsid w:val="00564246"/>
    <w:rsid w:val="00565815"/>
    <w:rsid w:val="00570EFC"/>
    <w:rsid w:val="00571169"/>
    <w:rsid w:val="00575918"/>
    <w:rsid w:val="005763FF"/>
    <w:rsid w:val="005764A0"/>
    <w:rsid w:val="0057674C"/>
    <w:rsid w:val="00576D61"/>
    <w:rsid w:val="00576F69"/>
    <w:rsid w:val="00576FB4"/>
    <w:rsid w:val="0057718C"/>
    <w:rsid w:val="005908E6"/>
    <w:rsid w:val="005930BA"/>
    <w:rsid w:val="00594BC9"/>
    <w:rsid w:val="00594CF2"/>
    <w:rsid w:val="00596860"/>
    <w:rsid w:val="005A4C53"/>
    <w:rsid w:val="005A6F6B"/>
    <w:rsid w:val="005A717D"/>
    <w:rsid w:val="005A7AF3"/>
    <w:rsid w:val="005B291D"/>
    <w:rsid w:val="005C0742"/>
    <w:rsid w:val="005C0E20"/>
    <w:rsid w:val="005C23DD"/>
    <w:rsid w:val="005C49E2"/>
    <w:rsid w:val="005C52C5"/>
    <w:rsid w:val="005C533B"/>
    <w:rsid w:val="005C6F70"/>
    <w:rsid w:val="005C77E4"/>
    <w:rsid w:val="005D2BC7"/>
    <w:rsid w:val="005D34B0"/>
    <w:rsid w:val="005D3941"/>
    <w:rsid w:val="005D69E5"/>
    <w:rsid w:val="005D7A34"/>
    <w:rsid w:val="005E3DB0"/>
    <w:rsid w:val="005E5B15"/>
    <w:rsid w:val="005E6349"/>
    <w:rsid w:val="005E6E33"/>
    <w:rsid w:val="005E741E"/>
    <w:rsid w:val="005E7BF9"/>
    <w:rsid w:val="005F06F2"/>
    <w:rsid w:val="005F2D7B"/>
    <w:rsid w:val="005F4783"/>
    <w:rsid w:val="005F7BF3"/>
    <w:rsid w:val="006025E5"/>
    <w:rsid w:val="00602FA3"/>
    <w:rsid w:val="006043C3"/>
    <w:rsid w:val="0060607A"/>
    <w:rsid w:val="00611777"/>
    <w:rsid w:val="00613A12"/>
    <w:rsid w:val="006140CA"/>
    <w:rsid w:val="00617522"/>
    <w:rsid w:val="006210D9"/>
    <w:rsid w:val="0062160B"/>
    <w:rsid w:val="0062209A"/>
    <w:rsid w:val="0062374E"/>
    <w:rsid w:val="00624F84"/>
    <w:rsid w:val="0062617D"/>
    <w:rsid w:val="00626A19"/>
    <w:rsid w:val="006309E9"/>
    <w:rsid w:val="006311E2"/>
    <w:rsid w:val="00634749"/>
    <w:rsid w:val="00635229"/>
    <w:rsid w:val="006368C2"/>
    <w:rsid w:val="00642286"/>
    <w:rsid w:val="00642556"/>
    <w:rsid w:val="00643B94"/>
    <w:rsid w:val="00647602"/>
    <w:rsid w:val="00650B31"/>
    <w:rsid w:val="00650C56"/>
    <w:rsid w:val="006514B3"/>
    <w:rsid w:val="0065390A"/>
    <w:rsid w:val="00654271"/>
    <w:rsid w:val="0065571E"/>
    <w:rsid w:val="00656B10"/>
    <w:rsid w:val="00656ECC"/>
    <w:rsid w:val="006578CC"/>
    <w:rsid w:val="0066180C"/>
    <w:rsid w:val="00661F5A"/>
    <w:rsid w:val="00663B86"/>
    <w:rsid w:val="00666380"/>
    <w:rsid w:val="00673650"/>
    <w:rsid w:val="0067379A"/>
    <w:rsid w:val="00674D21"/>
    <w:rsid w:val="00675D92"/>
    <w:rsid w:val="00675DC5"/>
    <w:rsid w:val="00676CD6"/>
    <w:rsid w:val="00677DC4"/>
    <w:rsid w:val="006801EF"/>
    <w:rsid w:val="0068272B"/>
    <w:rsid w:val="0068622C"/>
    <w:rsid w:val="00691C63"/>
    <w:rsid w:val="00696858"/>
    <w:rsid w:val="006A0416"/>
    <w:rsid w:val="006A0FA9"/>
    <w:rsid w:val="006A334E"/>
    <w:rsid w:val="006A3D27"/>
    <w:rsid w:val="006A61F7"/>
    <w:rsid w:val="006B14BE"/>
    <w:rsid w:val="006B3044"/>
    <w:rsid w:val="006C14ED"/>
    <w:rsid w:val="006C23C5"/>
    <w:rsid w:val="006C296C"/>
    <w:rsid w:val="006C2D5C"/>
    <w:rsid w:val="006C4B7F"/>
    <w:rsid w:val="006C67F4"/>
    <w:rsid w:val="006C68F4"/>
    <w:rsid w:val="006D0513"/>
    <w:rsid w:val="006D3098"/>
    <w:rsid w:val="006D395B"/>
    <w:rsid w:val="006D39D9"/>
    <w:rsid w:val="006D3F24"/>
    <w:rsid w:val="006D53E1"/>
    <w:rsid w:val="006D7C5C"/>
    <w:rsid w:val="006E12C6"/>
    <w:rsid w:val="006E225C"/>
    <w:rsid w:val="006E32A2"/>
    <w:rsid w:val="006E4530"/>
    <w:rsid w:val="006E6F79"/>
    <w:rsid w:val="006E784E"/>
    <w:rsid w:val="006E7EBA"/>
    <w:rsid w:val="006F06DD"/>
    <w:rsid w:val="006F29C4"/>
    <w:rsid w:val="006F57F8"/>
    <w:rsid w:val="006F6DD3"/>
    <w:rsid w:val="006F73A4"/>
    <w:rsid w:val="006F79AF"/>
    <w:rsid w:val="007016B7"/>
    <w:rsid w:val="00703F62"/>
    <w:rsid w:val="00704246"/>
    <w:rsid w:val="0070446C"/>
    <w:rsid w:val="00704BA1"/>
    <w:rsid w:val="00707C2B"/>
    <w:rsid w:val="00711811"/>
    <w:rsid w:val="00712D8C"/>
    <w:rsid w:val="0071583C"/>
    <w:rsid w:val="00716D17"/>
    <w:rsid w:val="007175B3"/>
    <w:rsid w:val="00721C38"/>
    <w:rsid w:val="00723211"/>
    <w:rsid w:val="00725297"/>
    <w:rsid w:val="00727AAF"/>
    <w:rsid w:val="00730D7C"/>
    <w:rsid w:val="007340E4"/>
    <w:rsid w:val="0073431A"/>
    <w:rsid w:val="00734A9E"/>
    <w:rsid w:val="00734C66"/>
    <w:rsid w:val="00734F6E"/>
    <w:rsid w:val="0073793E"/>
    <w:rsid w:val="00737CBA"/>
    <w:rsid w:val="00740316"/>
    <w:rsid w:val="00742CF5"/>
    <w:rsid w:val="00742FF8"/>
    <w:rsid w:val="0074514F"/>
    <w:rsid w:val="007461F4"/>
    <w:rsid w:val="00751108"/>
    <w:rsid w:val="00753319"/>
    <w:rsid w:val="007534DA"/>
    <w:rsid w:val="00756C6F"/>
    <w:rsid w:val="00756F27"/>
    <w:rsid w:val="00757A45"/>
    <w:rsid w:val="007627E9"/>
    <w:rsid w:val="0076301D"/>
    <w:rsid w:val="00763F21"/>
    <w:rsid w:val="00770550"/>
    <w:rsid w:val="00773AF3"/>
    <w:rsid w:val="007742C8"/>
    <w:rsid w:val="00777A70"/>
    <w:rsid w:val="007800C0"/>
    <w:rsid w:val="00782A00"/>
    <w:rsid w:val="00784367"/>
    <w:rsid w:val="007860B8"/>
    <w:rsid w:val="00787E60"/>
    <w:rsid w:val="00793721"/>
    <w:rsid w:val="00794D57"/>
    <w:rsid w:val="00795F42"/>
    <w:rsid w:val="00796106"/>
    <w:rsid w:val="00796EE7"/>
    <w:rsid w:val="007975B0"/>
    <w:rsid w:val="007A032F"/>
    <w:rsid w:val="007A097A"/>
    <w:rsid w:val="007A3115"/>
    <w:rsid w:val="007A5BD3"/>
    <w:rsid w:val="007A6D6F"/>
    <w:rsid w:val="007B03D0"/>
    <w:rsid w:val="007B5705"/>
    <w:rsid w:val="007B5D84"/>
    <w:rsid w:val="007C0366"/>
    <w:rsid w:val="007C049F"/>
    <w:rsid w:val="007D00FF"/>
    <w:rsid w:val="007D18AC"/>
    <w:rsid w:val="007D37FD"/>
    <w:rsid w:val="007D4B18"/>
    <w:rsid w:val="007D5399"/>
    <w:rsid w:val="007D54E6"/>
    <w:rsid w:val="007D7336"/>
    <w:rsid w:val="007E1056"/>
    <w:rsid w:val="007E2CA6"/>
    <w:rsid w:val="007E692D"/>
    <w:rsid w:val="007F1215"/>
    <w:rsid w:val="007F2196"/>
    <w:rsid w:val="007F5568"/>
    <w:rsid w:val="007F67D4"/>
    <w:rsid w:val="007F6BDE"/>
    <w:rsid w:val="008003CC"/>
    <w:rsid w:val="0080040F"/>
    <w:rsid w:val="0080519E"/>
    <w:rsid w:val="00805516"/>
    <w:rsid w:val="0080616F"/>
    <w:rsid w:val="008068DB"/>
    <w:rsid w:val="00810B10"/>
    <w:rsid w:val="0081730E"/>
    <w:rsid w:val="008236CE"/>
    <w:rsid w:val="008237E9"/>
    <w:rsid w:val="0082496B"/>
    <w:rsid w:val="00824971"/>
    <w:rsid w:val="008257F8"/>
    <w:rsid w:val="00832267"/>
    <w:rsid w:val="00832EA4"/>
    <w:rsid w:val="008344E9"/>
    <w:rsid w:val="0083458A"/>
    <w:rsid w:val="00834E73"/>
    <w:rsid w:val="00836B67"/>
    <w:rsid w:val="00836D4F"/>
    <w:rsid w:val="0084249B"/>
    <w:rsid w:val="00842A57"/>
    <w:rsid w:val="00845E62"/>
    <w:rsid w:val="00846261"/>
    <w:rsid w:val="00846265"/>
    <w:rsid w:val="008463D0"/>
    <w:rsid w:val="00846788"/>
    <w:rsid w:val="00847699"/>
    <w:rsid w:val="00851E17"/>
    <w:rsid w:val="00852881"/>
    <w:rsid w:val="00853579"/>
    <w:rsid w:val="00854798"/>
    <w:rsid w:val="00856DEF"/>
    <w:rsid w:val="008579F9"/>
    <w:rsid w:val="00860FA3"/>
    <w:rsid w:val="008629D7"/>
    <w:rsid w:val="00863CAD"/>
    <w:rsid w:val="0086400C"/>
    <w:rsid w:val="008645C4"/>
    <w:rsid w:val="00864C75"/>
    <w:rsid w:val="0086553E"/>
    <w:rsid w:val="00866617"/>
    <w:rsid w:val="00866AA5"/>
    <w:rsid w:val="00866C33"/>
    <w:rsid w:val="00872170"/>
    <w:rsid w:val="0087566A"/>
    <w:rsid w:val="00881309"/>
    <w:rsid w:val="00881A79"/>
    <w:rsid w:val="0088791C"/>
    <w:rsid w:val="00893982"/>
    <w:rsid w:val="008954CA"/>
    <w:rsid w:val="008967F0"/>
    <w:rsid w:val="008A22A2"/>
    <w:rsid w:val="008A4050"/>
    <w:rsid w:val="008A7F4D"/>
    <w:rsid w:val="008B0BA5"/>
    <w:rsid w:val="008B3FAD"/>
    <w:rsid w:val="008B4931"/>
    <w:rsid w:val="008B7BD1"/>
    <w:rsid w:val="008C03BC"/>
    <w:rsid w:val="008C210F"/>
    <w:rsid w:val="008C429D"/>
    <w:rsid w:val="008C4AAA"/>
    <w:rsid w:val="008C738E"/>
    <w:rsid w:val="008C76BB"/>
    <w:rsid w:val="008D1929"/>
    <w:rsid w:val="008D1A97"/>
    <w:rsid w:val="008D58B4"/>
    <w:rsid w:val="008D6013"/>
    <w:rsid w:val="008E0E6E"/>
    <w:rsid w:val="008E1A72"/>
    <w:rsid w:val="008E3DA2"/>
    <w:rsid w:val="008E4C4E"/>
    <w:rsid w:val="008E4CA4"/>
    <w:rsid w:val="008E62CB"/>
    <w:rsid w:val="008F16B3"/>
    <w:rsid w:val="008F1D6C"/>
    <w:rsid w:val="008F1DC3"/>
    <w:rsid w:val="008F3939"/>
    <w:rsid w:val="008F7833"/>
    <w:rsid w:val="008F7BB6"/>
    <w:rsid w:val="009006D6"/>
    <w:rsid w:val="00903E91"/>
    <w:rsid w:val="00913DC8"/>
    <w:rsid w:val="00916DFC"/>
    <w:rsid w:val="00926620"/>
    <w:rsid w:val="00927842"/>
    <w:rsid w:val="00927CF9"/>
    <w:rsid w:val="00930304"/>
    <w:rsid w:val="0093043D"/>
    <w:rsid w:val="00931DF9"/>
    <w:rsid w:val="00931E5B"/>
    <w:rsid w:val="0093278E"/>
    <w:rsid w:val="00933577"/>
    <w:rsid w:val="00933874"/>
    <w:rsid w:val="009341A1"/>
    <w:rsid w:val="00934737"/>
    <w:rsid w:val="009402BA"/>
    <w:rsid w:val="009408F3"/>
    <w:rsid w:val="00941012"/>
    <w:rsid w:val="00941849"/>
    <w:rsid w:val="00942220"/>
    <w:rsid w:val="009422AC"/>
    <w:rsid w:val="009474A3"/>
    <w:rsid w:val="00953B62"/>
    <w:rsid w:val="00957113"/>
    <w:rsid w:val="00961259"/>
    <w:rsid w:val="00961322"/>
    <w:rsid w:val="00962B5B"/>
    <w:rsid w:val="00963767"/>
    <w:rsid w:val="00963DEF"/>
    <w:rsid w:val="00963F7E"/>
    <w:rsid w:val="00964299"/>
    <w:rsid w:val="00966ECF"/>
    <w:rsid w:val="00970807"/>
    <w:rsid w:val="00972242"/>
    <w:rsid w:val="00977A1A"/>
    <w:rsid w:val="00981BE8"/>
    <w:rsid w:val="009860B5"/>
    <w:rsid w:val="0099056E"/>
    <w:rsid w:val="00991844"/>
    <w:rsid w:val="00993985"/>
    <w:rsid w:val="0099485D"/>
    <w:rsid w:val="009948FF"/>
    <w:rsid w:val="009959BF"/>
    <w:rsid w:val="00995ECE"/>
    <w:rsid w:val="00997663"/>
    <w:rsid w:val="00997F2F"/>
    <w:rsid w:val="009A0F6F"/>
    <w:rsid w:val="009A130F"/>
    <w:rsid w:val="009A1A84"/>
    <w:rsid w:val="009A273D"/>
    <w:rsid w:val="009A29A7"/>
    <w:rsid w:val="009A4420"/>
    <w:rsid w:val="009A4BD7"/>
    <w:rsid w:val="009B7E0F"/>
    <w:rsid w:val="009C05FA"/>
    <w:rsid w:val="009C4C4C"/>
    <w:rsid w:val="009C6257"/>
    <w:rsid w:val="009C73DA"/>
    <w:rsid w:val="009D010B"/>
    <w:rsid w:val="009D2A27"/>
    <w:rsid w:val="009D49F7"/>
    <w:rsid w:val="009D5410"/>
    <w:rsid w:val="009D5EF9"/>
    <w:rsid w:val="009D675D"/>
    <w:rsid w:val="009E12B2"/>
    <w:rsid w:val="009E14F6"/>
    <w:rsid w:val="009E7F6A"/>
    <w:rsid w:val="009F15A2"/>
    <w:rsid w:val="009F33B3"/>
    <w:rsid w:val="009F39A5"/>
    <w:rsid w:val="009F6593"/>
    <w:rsid w:val="009F669F"/>
    <w:rsid w:val="00A01103"/>
    <w:rsid w:val="00A01F63"/>
    <w:rsid w:val="00A02A05"/>
    <w:rsid w:val="00A04F76"/>
    <w:rsid w:val="00A07614"/>
    <w:rsid w:val="00A079FF"/>
    <w:rsid w:val="00A10F6C"/>
    <w:rsid w:val="00A12FEC"/>
    <w:rsid w:val="00A1429C"/>
    <w:rsid w:val="00A15BB4"/>
    <w:rsid w:val="00A16A6D"/>
    <w:rsid w:val="00A24E43"/>
    <w:rsid w:val="00A250B0"/>
    <w:rsid w:val="00A274B6"/>
    <w:rsid w:val="00A3477D"/>
    <w:rsid w:val="00A37149"/>
    <w:rsid w:val="00A3752D"/>
    <w:rsid w:val="00A40A12"/>
    <w:rsid w:val="00A42742"/>
    <w:rsid w:val="00A43772"/>
    <w:rsid w:val="00A450F3"/>
    <w:rsid w:val="00A464A5"/>
    <w:rsid w:val="00A46A46"/>
    <w:rsid w:val="00A5010F"/>
    <w:rsid w:val="00A508AA"/>
    <w:rsid w:val="00A51023"/>
    <w:rsid w:val="00A51A2C"/>
    <w:rsid w:val="00A540E2"/>
    <w:rsid w:val="00A54525"/>
    <w:rsid w:val="00A60666"/>
    <w:rsid w:val="00A6330F"/>
    <w:rsid w:val="00A65A6D"/>
    <w:rsid w:val="00A74106"/>
    <w:rsid w:val="00A7488F"/>
    <w:rsid w:val="00A7566E"/>
    <w:rsid w:val="00A8203C"/>
    <w:rsid w:val="00A8412D"/>
    <w:rsid w:val="00A84373"/>
    <w:rsid w:val="00A864A3"/>
    <w:rsid w:val="00A926F1"/>
    <w:rsid w:val="00A9568E"/>
    <w:rsid w:val="00A96371"/>
    <w:rsid w:val="00A96B89"/>
    <w:rsid w:val="00A96CD1"/>
    <w:rsid w:val="00AA1E07"/>
    <w:rsid w:val="00AA21E6"/>
    <w:rsid w:val="00AA28F3"/>
    <w:rsid w:val="00AA2DB5"/>
    <w:rsid w:val="00AA2F32"/>
    <w:rsid w:val="00AB0043"/>
    <w:rsid w:val="00AB32E3"/>
    <w:rsid w:val="00AB342B"/>
    <w:rsid w:val="00AB35B7"/>
    <w:rsid w:val="00AB3F62"/>
    <w:rsid w:val="00AB58A8"/>
    <w:rsid w:val="00AB68DF"/>
    <w:rsid w:val="00AC0ED2"/>
    <w:rsid w:val="00AC18E5"/>
    <w:rsid w:val="00AC2E3A"/>
    <w:rsid w:val="00AC4E14"/>
    <w:rsid w:val="00AC5925"/>
    <w:rsid w:val="00AC6449"/>
    <w:rsid w:val="00AD0CD6"/>
    <w:rsid w:val="00AD1242"/>
    <w:rsid w:val="00AD156E"/>
    <w:rsid w:val="00AD180D"/>
    <w:rsid w:val="00AD2CCD"/>
    <w:rsid w:val="00AD3249"/>
    <w:rsid w:val="00AD501A"/>
    <w:rsid w:val="00AD5405"/>
    <w:rsid w:val="00AD745D"/>
    <w:rsid w:val="00AE2C84"/>
    <w:rsid w:val="00AE4494"/>
    <w:rsid w:val="00AE60EE"/>
    <w:rsid w:val="00AF03A2"/>
    <w:rsid w:val="00AF28BC"/>
    <w:rsid w:val="00AF304B"/>
    <w:rsid w:val="00AF451D"/>
    <w:rsid w:val="00AF6C4D"/>
    <w:rsid w:val="00AF77CE"/>
    <w:rsid w:val="00B02349"/>
    <w:rsid w:val="00B03ED4"/>
    <w:rsid w:val="00B0437A"/>
    <w:rsid w:val="00B0606A"/>
    <w:rsid w:val="00B10723"/>
    <w:rsid w:val="00B108DC"/>
    <w:rsid w:val="00B10900"/>
    <w:rsid w:val="00B10A63"/>
    <w:rsid w:val="00B10BAA"/>
    <w:rsid w:val="00B1145B"/>
    <w:rsid w:val="00B117B6"/>
    <w:rsid w:val="00B15009"/>
    <w:rsid w:val="00B15EB3"/>
    <w:rsid w:val="00B15FD7"/>
    <w:rsid w:val="00B16003"/>
    <w:rsid w:val="00B200F1"/>
    <w:rsid w:val="00B2041C"/>
    <w:rsid w:val="00B23C57"/>
    <w:rsid w:val="00B24875"/>
    <w:rsid w:val="00B24D0D"/>
    <w:rsid w:val="00B26768"/>
    <w:rsid w:val="00B2698B"/>
    <w:rsid w:val="00B2713C"/>
    <w:rsid w:val="00B271D5"/>
    <w:rsid w:val="00B321DA"/>
    <w:rsid w:val="00B33B97"/>
    <w:rsid w:val="00B4119B"/>
    <w:rsid w:val="00B446CE"/>
    <w:rsid w:val="00B46B73"/>
    <w:rsid w:val="00B5474E"/>
    <w:rsid w:val="00B56520"/>
    <w:rsid w:val="00B57CB5"/>
    <w:rsid w:val="00B655E6"/>
    <w:rsid w:val="00B67E26"/>
    <w:rsid w:val="00B710B5"/>
    <w:rsid w:val="00B74DFA"/>
    <w:rsid w:val="00B7657A"/>
    <w:rsid w:val="00B7697A"/>
    <w:rsid w:val="00B76D35"/>
    <w:rsid w:val="00B80A79"/>
    <w:rsid w:val="00B833C4"/>
    <w:rsid w:val="00B86133"/>
    <w:rsid w:val="00B900F0"/>
    <w:rsid w:val="00B919DC"/>
    <w:rsid w:val="00B9524B"/>
    <w:rsid w:val="00B962AA"/>
    <w:rsid w:val="00B97F8A"/>
    <w:rsid w:val="00BA1BCA"/>
    <w:rsid w:val="00BA34AF"/>
    <w:rsid w:val="00BA5E61"/>
    <w:rsid w:val="00BA65DE"/>
    <w:rsid w:val="00BB2584"/>
    <w:rsid w:val="00BB3537"/>
    <w:rsid w:val="00BB41E1"/>
    <w:rsid w:val="00BB4D68"/>
    <w:rsid w:val="00BB5FB7"/>
    <w:rsid w:val="00BB7851"/>
    <w:rsid w:val="00BB7EE2"/>
    <w:rsid w:val="00BC1A8B"/>
    <w:rsid w:val="00BC5C80"/>
    <w:rsid w:val="00BC7101"/>
    <w:rsid w:val="00BC7B65"/>
    <w:rsid w:val="00BD1BFD"/>
    <w:rsid w:val="00BD3843"/>
    <w:rsid w:val="00BD4E9B"/>
    <w:rsid w:val="00BD6218"/>
    <w:rsid w:val="00BE061B"/>
    <w:rsid w:val="00BE0B1C"/>
    <w:rsid w:val="00BE3CB5"/>
    <w:rsid w:val="00BE6306"/>
    <w:rsid w:val="00BF0254"/>
    <w:rsid w:val="00BF1AD8"/>
    <w:rsid w:val="00BF349A"/>
    <w:rsid w:val="00BF40A1"/>
    <w:rsid w:val="00BF4F25"/>
    <w:rsid w:val="00BF64A5"/>
    <w:rsid w:val="00BF6754"/>
    <w:rsid w:val="00C01726"/>
    <w:rsid w:val="00C0611A"/>
    <w:rsid w:val="00C074F9"/>
    <w:rsid w:val="00C111B8"/>
    <w:rsid w:val="00C15631"/>
    <w:rsid w:val="00C1657F"/>
    <w:rsid w:val="00C17499"/>
    <w:rsid w:val="00C17CDC"/>
    <w:rsid w:val="00C200B9"/>
    <w:rsid w:val="00C20A0D"/>
    <w:rsid w:val="00C20CA6"/>
    <w:rsid w:val="00C23895"/>
    <w:rsid w:val="00C23AFF"/>
    <w:rsid w:val="00C2449C"/>
    <w:rsid w:val="00C25834"/>
    <w:rsid w:val="00C30887"/>
    <w:rsid w:val="00C30F92"/>
    <w:rsid w:val="00C35A8B"/>
    <w:rsid w:val="00C35E04"/>
    <w:rsid w:val="00C4225A"/>
    <w:rsid w:val="00C43BCD"/>
    <w:rsid w:val="00C43D2B"/>
    <w:rsid w:val="00C43D3D"/>
    <w:rsid w:val="00C44634"/>
    <w:rsid w:val="00C5141F"/>
    <w:rsid w:val="00C51B3C"/>
    <w:rsid w:val="00C54339"/>
    <w:rsid w:val="00C544FD"/>
    <w:rsid w:val="00C555E5"/>
    <w:rsid w:val="00C60BA7"/>
    <w:rsid w:val="00C60C43"/>
    <w:rsid w:val="00C621E4"/>
    <w:rsid w:val="00C62B9A"/>
    <w:rsid w:val="00C64887"/>
    <w:rsid w:val="00C64A9C"/>
    <w:rsid w:val="00C67F59"/>
    <w:rsid w:val="00C7114E"/>
    <w:rsid w:val="00C712D9"/>
    <w:rsid w:val="00C75B38"/>
    <w:rsid w:val="00C766C6"/>
    <w:rsid w:val="00C77DAF"/>
    <w:rsid w:val="00C8177D"/>
    <w:rsid w:val="00C81E4D"/>
    <w:rsid w:val="00C82117"/>
    <w:rsid w:val="00C82CE7"/>
    <w:rsid w:val="00C84D74"/>
    <w:rsid w:val="00C9044B"/>
    <w:rsid w:val="00C92490"/>
    <w:rsid w:val="00C965F4"/>
    <w:rsid w:val="00C97D39"/>
    <w:rsid w:val="00CA10A8"/>
    <w:rsid w:val="00CA240F"/>
    <w:rsid w:val="00CA2F9A"/>
    <w:rsid w:val="00CA32B3"/>
    <w:rsid w:val="00CA413C"/>
    <w:rsid w:val="00CA41B8"/>
    <w:rsid w:val="00CA45A4"/>
    <w:rsid w:val="00CA597A"/>
    <w:rsid w:val="00CA7414"/>
    <w:rsid w:val="00CA784E"/>
    <w:rsid w:val="00CA79E7"/>
    <w:rsid w:val="00CB0614"/>
    <w:rsid w:val="00CB55C0"/>
    <w:rsid w:val="00CB6013"/>
    <w:rsid w:val="00CC2FFD"/>
    <w:rsid w:val="00CC40F7"/>
    <w:rsid w:val="00CC64F0"/>
    <w:rsid w:val="00CC6DD4"/>
    <w:rsid w:val="00CD152D"/>
    <w:rsid w:val="00CD1A1C"/>
    <w:rsid w:val="00CD2092"/>
    <w:rsid w:val="00CD34C5"/>
    <w:rsid w:val="00CD380D"/>
    <w:rsid w:val="00CD3928"/>
    <w:rsid w:val="00CD45CF"/>
    <w:rsid w:val="00CD4FF6"/>
    <w:rsid w:val="00CD5D77"/>
    <w:rsid w:val="00CD5F15"/>
    <w:rsid w:val="00CD6C14"/>
    <w:rsid w:val="00CE0D30"/>
    <w:rsid w:val="00CE2A74"/>
    <w:rsid w:val="00CE2C83"/>
    <w:rsid w:val="00CE5B0B"/>
    <w:rsid w:val="00CE5DF1"/>
    <w:rsid w:val="00CF4F7C"/>
    <w:rsid w:val="00CF584A"/>
    <w:rsid w:val="00CF5AAD"/>
    <w:rsid w:val="00CF7B96"/>
    <w:rsid w:val="00D00D65"/>
    <w:rsid w:val="00D01F74"/>
    <w:rsid w:val="00D03498"/>
    <w:rsid w:val="00D13D4F"/>
    <w:rsid w:val="00D203E1"/>
    <w:rsid w:val="00D21848"/>
    <w:rsid w:val="00D23381"/>
    <w:rsid w:val="00D23587"/>
    <w:rsid w:val="00D24491"/>
    <w:rsid w:val="00D26A9F"/>
    <w:rsid w:val="00D27A73"/>
    <w:rsid w:val="00D3008E"/>
    <w:rsid w:val="00D30457"/>
    <w:rsid w:val="00D3249A"/>
    <w:rsid w:val="00D365E7"/>
    <w:rsid w:val="00D36722"/>
    <w:rsid w:val="00D40BE3"/>
    <w:rsid w:val="00D40FFB"/>
    <w:rsid w:val="00D412C0"/>
    <w:rsid w:val="00D4348F"/>
    <w:rsid w:val="00D45416"/>
    <w:rsid w:val="00D508F8"/>
    <w:rsid w:val="00D5381D"/>
    <w:rsid w:val="00D5666D"/>
    <w:rsid w:val="00D56861"/>
    <w:rsid w:val="00D64A1A"/>
    <w:rsid w:val="00D6715A"/>
    <w:rsid w:val="00D7003C"/>
    <w:rsid w:val="00D709C2"/>
    <w:rsid w:val="00D7324A"/>
    <w:rsid w:val="00D73DC7"/>
    <w:rsid w:val="00D74806"/>
    <w:rsid w:val="00D75CE3"/>
    <w:rsid w:val="00D76890"/>
    <w:rsid w:val="00D819E5"/>
    <w:rsid w:val="00D8497F"/>
    <w:rsid w:val="00D86765"/>
    <w:rsid w:val="00D9651C"/>
    <w:rsid w:val="00D9778D"/>
    <w:rsid w:val="00DA0F9B"/>
    <w:rsid w:val="00DA24B6"/>
    <w:rsid w:val="00DA3579"/>
    <w:rsid w:val="00DA40A2"/>
    <w:rsid w:val="00DA50F8"/>
    <w:rsid w:val="00DA5AA3"/>
    <w:rsid w:val="00DB0D3C"/>
    <w:rsid w:val="00DB20D5"/>
    <w:rsid w:val="00DB252E"/>
    <w:rsid w:val="00DB4DCB"/>
    <w:rsid w:val="00DB7897"/>
    <w:rsid w:val="00DC08B9"/>
    <w:rsid w:val="00DC3940"/>
    <w:rsid w:val="00DD0463"/>
    <w:rsid w:val="00DD1888"/>
    <w:rsid w:val="00DD1BEA"/>
    <w:rsid w:val="00DE0046"/>
    <w:rsid w:val="00DE28FB"/>
    <w:rsid w:val="00DE619F"/>
    <w:rsid w:val="00DE783A"/>
    <w:rsid w:val="00DF1B13"/>
    <w:rsid w:val="00DF2182"/>
    <w:rsid w:val="00DF2484"/>
    <w:rsid w:val="00DF41E4"/>
    <w:rsid w:val="00DF4620"/>
    <w:rsid w:val="00DF6904"/>
    <w:rsid w:val="00E0263D"/>
    <w:rsid w:val="00E11814"/>
    <w:rsid w:val="00E13D16"/>
    <w:rsid w:val="00E144EB"/>
    <w:rsid w:val="00E162B7"/>
    <w:rsid w:val="00E17540"/>
    <w:rsid w:val="00E229BD"/>
    <w:rsid w:val="00E23C2D"/>
    <w:rsid w:val="00E3075C"/>
    <w:rsid w:val="00E30A22"/>
    <w:rsid w:val="00E316D1"/>
    <w:rsid w:val="00E31AAC"/>
    <w:rsid w:val="00E32BA0"/>
    <w:rsid w:val="00E34380"/>
    <w:rsid w:val="00E36BE6"/>
    <w:rsid w:val="00E37E0C"/>
    <w:rsid w:val="00E37F89"/>
    <w:rsid w:val="00E432D4"/>
    <w:rsid w:val="00E4340B"/>
    <w:rsid w:val="00E44950"/>
    <w:rsid w:val="00E450A0"/>
    <w:rsid w:val="00E471A0"/>
    <w:rsid w:val="00E536DB"/>
    <w:rsid w:val="00E5384E"/>
    <w:rsid w:val="00E551A6"/>
    <w:rsid w:val="00E554FD"/>
    <w:rsid w:val="00E56A65"/>
    <w:rsid w:val="00E61401"/>
    <w:rsid w:val="00E64012"/>
    <w:rsid w:val="00E6419C"/>
    <w:rsid w:val="00E67162"/>
    <w:rsid w:val="00E67C97"/>
    <w:rsid w:val="00E729B6"/>
    <w:rsid w:val="00E72B11"/>
    <w:rsid w:val="00E733EE"/>
    <w:rsid w:val="00E74031"/>
    <w:rsid w:val="00E7454C"/>
    <w:rsid w:val="00E74CF5"/>
    <w:rsid w:val="00E75404"/>
    <w:rsid w:val="00E75B1C"/>
    <w:rsid w:val="00E776E7"/>
    <w:rsid w:val="00E8227C"/>
    <w:rsid w:val="00E8332D"/>
    <w:rsid w:val="00E852CC"/>
    <w:rsid w:val="00E8696C"/>
    <w:rsid w:val="00E87379"/>
    <w:rsid w:val="00E91085"/>
    <w:rsid w:val="00E92C7A"/>
    <w:rsid w:val="00EA06C4"/>
    <w:rsid w:val="00EA4240"/>
    <w:rsid w:val="00EA5058"/>
    <w:rsid w:val="00EA7F5D"/>
    <w:rsid w:val="00EB3D2C"/>
    <w:rsid w:val="00EB42B3"/>
    <w:rsid w:val="00EB4DF1"/>
    <w:rsid w:val="00EB743D"/>
    <w:rsid w:val="00EB7912"/>
    <w:rsid w:val="00EC01F1"/>
    <w:rsid w:val="00EC0F9E"/>
    <w:rsid w:val="00EC3A10"/>
    <w:rsid w:val="00EC414D"/>
    <w:rsid w:val="00EC58EA"/>
    <w:rsid w:val="00EC5C8A"/>
    <w:rsid w:val="00EC6297"/>
    <w:rsid w:val="00ED437E"/>
    <w:rsid w:val="00ED7013"/>
    <w:rsid w:val="00EE0598"/>
    <w:rsid w:val="00EE4AEB"/>
    <w:rsid w:val="00EE72A0"/>
    <w:rsid w:val="00EE7E1D"/>
    <w:rsid w:val="00EE7FAE"/>
    <w:rsid w:val="00EF02E1"/>
    <w:rsid w:val="00EF1764"/>
    <w:rsid w:val="00EF19C3"/>
    <w:rsid w:val="00EF2ABC"/>
    <w:rsid w:val="00EF3369"/>
    <w:rsid w:val="00EF34F1"/>
    <w:rsid w:val="00EF39E2"/>
    <w:rsid w:val="00EF46ED"/>
    <w:rsid w:val="00EF5BEF"/>
    <w:rsid w:val="00EF694C"/>
    <w:rsid w:val="00EF7F4C"/>
    <w:rsid w:val="00F00981"/>
    <w:rsid w:val="00F04BF1"/>
    <w:rsid w:val="00F06137"/>
    <w:rsid w:val="00F0708B"/>
    <w:rsid w:val="00F11154"/>
    <w:rsid w:val="00F11F4D"/>
    <w:rsid w:val="00F12C10"/>
    <w:rsid w:val="00F1350F"/>
    <w:rsid w:val="00F13DE7"/>
    <w:rsid w:val="00F1513D"/>
    <w:rsid w:val="00F21950"/>
    <w:rsid w:val="00F21ACA"/>
    <w:rsid w:val="00F22883"/>
    <w:rsid w:val="00F24CC6"/>
    <w:rsid w:val="00F26620"/>
    <w:rsid w:val="00F26868"/>
    <w:rsid w:val="00F269D2"/>
    <w:rsid w:val="00F2754F"/>
    <w:rsid w:val="00F31515"/>
    <w:rsid w:val="00F31AB6"/>
    <w:rsid w:val="00F34429"/>
    <w:rsid w:val="00F346DD"/>
    <w:rsid w:val="00F34965"/>
    <w:rsid w:val="00F35434"/>
    <w:rsid w:val="00F4067D"/>
    <w:rsid w:val="00F407D9"/>
    <w:rsid w:val="00F443F2"/>
    <w:rsid w:val="00F454A7"/>
    <w:rsid w:val="00F46960"/>
    <w:rsid w:val="00F508E2"/>
    <w:rsid w:val="00F50DFD"/>
    <w:rsid w:val="00F5566D"/>
    <w:rsid w:val="00F64DB5"/>
    <w:rsid w:val="00F65889"/>
    <w:rsid w:val="00F6612D"/>
    <w:rsid w:val="00F666B8"/>
    <w:rsid w:val="00F676C1"/>
    <w:rsid w:val="00F67C6B"/>
    <w:rsid w:val="00F74881"/>
    <w:rsid w:val="00F75D13"/>
    <w:rsid w:val="00F77B36"/>
    <w:rsid w:val="00F814A5"/>
    <w:rsid w:val="00F81A9D"/>
    <w:rsid w:val="00F81DCA"/>
    <w:rsid w:val="00F83693"/>
    <w:rsid w:val="00F860F5"/>
    <w:rsid w:val="00F867E4"/>
    <w:rsid w:val="00F92306"/>
    <w:rsid w:val="00F93F20"/>
    <w:rsid w:val="00F95621"/>
    <w:rsid w:val="00F95C9B"/>
    <w:rsid w:val="00F97190"/>
    <w:rsid w:val="00F97494"/>
    <w:rsid w:val="00FA197F"/>
    <w:rsid w:val="00FA2B70"/>
    <w:rsid w:val="00FA33FE"/>
    <w:rsid w:val="00FA47BE"/>
    <w:rsid w:val="00FA61D1"/>
    <w:rsid w:val="00FA7E0C"/>
    <w:rsid w:val="00FB0E42"/>
    <w:rsid w:val="00FB55B3"/>
    <w:rsid w:val="00FB5E08"/>
    <w:rsid w:val="00FB6960"/>
    <w:rsid w:val="00FB7611"/>
    <w:rsid w:val="00FB79AB"/>
    <w:rsid w:val="00FC2436"/>
    <w:rsid w:val="00FC2721"/>
    <w:rsid w:val="00FC3FE7"/>
    <w:rsid w:val="00FC5C75"/>
    <w:rsid w:val="00FC6275"/>
    <w:rsid w:val="00FD08DA"/>
    <w:rsid w:val="00FD09D7"/>
    <w:rsid w:val="00FD376F"/>
    <w:rsid w:val="00FD78AE"/>
    <w:rsid w:val="00FD7D36"/>
    <w:rsid w:val="00FE35F0"/>
    <w:rsid w:val="00FE6193"/>
    <w:rsid w:val="00FE708E"/>
    <w:rsid w:val="00FF5EAA"/>
    <w:rsid w:val="00FF6B72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CA9A5-4F76-46D0-AB92-A269731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10"/>
  </w:style>
  <w:style w:type="paragraph" w:styleId="a7">
    <w:name w:val="footer"/>
    <w:basedOn w:val="a"/>
    <w:link w:val="a8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10"/>
  </w:style>
  <w:style w:type="paragraph" w:styleId="a9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4D502E8182E09D32C6146BB236B9B00633F03FE0568F5729217410E4C7E58663FE883AB7406984202A4CFEAD1B0D0109b3N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82FC0D0D7DB554E561DF63AD119F981825B51A525239672CEDA5459B702892D1a6m7I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97C572CA51F88046581F4D07B6492109128F3E15605B7E3DA0F2618ED0b3m5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D64D502E8182E09D32C6146BB236B9B00633F03FE05088542E267410E4C7E58663FE883AA5403188202E52FDAD0E5B504C6794C152B156F08022DF9Fb6N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82FC0D0D7DB554E561DF63AD119F981825B51A525239652CEEA5459B702892D167231FFF6ED0AB0A7CA546aCmDI" TargetMode="External"/><Relationship Id="rId24" Type="http://schemas.openxmlformats.org/officeDocument/2006/relationships/hyperlink" Target="consultantplus://offline/ref=97C572CA51F88046581F530AA0257D06148C641C665D7262FFA067D98F65B9BB6B0EE373FA7CB808EA462596b5m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97C572CA51F88046581F530AA0257D06148C641C665E7C6CFAA167D98F65B9BB6B0EE373FA7CB808EA462292b5mEI" TargetMode="External"/><Relationship Id="rId10" Type="http://schemas.openxmlformats.org/officeDocument/2006/relationships/hyperlink" Target="consultantplus://offline/ref=2A82FC0D0D7DB554E561DF63AD119F981825B51A525239652CEEA5459B702892D167231FFF6ED0AB0A7CA44EaCm8I" TargetMode="External"/><Relationship Id="rId19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2FC0D0D7DB554E561C16EBB7DC3971E27E21256563A3777BDA312C4202EC79127254ABC29DFA2a0mBI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7C572CA51F88046581F530AA0257D06148C641C665E7C6CFAA167D98F65B9BB6B0EE373FA7CB808EA462295b5m4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0906-A71D-4B64-9FE9-354A05F2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33854</TotalTime>
  <Pages>25</Pages>
  <Words>9940</Words>
  <Characters>56661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Светлана Александровна Никитина</cp:lastModifiedBy>
  <cp:revision>1159</cp:revision>
  <cp:lastPrinted>2022-10-11T09:16:00Z</cp:lastPrinted>
  <dcterms:created xsi:type="dcterms:W3CDTF">2018-07-11T08:58:00Z</dcterms:created>
  <dcterms:modified xsi:type="dcterms:W3CDTF">2022-11-02T07:56:00Z</dcterms:modified>
</cp:coreProperties>
</file>